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28C" w:rsidRPr="008E78BF" w:rsidRDefault="0075528C" w:rsidP="0075528C">
      <w:pPr>
        <w:jc w:val="center"/>
        <w:rPr>
          <w:b/>
          <w:sz w:val="28"/>
        </w:rPr>
      </w:pPr>
      <w:r w:rsidRPr="008E78BF">
        <w:rPr>
          <w:b/>
          <w:sz w:val="28"/>
        </w:rPr>
        <w:t>Муниципальное бюджетное общеобразовательное учреждение средняя общеобразовательная школа с. Пензенское Томаринского муниципального округа Сахалинской области</w:t>
      </w:r>
    </w:p>
    <w:p w:rsidR="003B2945" w:rsidRDefault="003B2945">
      <w:pPr>
        <w:pStyle w:val="a3"/>
        <w:jc w:val="left"/>
        <w:rPr>
          <w:b/>
          <w:i/>
          <w:sz w:val="20"/>
        </w:rPr>
        <w:sectPr w:rsidR="003B2945">
          <w:type w:val="continuous"/>
          <w:pgSz w:w="11900" w:h="16850"/>
          <w:pgMar w:top="940" w:right="141" w:bottom="280" w:left="1133" w:header="720" w:footer="720" w:gutter="0"/>
          <w:cols w:space="720"/>
        </w:sectPr>
      </w:pPr>
      <w:bookmarkStart w:id="0" w:name="_GoBack"/>
      <w:bookmarkEnd w:id="0"/>
    </w:p>
    <w:p w:rsidR="003B2945" w:rsidRDefault="0075528C">
      <w:pPr>
        <w:pStyle w:val="a3"/>
        <w:spacing w:before="90"/>
        <w:ind w:left="338"/>
        <w:jc w:val="left"/>
      </w:pPr>
      <w:r>
        <w:rPr>
          <w:spacing w:val="-2"/>
        </w:rPr>
        <w:lastRenderedPageBreak/>
        <w:t>СОГЛАСОВАНО</w:t>
      </w:r>
    </w:p>
    <w:p w:rsidR="003B2945" w:rsidRDefault="0075528C">
      <w:pPr>
        <w:pStyle w:val="a3"/>
        <w:spacing w:before="56"/>
        <w:ind w:left="338"/>
        <w:jc w:val="left"/>
      </w:pPr>
      <w:r>
        <w:rPr>
          <w:spacing w:val="-2"/>
        </w:rPr>
        <w:t>Протокол</w:t>
      </w:r>
      <w:r>
        <w:rPr>
          <w:spacing w:val="-6"/>
        </w:rPr>
        <w:t xml:space="preserve"> </w:t>
      </w:r>
      <w:r>
        <w:rPr>
          <w:spacing w:val="-2"/>
        </w:rPr>
        <w:t>совета</w:t>
      </w:r>
      <w:r>
        <w:rPr>
          <w:spacing w:val="-6"/>
        </w:rPr>
        <w:t xml:space="preserve"> </w:t>
      </w:r>
      <w:r>
        <w:rPr>
          <w:spacing w:val="-2"/>
        </w:rPr>
        <w:t>родителей</w:t>
      </w:r>
    </w:p>
    <w:p w:rsidR="003B2945" w:rsidRDefault="0075528C">
      <w:pPr>
        <w:pStyle w:val="a3"/>
        <w:spacing w:before="90"/>
        <w:ind w:left="338"/>
        <w:jc w:val="left"/>
      </w:pPr>
      <w:r>
        <w:br w:type="column"/>
      </w:r>
      <w:r>
        <w:rPr>
          <w:spacing w:val="-2"/>
        </w:rPr>
        <w:lastRenderedPageBreak/>
        <w:t>УТВЕРЖДАЮ</w:t>
      </w:r>
    </w:p>
    <w:p w:rsidR="003B2945" w:rsidRDefault="0075528C">
      <w:pPr>
        <w:pStyle w:val="a3"/>
        <w:spacing w:before="56"/>
        <w:ind w:left="338"/>
        <w:jc w:val="left"/>
      </w:pPr>
      <w:r>
        <w:t>Директор</w:t>
      </w:r>
      <w:r>
        <w:rPr>
          <w:spacing w:val="-14"/>
        </w:rPr>
        <w:t xml:space="preserve"> </w:t>
      </w:r>
      <w:r>
        <w:t>МБОУ</w:t>
      </w:r>
      <w:r>
        <w:rPr>
          <w:spacing w:val="-14"/>
        </w:rPr>
        <w:t xml:space="preserve"> </w:t>
      </w:r>
      <w:r>
        <w:t>СОШ</w:t>
      </w:r>
      <w:r>
        <w:rPr>
          <w:spacing w:val="-10"/>
        </w:rPr>
        <w:t xml:space="preserve"> </w:t>
      </w:r>
      <w:r>
        <w:t>с.</w:t>
      </w:r>
      <w:r>
        <w:rPr>
          <w:spacing w:val="-13"/>
        </w:rPr>
        <w:t xml:space="preserve"> </w:t>
      </w:r>
      <w:r>
        <w:rPr>
          <w:spacing w:val="-2"/>
        </w:rPr>
        <w:t>Пензенское</w:t>
      </w:r>
    </w:p>
    <w:p w:rsidR="003B2945" w:rsidRDefault="003B2945">
      <w:pPr>
        <w:pStyle w:val="a3"/>
        <w:jc w:val="left"/>
        <w:sectPr w:rsidR="003B2945">
          <w:type w:val="continuous"/>
          <w:pgSz w:w="11900" w:h="16850"/>
          <w:pgMar w:top="940" w:right="141" w:bottom="280" w:left="1133" w:header="720" w:footer="720" w:gutter="0"/>
          <w:cols w:num="2" w:space="720" w:equalWidth="0">
            <w:col w:w="3160" w:space="2649"/>
            <w:col w:w="4817"/>
          </w:cols>
        </w:sectPr>
      </w:pPr>
    </w:p>
    <w:p w:rsidR="003B2945" w:rsidRDefault="0075528C">
      <w:pPr>
        <w:tabs>
          <w:tab w:val="left" w:pos="5808"/>
          <w:tab w:val="left" w:pos="7635"/>
        </w:tabs>
        <w:spacing w:before="55"/>
        <w:ind w:right="885"/>
        <w:jc w:val="center"/>
        <w:rPr>
          <w:i/>
          <w:sz w:val="24"/>
        </w:rPr>
      </w:pPr>
      <w:r>
        <w:rPr>
          <w:sz w:val="24"/>
        </w:rPr>
        <w:lastRenderedPageBreak/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«_25</w:t>
      </w:r>
      <w:r>
        <w:rPr>
          <w:spacing w:val="53"/>
          <w:sz w:val="24"/>
          <w:u w:val="single"/>
        </w:rPr>
        <w:t xml:space="preserve">  </w:t>
      </w:r>
      <w:r>
        <w:rPr>
          <w:sz w:val="24"/>
        </w:rPr>
        <w:t>»</w:t>
      </w:r>
      <w:r>
        <w:rPr>
          <w:spacing w:val="-5"/>
          <w:sz w:val="24"/>
        </w:rPr>
        <w:t xml:space="preserve"> 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января</w:t>
      </w:r>
      <w:r>
        <w:rPr>
          <w:i/>
          <w:spacing w:val="76"/>
          <w:w w:val="150"/>
          <w:sz w:val="24"/>
          <w:u w:val="single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>20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pacing w:val="53"/>
          <w:sz w:val="24"/>
          <w:u w:val="single"/>
        </w:rPr>
        <w:t xml:space="preserve">  </w:t>
      </w:r>
      <w:r>
        <w:rPr>
          <w:spacing w:val="-5"/>
          <w:sz w:val="24"/>
        </w:rPr>
        <w:t>3_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С.Н.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Киселёв</w:t>
      </w:r>
    </w:p>
    <w:p w:rsidR="003B2945" w:rsidRDefault="0075528C">
      <w:pPr>
        <w:spacing w:before="55"/>
        <w:ind w:left="5601" w:right="885"/>
        <w:jc w:val="center"/>
        <w:rPr>
          <w:sz w:val="24"/>
        </w:rPr>
      </w:pPr>
      <w:r>
        <w:rPr>
          <w:sz w:val="24"/>
        </w:rPr>
        <w:t>«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28</w:t>
      </w:r>
      <w:r>
        <w:rPr>
          <w:spacing w:val="-6"/>
          <w:sz w:val="24"/>
        </w:rPr>
        <w:t xml:space="preserve"> </w:t>
      </w:r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января</w:t>
      </w:r>
      <w:r>
        <w:rPr>
          <w:i/>
          <w:spacing w:val="47"/>
          <w:sz w:val="24"/>
          <w:u w:val="single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20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3B2945" w:rsidRDefault="0075528C">
      <w:pPr>
        <w:pStyle w:val="a3"/>
        <w:spacing w:before="55"/>
        <w:ind w:left="5676" w:right="885"/>
        <w:jc w:val="center"/>
      </w:pPr>
      <w:r>
        <w:t>Приказ</w:t>
      </w:r>
      <w:r>
        <w:rPr>
          <w:spacing w:val="-14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«_10-од</w:t>
      </w:r>
      <w:r>
        <w:rPr>
          <w:spacing w:val="-13"/>
        </w:rPr>
        <w:t xml:space="preserve"> </w:t>
      </w:r>
      <w:r>
        <w:t>»</w:t>
      </w:r>
      <w:r>
        <w:rPr>
          <w:spacing w:val="-11"/>
        </w:rPr>
        <w:t xml:space="preserve"> </w:t>
      </w:r>
      <w:r>
        <w:t>01.</w:t>
      </w:r>
      <w:r>
        <w:rPr>
          <w:spacing w:val="-11"/>
        </w:rPr>
        <w:t xml:space="preserve"> </w:t>
      </w:r>
      <w:r>
        <w:t>2020</w:t>
      </w:r>
      <w:r>
        <w:rPr>
          <w:spacing w:val="-12"/>
        </w:rPr>
        <w:t xml:space="preserve"> </w:t>
      </w:r>
      <w:r>
        <w:rPr>
          <w:spacing w:val="-5"/>
        </w:rPr>
        <w:t>г.</w:t>
      </w:r>
    </w:p>
    <w:p w:rsidR="003B2945" w:rsidRDefault="003B2945">
      <w:pPr>
        <w:pStyle w:val="a3"/>
        <w:spacing w:before="7"/>
        <w:ind w:left="0"/>
        <w:jc w:val="left"/>
        <w:rPr>
          <w:sz w:val="16"/>
        </w:rPr>
      </w:pPr>
    </w:p>
    <w:p w:rsidR="003B2945" w:rsidRDefault="003B2945">
      <w:pPr>
        <w:pStyle w:val="a3"/>
        <w:jc w:val="left"/>
        <w:rPr>
          <w:sz w:val="16"/>
        </w:rPr>
        <w:sectPr w:rsidR="003B2945">
          <w:type w:val="continuous"/>
          <w:pgSz w:w="11900" w:h="16850"/>
          <w:pgMar w:top="940" w:right="141" w:bottom="280" w:left="1133" w:header="720" w:footer="720" w:gutter="0"/>
          <w:cols w:space="720"/>
        </w:sectPr>
      </w:pPr>
    </w:p>
    <w:p w:rsidR="003B2945" w:rsidRDefault="0075528C">
      <w:pPr>
        <w:pStyle w:val="a3"/>
        <w:spacing w:before="90"/>
        <w:ind w:left="338"/>
        <w:jc w:val="left"/>
      </w:pPr>
      <w:r>
        <w:rPr>
          <w:spacing w:val="-2"/>
        </w:rPr>
        <w:lastRenderedPageBreak/>
        <w:t>СОГЛАСОВАНО</w:t>
      </w:r>
    </w:p>
    <w:p w:rsidR="003B2945" w:rsidRDefault="0075528C">
      <w:pPr>
        <w:pStyle w:val="a3"/>
        <w:spacing w:before="56"/>
        <w:ind w:left="338"/>
        <w:jc w:val="left"/>
      </w:pPr>
      <w:r>
        <w:rPr>
          <w:spacing w:val="-2"/>
        </w:rPr>
        <w:t>Протокол</w:t>
      </w:r>
      <w:r>
        <w:rPr>
          <w:spacing w:val="-6"/>
        </w:rPr>
        <w:t xml:space="preserve"> </w:t>
      </w:r>
      <w:r>
        <w:rPr>
          <w:spacing w:val="-2"/>
        </w:rPr>
        <w:t>совета</w:t>
      </w:r>
      <w:r>
        <w:rPr>
          <w:spacing w:val="-6"/>
        </w:rPr>
        <w:t xml:space="preserve"> </w:t>
      </w:r>
      <w:r>
        <w:rPr>
          <w:spacing w:val="-2"/>
        </w:rPr>
        <w:t>учащихся</w:t>
      </w:r>
    </w:p>
    <w:p w:rsidR="003B2945" w:rsidRDefault="0075528C">
      <w:pPr>
        <w:tabs>
          <w:tab w:val="left" w:pos="1550"/>
        </w:tabs>
        <w:spacing w:before="55"/>
        <w:ind w:left="338"/>
        <w:rPr>
          <w:i/>
          <w:sz w:val="24"/>
        </w:rPr>
      </w:pP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>«</w:t>
      </w:r>
      <w:r>
        <w:rPr>
          <w:spacing w:val="50"/>
          <w:sz w:val="24"/>
          <w:u w:val="single"/>
        </w:rPr>
        <w:t xml:space="preserve"> </w:t>
      </w:r>
      <w:r>
        <w:rPr>
          <w:sz w:val="24"/>
          <w:u w:val="single"/>
        </w:rPr>
        <w:t>19</w:t>
      </w:r>
      <w:r>
        <w:rPr>
          <w:spacing w:val="53"/>
          <w:sz w:val="24"/>
          <w:u w:val="single"/>
        </w:rPr>
        <w:t xml:space="preserve"> </w:t>
      </w:r>
      <w:r>
        <w:rPr>
          <w:spacing w:val="-10"/>
          <w:sz w:val="24"/>
          <w:u w:val="single"/>
        </w:rPr>
        <w:t>»</w:t>
      </w:r>
      <w:r>
        <w:rPr>
          <w:sz w:val="24"/>
          <w:u w:val="single"/>
        </w:rPr>
        <w:tab/>
      </w:r>
      <w:r>
        <w:rPr>
          <w:i/>
          <w:sz w:val="24"/>
          <w:u w:val="single"/>
        </w:rPr>
        <w:t>января</w:t>
      </w:r>
      <w:r>
        <w:rPr>
          <w:i/>
          <w:spacing w:val="71"/>
          <w:w w:val="150"/>
          <w:sz w:val="24"/>
          <w:u w:val="single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>20</w:t>
      </w:r>
      <w:r>
        <w:rPr>
          <w:spacing w:val="-8"/>
          <w:sz w:val="24"/>
        </w:rPr>
        <w:t xml:space="preserve"> </w:t>
      </w:r>
      <w:r>
        <w:rPr>
          <w:sz w:val="24"/>
        </w:rPr>
        <w:t>г.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i/>
          <w:spacing w:val="-5"/>
          <w:sz w:val="24"/>
        </w:rPr>
        <w:t>_</w:t>
      </w:r>
      <w:r>
        <w:rPr>
          <w:spacing w:val="-5"/>
          <w:sz w:val="24"/>
        </w:rPr>
        <w:t>4</w:t>
      </w:r>
      <w:r>
        <w:rPr>
          <w:i/>
          <w:spacing w:val="-5"/>
          <w:sz w:val="24"/>
        </w:rPr>
        <w:t>_</w:t>
      </w:r>
    </w:p>
    <w:p w:rsidR="003B2945" w:rsidRDefault="0075528C">
      <w:pPr>
        <w:pStyle w:val="a3"/>
        <w:spacing w:before="90"/>
        <w:ind w:left="338"/>
        <w:jc w:val="left"/>
      </w:pPr>
      <w:r>
        <w:br w:type="column"/>
      </w:r>
      <w:r>
        <w:rPr>
          <w:spacing w:val="-2"/>
        </w:rPr>
        <w:lastRenderedPageBreak/>
        <w:t>СОГЛАСОВАНО</w:t>
      </w:r>
    </w:p>
    <w:p w:rsidR="003B2945" w:rsidRDefault="0075528C">
      <w:pPr>
        <w:pStyle w:val="a3"/>
        <w:tabs>
          <w:tab w:val="left" w:leader="underscore" w:pos="2117"/>
        </w:tabs>
        <w:spacing w:before="56" w:line="288" w:lineRule="auto"/>
        <w:ind w:left="338" w:right="1007"/>
        <w:jc w:val="left"/>
      </w:pPr>
      <w:r>
        <w:t>Протокол</w:t>
      </w:r>
      <w:r>
        <w:rPr>
          <w:spacing w:val="-15"/>
        </w:rPr>
        <w:t xml:space="preserve"> </w:t>
      </w:r>
      <w:r>
        <w:t>педагогического</w:t>
      </w:r>
      <w:r>
        <w:rPr>
          <w:spacing w:val="-15"/>
        </w:rPr>
        <w:t xml:space="preserve"> </w:t>
      </w:r>
      <w:r>
        <w:t>совета От «_26_» _01</w:t>
      </w:r>
      <w:r>
        <w:tab/>
        <w:t>2020 г. № 4</w:t>
      </w:r>
    </w:p>
    <w:p w:rsidR="003B2945" w:rsidRDefault="003B2945">
      <w:pPr>
        <w:pStyle w:val="a3"/>
        <w:spacing w:line="288" w:lineRule="auto"/>
        <w:jc w:val="left"/>
        <w:sectPr w:rsidR="003B2945">
          <w:type w:val="continuous"/>
          <w:pgSz w:w="11900" w:h="16850"/>
          <w:pgMar w:top="940" w:right="141" w:bottom="280" w:left="1133" w:header="720" w:footer="720" w:gutter="0"/>
          <w:cols w:num="2" w:space="720" w:equalWidth="0">
            <w:col w:w="3824" w:space="1985"/>
            <w:col w:w="4817"/>
          </w:cols>
        </w:sectPr>
      </w:pPr>
    </w:p>
    <w:p w:rsidR="003B2945" w:rsidRDefault="003B2945">
      <w:pPr>
        <w:pStyle w:val="a3"/>
        <w:ind w:left="0"/>
        <w:jc w:val="left"/>
        <w:rPr>
          <w:sz w:val="28"/>
        </w:rPr>
      </w:pPr>
    </w:p>
    <w:p w:rsidR="003B2945" w:rsidRDefault="003B2945">
      <w:pPr>
        <w:pStyle w:val="a3"/>
        <w:ind w:left="0"/>
        <w:jc w:val="left"/>
        <w:rPr>
          <w:sz w:val="28"/>
        </w:rPr>
      </w:pPr>
    </w:p>
    <w:p w:rsidR="003B2945" w:rsidRDefault="003B2945">
      <w:pPr>
        <w:pStyle w:val="a3"/>
        <w:ind w:left="0"/>
        <w:jc w:val="left"/>
        <w:rPr>
          <w:sz w:val="28"/>
        </w:rPr>
      </w:pPr>
    </w:p>
    <w:p w:rsidR="003B2945" w:rsidRDefault="003B2945">
      <w:pPr>
        <w:pStyle w:val="a3"/>
        <w:ind w:left="0"/>
        <w:jc w:val="left"/>
        <w:rPr>
          <w:sz w:val="28"/>
        </w:rPr>
      </w:pPr>
    </w:p>
    <w:p w:rsidR="003B2945" w:rsidRDefault="003B2945">
      <w:pPr>
        <w:pStyle w:val="a3"/>
        <w:ind w:left="0"/>
        <w:jc w:val="left"/>
        <w:rPr>
          <w:sz w:val="28"/>
        </w:rPr>
      </w:pPr>
    </w:p>
    <w:p w:rsidR="003B2945" w:rsidRDefault="003B2945">
      <w:pPr>
        <w:pStyle w:val="a3"/>
        <w:ind w:left="0"/>
        <w:jc w:val="left"/>
        <w:rPr>
          <w:sz w:val="28"/>
        </w:rPr>
      </w:pPr>
    </w:p>
    <w:p w:rsidR="003B2945" w:rsidRDefault="003B2945">
      <w:pPr>
        <w:pStyle w:val="a3"/>
        <w:ind w:left="0"/>
        <w:jc w:val="left"/>
        <w:rPr>
          <w:sz w:val="28"/>
        </w:rPr>
      </w:pPr>
    </w:p>
    <w:p w:rsidR="003B2945" w:rsidRDefault="003B2945">
      <w:pPr>
        <w:pStyle w:val="a3"/>
        <w:spacing w:before="25"/>
        <w:ind w:left="0"/>
        <w:jc w:val="left"/>
        <w:rPr>
          <w:sz w:val="28"/>
        </w:rPr>
      </w:pPr>
    </w:p>
    <w:p w:rsidR="003B2945" w:rsidRDefault="0075528C">
      <w:pPr>
        <w:pStyle w:val="a4"/>
        <w:ind w:firstLine="0"/>
      </w:pPr>
      <w:r>
        <w:rPr>
          <w:spacing w:val="-2"/>
        </w:rPr>
        <w:t>Положение</w:t>
      </w:r>
    </w:p>
    <w:p w:rsidR="003B2945" w:rsidRDefault="0075528C">
      <w:pPr>
        <w:pStyle w:val="a4"/>
        <w:spacing w:before="64" w:line="242" w:lineRule="auto"/>
        <w:ind w:left="1077" w:right="1301"/>
      </w:pPr>
      <w:r>
        <w:t>о формах, периодичности и порядке текущего контроля успеваемости</w:t>
      </w:r>
      <w:r>
        <w:rPr>
          <w:spacing w:val="-6"/>
        </w:rPr>
        <w:t xml:space="preserve"> </w:t>
      </w:r>
      <w:r>
        <w:t>и 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ОВЗ, умственной отсталостью (интеллектуальными нарушениями)</w:t>
      </w:r>
    </w:p>
    <w:p w:rsidR="003B2945" w:rsidRDefault="003B2945">
      <w:pPr>
        <w:pStyle w:val="a3"/>
        <w:ind w:left="0"/>
        <w:jc w:val="left"/>
        <w:rPr>
          <w:b/>
          <w:sz w:val="28"/>
        </w:rPr>
      </w:pPr>
    </w:p>
    <w:p w:rsidR="003B2945" w:rsidRDefault="003B2945">
      <w:pPr>
        <w:pStyle w:val="a3"/>
        <w:ind w:left="0"/>
        <w:jc w:val="left"/>
        <w:rPr>
          <w:b/>
          <w:sz w:val="28"/>
        </w:rPr>
      </w:pPr>
    </w:p>
    <w:p w:rsidR="003B2945" w:rsidRDefault="003B2945">
      <w:pPr>
        <w:pStyle w:val="a3"/>
        <w:ind w:left="0"/>
        <w:jc w:val="left"/>
        <w:rPr>
          <w:b/>
          <w:sz w:val="28"/>
        </w:rPr>
      </w:pPr>
    </w:p>
    <w:p w:rsidR="003B2945" w:rsidRDefault="003B2945">
      <w:pPr>
        <w:pStyle w:val="a3"/>
        <w:ind w:left="0"/>
        <w:jc w:val="left"/>
        <w:rPr>
          <w:b/>
          <w:sz w:val="28"/>
        </w:rPr>
      </w:pPr>
    </w:p>
    <w:p w:rsidR="003B2945" w:rsidRDefault="003B2945">
      <w:pPr>
        <w:pStyle w:val="a3"/>
        <w:ind w:left="0"/>
        <w:jc w:val="left"/>
        <w:rPr>
          <w:b/>
          <w:sz w:val="28"/>
        </w:rPr>
      </w:pPr>
    </w:p>
    <w:p w:rsidR="003B2945" w:rsidRDefault="003B2945">
      <w:pPr>
        <w:pStyle w:val="a3"/>
        <w:ind w:left="0"/>
        <w:jc w:val="left"/>
        <w:rPr>
          <w:b/>
          <w:sz w:val="28"/>
        </w:rPr>
      </w:pPr>
    </w:p>
    <w:p w:rsidR="003B2945" w:rsidRDefault="003B2945">
      <w:pPr>
        <w:pStyle w:val="a3"/>
        <w:ind w:left="0"/>
        <w:jc w:val="left"/>
        <w:rPr>
          <w:b/>
          <w:sz w:val="28"/>
        </w:rPr>
      </w:pPr>
    </w:p>
    <w:p w:rsidR="003B2945" w:rsidRDefault="003B2945">
      <w:pPr>
        <w:pStyle w:val="a3"/>
        <w:ind w:left="0"/>
        <w:jc w:val="left"/>
        <w:rPr>
          <w:b/>
          <w:sz w:val="28"/>
        </w:rPr>
      </w:pPr>
    </w:p>
    <w:p w:rsidR="003B2945" w:rsidRDefault="003B2945">
      <w:pPr>
        <w:pStyle w:val="a3"/>
        <w:ind w:left="0"/>
        <w:jc w:val="left"/>
        <w:rPr>
          <w:b/>
          <w:sz w:val="28"/>
        </w:rPr>
      </w:pPr>
    </w:p>
    <w:p w:rsidR="003B2945" w:rsidRDefault="003B2945">
      <w:pPr>
        <w:pStyle w:val="a3"/>
        <w:ind w:left="0"/>
        <w:jc w:val="left"/>
        <w:rPr>
          <w:b/>
          <w:sz w:val="28"/>
        </w:rPr>
      </w:pPr>
    </w:p>
    <w:p w:rsidR="003B2945" w:rsidRDefault="003B2945">
      <w:pPr>
        <w:pStyle w:val="a3"/>
        <w:ind w:left="0"/>
        <w:jc w:val="left"/>
        <w:rPr>
          <w:b/>
          <w:sz w:val="28"/>
        </w:rPr>
      </w:pPr>
    </w:p>
    <w:p w:rsidR="003B2945" w:rsidRDefault="003B2945">
      <w:pPr>
        <w:pStyle w:val="a3"/>
        <w:ind w:left="0"/>
        <w:jc w:val="left"/>
        <w:rPr>
          <w:b/>
          <w:sz w:val="28"/>
        </w:rPr>
      </w:pPr>
    </w:p>
    <w:p w:rsidR="003B2945" w:rsidRDefault="003B2945">
      <w:pPr>
        <w:pStyle w:val="a3"/>
        <w:ind w:left="0"/>
        <w:jc w:val="left"/>
        <w:rPr>
          <w:b/>
          <w:sz w:val="28"/>
        </w:rPr>
      </w:pPr>
    </w:p>
    <w:p w:rsidR="003B2945" w:rsidRDefault="003B2945">
      <w:pPr>
        <w:pStyle w:val="a3"/>
        <w:ind w:left="0"/>
        <w:jc w:val="left"/>
        <w:rPr>
          <w:b/>
          <w:sz w:val="28"/>
        </w:rPr>
      </w:pPr>
    </w:p>
    <w:p w:rsidR="003B2945" w:rsidRDefault="003B2945">
      <w:pPr>
        <w:pStyle w:val="a3"/>
        <w:ind w:left="0"/>
        <w:jc w:val="left"/>
        <w:rPr>
          <w:b/>
          <w:sz w:val="28"/>
        </w:rPr>
      </w:pPr>
    </w:p>
    <w:p w:rsidR="003B2945" w:rsidRDefault="003B2945">
      <w:pPr>
        <w:pStyle w:val="a3"/>
        <w:ind w:left="0"/>
        <w:jc w:val="left"/>
        <w:rPr>
          <w:b/>
          <w:sz w:val="28"/>
        </w:rPr>
      </w:pPr>
    </w:p>
    <w:p w:rsidR="003B2945" w:rsidRDefault="003B2945">
      <w:pPr>
        <w:pStyle w:val="a3"/>
        <w:ind w:left="0"/>
        <w:jc w:val="left"/>
        <w:rPr>
          <w:b/>
          <w:sz w:val="28"/>
        </w:rPr>
      </w:pPr>
    </w:p>
    <w:p w:rsidR="003B2945" w:rsidRDefault="003B2945">
      <w:pPr>
        <w:pStyle w:val="a3"/>
        <w:ind w:left="0"/>
        <w:jc w:val="left"/>
        <w:rPr>
          <w:b/>
          <w:sz w:val="28"/>
        </w:rPr>
      </w:pPr>
    </w:p>
    <w:p w:rsidR="003B2945" w:rsidRDefault="003B2945">
      <w:pPr>
        <w:pStyle w:val="a3"/>
        <w:spacing w:before="172"/>
        <w:ind w:left="0"/>
        <w:jc w:val="left"/>
        <w:rPr>
          <w:b/>
          <w:sz w:val="28"/>
        </w:rPr>
      </w:pPr>
    </w:p>
    <w:p w:rsidR="003B2945" w:rsidRDefault="0075528C">
      <w:pPr>
        <w:pStyle w:val="a3"/>
        <w:ind w:left="0" w:right="27"/>
        <w:jc w:val="center"/>
      </w:pPr>
      <w:r>
        <w:rPr>
          <w:spacing w:val="-4"/>
        </w:rPr>
        <w:t>2020</w:t>
      </w:r>
    </w:p>
    <w:p w:rsidR="003B2945" w:rsidRDefault="003B2945">
      <w:pPr>
        <w:pStyle w:val="a3"/>
        <w:jc w:val="center"/>
        <w:sectPr w:rsidR="003B2945">
          <w:type w:val="continuous"/>
          <w:pgSz w:w="11900" w:h="16850"/>
          <w:pgMar w:top="940" w:right="141" w:bottom="280" w:left="1133" w:header="720" w:footer="720" w:gutter="0"/>
          <w:cols w:space="720"/>
        </w:sectPr>
      </w:pPr>
    </w:p>
    <w:p w:rsidR="003B2945" w:rsidRDefault="0075528C">
      <w:pPr>
        <w:pStyle w:val="1"/>
        <w:spacing w:before="77" w:line="242" w:lineRule="auto"/>
        <w:ind w:left="713" w:right="943"/>
        <w:jc w:val="center"/>
      </w:pPr>
      <w:r>
        <w:lastRenderedPageBreak/>
        <w:t>Положение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формах,</w:t>
      </w:r>
      <w:r>
        <w:rPr>
          <w:spacing w:val="-5"/>
        </w:rPr>
        <w:t xml:space="preserve"> </w:t>
      </w:r>
      <w:r>
        <w:t>периодичности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текущего</w:t>
      </w:r>
      <w:r>
        <w:rPr>
          <w:spacing w:val="-5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успеваемости и</w:t>
      </w:r>
      <w:r>
        <w:rPr>
          <w:spacing w:val="40"/>
        </w:rPr>
        <w:t xml:space="preserve"> </w:t>
      </w:r>
      <w:r>
        <w:t>промежуточной аттестации обучающихся с ОВЗ, умственной отсталостью (интеллектуальными нарушениями)</w:t>
      </w:r>
    </w:p>
    <w:p w:rsidR="003B2945" w:rsidRDefault="0075528C">
      <w:pPr>
        <w:pStyle w:val="a5"/>
        <w:numPr>
          <w:ilvl w:val="0"/>
          <w:numId w:val="35"/>
        </w:numPr>
        <w:tabs>
          <w:tab w:val="left" w:pos="4229"/>
        </w:tabs>
        <w:spacing w:before="276"/>
        <w:ind w:hanging="242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820"/>
        </w:tabs>
        <w:spacing w:before="268"/>
        <w:ind w:right="784" w:firstLine="0"/>
        <w:jc w:val="both"/>
        <w:rPr>
          <w:sz w:val="24"/>
        </w:rPr>
      </w:pPr>
      <w:r>
        <w:rPr>
          <w:sz w:val="24"/>
        </w:rPr>
        <w:t>Настоящее «Положение о формах, периодичности и порядке текущего контроля успеваемости и промежуточной аттестации обучающихся с ОВЗ» (далее — Положение) является локальным актом, регулирующим порядок, периодичность, систему оценок и формы проведения текущей</w:t>
      </w:r>
      <w:r>
        <w:rPr>
          <w:sz w:val="24"/>
        </w:rPr>
        <w:t xml:space="preserve"> и промежуточной аттестации обучающихся с ОВЗ. Данное положение регулирует правила проведения промежуточной аттестации обучающихся, применение единых требований к оценке обучающихся с ОВЗ и умственной отсталостью (интеллектуальными нарушениями) по различны</w:t>
      </w:r>
      <w:r>
        <w:rPr>
          <w:sz w:val="24"/>
        </w:rPr>
        <w:t>м предметам.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760"/>
        </w:tabs>
        <w:spacing w:before="1"/>
        <w:ind w:right="788" w:firstLine="0"/>
        <w:jc w:val="both"/>
        <w:rPr>
          <w:sz w:val="24"/>
        </w:rPr>
      </w:pPr>
      <w:r>
        <w:rPr>
          <w:sz w:val="24"/>
        </w:rPr>
        <w:t>Настоящее Положение разработано в соответствии с Законом РФ «Об образовании в Российской Федерации» №273-ФЗ от 29.12.2012.г., приказом Министерства образования и науки Российской Федерации от 30.08.2013 № 1015 «Об утверждении Порядка организац</w:t>
      </w:r>
      <w:r>
        <w:rPr>
          <w:sz w:val="24"/>
        </w:rPr>
        <w:t>ии и осуществлении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образования», Уставом МБОУ СОШ с. Пензенское и регламентирует содержание и порядок</w:t>
      </w:r>
      <w:r>
        <w:rPr>
          <w:sz w:val="24"/>
        </w:rPr>
        <w:t xml:space="preserve"> текущей и промежуточной аттестации обучающихся с ОВЗ и умственной отсталостью (интеллектуальными нарушениями). Положение принимается Педагогическим советом МБОУ СОШ с. Пензенское, имеющим право вносить в него свои изменения и дополнения. Положение утвержд</w:t>
      </w:r>
      <w:r>
        <w:rPr>
          <w:sz w:val="24"/>
        </w:rPr>
        <w:t>ается директором школы.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727"/>
        </w:tabs>
        <w:ind w:left="727" w:hanging="422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актом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целях:</w:t>
      </w:r>
    </w:p>
    <w:p w:rsidR="003B2945" w:rsidRDefault="0075528C">
      <w:pPr>
        <w:pStyle w:val="a5"/>
        <w:numPr>
          <w:ilvl w:val="0"/>
          <w:numId w:val="31"/>
        </w:numPr>
        <w:tabs>
          <w:tab w:val="left" w:pos="1015"/>
        </w:tabs>
        <w:spacing w:before="7" w:line="237" w:lineRule="auto"/>
        <w:ind w:right="835"/>
        <w:jc w:val="left"/>
        <w:rPr>
          <w:sz w:val="24"/>
        </w:rPr>
      </w:pPr>
      <w:r>
        <w:rPr>
          <w:sz w:val="24"/>
        </w:rPr>
        <w:t>регламентирования порядка оценки знаний и достижений обучающихся в освоении адаптированных образовательных программ в ходе промежуточной аттестации;</w:t>
      </w:r>
    </w:p>
    <w:p w:rsidR="003B2945" w:rsidRDefault="0075528C">
      <w:pPr>
        <w:pStyle w:val="a5"/>
        <w:numPr>
          <w:ilvl w:val="0"/>
          <w:numId w:val="31"/>
        </w:numPr>
        <w:tabs>
          <w:tab w:val="left" w:pos="1015"/>
        </w:tabs>
        <w:ind w:right="812"/>
        <w:jc w:val="left"/>
        <w:rPr>
          <w:sz w:val="24"/>
        </w:rPr>
      </w:pPr>
      <w:r>
        <w:rPr>
          <w:sz w:val="24"/>
        </w:rPr>
        <w:t>установления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выставлению отметок (единой «оценочной политики») при промежуточной аттестации;</w:t>
      </w:r>
    </w:p>
    <w:p w:rsidR="003B2945" w:rsidRDefault="0075528C">
      <w:pPr>
        <w:pStyle w:val="a5"/>
        <w:numPr>
          <w:ilvl w:val="0"/>
          <w:numId w:val="31"/>
        </w:numPr>
        <w:tabs>
          <w:tab w:val="left" w:pos="1015"/>
        </w:tabs>
        <w:spacing w:line="288" w:lineRule="exact"/>
        <w:ind w:hanging="362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продвижением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своем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развитии;</w:t>
      </w:r>
    </w:p>
    <w:p w:rsidR="003B2945" w:rsidRDefault="0075528C">
      <w:pPr>
        <w:pStyle w:val="a5"/>
        <w:numPr>
          <w:ilvl w:val="0"/>
          <w:numId w:val="31"/>
        </w:numPr>
        <w:tabs>
          <w:tab w:val="left" w:pos="1015"/>
        </w:tabs>
        <w:spacing w:before="9" w:line="237" w:lineRule="auto"/>
        <w:ind w:right="783"/>
        <w:rPr>
          <w:sz w:val="24"/>
        </w:rPr>
      </w:pPr>
      <w:r>
        <w:rPr>
          <w:sz w:val="24"/>
        </w:rPr>
        <w:t>определения форм, периодичности и порядка проведения текущего контроля успеваемости и промежуточной аттестации обучающихся с ЗПР и умственной отсталостью (интеллектуальными нарушениями).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830"/>
        </w:tabs>
        <w:ind w:right="793" w:firstLine="0"/>
        <w:jc w:val="both"/>
        <w:rPr>
          <w:sz w:val="24"/>
        </w:rPr>
      </w:pPr>
      <w:r>
        <w:rPr>
          <w:sz w:val="24"/>
        </w:rPr>
        <w:t>В Положении использованы следующие определения (понятия), с точки зре</w:t>
      </w:r>
      <w:r>
        <w:rPr>
          <w:sz w:val="24"/>
        </w:rPr>
        <w:t>ния дидактики, применяемые в педагогической практике</w:t>
      </w:r>
    </w:p>
    <w:p w:rsidR="003B2945" w:rsidRDefault="0075528C">
      <w:pPr>
        <w:pStyle w:val="a5"/>
        <w:numPr>
          <w:ilvl w:val="0"/>
          <w:numId w:val="34"/>
        </w:numPr>
        <w:tabs>
          <w:tab w:val="left" w:pos="772"/>
          <w:tab w:val="left" w:pos="1015"/>
        </w:tabs>
        <w:ind w:right="697" w:hanging="708"/>
        <w:rPr>
          <w:sz w:val="24"/>
        </w:rPr>
      </w:pPr>
      <w:r>
        <w:rPr>
          <w:b/>
          <w:sz w:val="24"/>
        </w:rPr>
        <w:t xml:space="preserve">оценка </w:t>
      </w:r>
      <w:r>
        <w:rPr>
          <w:sz w:val="24"/>
        </w:rPr>
        <w:t>знаний, навыков и умений представляет собой процесс определения количественных и качественных показателей теоретической и практической подготовки обучаемых существующим оценочным требованиям, предъявляемым к ним школьными программами;</w:t>
      </w:r>
    </w:p>
    <w:p w:rsidR="003B2945" w:rsidRDefault="0075528C">
      <w:pPr>
        <w:pStyle w:val="a5"/>
        <w:numPr>
          <w:ilvl w:val="0"/>
          <w:numId w:val="34"/>
        </w:numPr>
        <w:tabs>
          <w:tab w:val="left" w:pos="688"/>
          <w:tab w:val="left" w:pos="1015"/>
        </w:tabs>
        <w:spacing w:before="1"/>
        <w:ind w:right="695" w:hanging="708"/>
        <w:rPr>
          <w:sz w:val="24"/>
        </w:rPr>
      </w:pPr>
      <w:r>
        <w:rPr>
          <w:b/>
          <w:sz w:val="24"/>
        </w:rPr>
        <w:t xml:space="preserve">отметка </w:t>
      </w:r>
      <w:r>
        <w:rPr>
          <w:sz w:val="24"/>
        </w:rPr>
        <w:t>— это количес</w:t>
      </w:r>
      <w:r>
        <w:rPr>
          <w:sz w:val="24"/>
        </w:rPr>
        <w:t>твенная оценка знаний, навыков и умений, приобретенных учащимися, являющаяся результатом процесса оценивания, выраженная в баллах;</w:t>
      </w:r>
    </w:p>
    <w:p w:rsidR="003B2945" w:rsidRDefault="0075528C">
      <w:pPr>
        <w:pStyle w:val="a5"/>
        <w:numPr>
          <w:ilvl w:val="0"/>
          <w:numId w:val="34"/>
        </w:numPr>
        <w:tabs>
          <w:tab w:val="left" w:pos="659"/>
          <w:tab w:val="left" w:pos="1015"/>
        </w:tabs>
        <w:ind w:right="692" w:hanging="708"/>
        <w:rPr>
          <w:sz w:val="24"/>
        </w:rPr>
      </w:pPr>
      <w:r>
        <w:rPr>
          <w:b/>
          <w:sz w:val="24"/>
        </w:rPr>
        <w:t xml:space="preserve">выставление отметки </w:t>
      </w:r>
      <w:r>
        <w:rPr>
          <w:sz w:val="24"/>
        </w:rPr>
        <w:t>— определение балла (количественно выраженной оценки) по официально принятой шкале для фиксирования резул</w:t>
      </w:r>
      <w:r>
        <w:rPr>
          <w:sz w:val="24"/>
        </w:rPr>
        <w:t>ьтатов учебной деятельности, степени ее успешности.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765"/>
        </w:tabs>
        <w:ind w:right="689" w:firstLine="0"/>
        <w:jc w:val="both"/>
        <w:rPr>
          <w:sz w:val="24"/>
        </w:rPr>
      </w:pP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ЗПР,</w:t>
      </w:r>
      <w:r>
        <w:rPr>
          <w:spacing w:val="-9"/>
          <w:sz w:val="24"/>
        </w:rPr>
        <w:t xml:space="preserve"> </w:t>
      </w:r>
      <w:r>
        <w:rPr>
          <w:sz w:val="24"/>
        </w:rPr>
        <w:t>легкой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умеренной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степенью</w:t>
      </w:r>
      <w:r>
        <w:rPr>
          <w:spacing w:val="-9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отсталости,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дому,</w:t>
      </w:r>
      <w:r>
        <w:rPr>
          <w:spacing w:val="-15"/>
          <w:sz w:val="24"/>
        </w:rPr>
        <w:t xml:space="preserve"> </w:t>
      </w:r>
      <w:r>
        <w:rPr>
          <w:sz w:val="24"/>
        </w:rPr>
        <w:t>во</w:t>
      </w:r>
      <w:r>
        <w:rPr>
          <w:spacing w:val="-15"/>
          <w:sz w:val="24"/>
        </w:rPr>
        <w:t xml:space="preserve"> </w:t>
      </w:r>
      <w:r>
        <w:rPr>
          <w:sz w:val="24"/>
        </w:rPr>
        <w:t>2-х</w:t>
      </w:r>
      <w:r>
        <w:rPr>
          <w:spacing w:val="-15"/>
          <w:sz w:val="24"/>
        </w:rPr>
        <w:t xml:space="preserve"> </w:t>
      </w:r>
      <w:r>
        <w:rPr>
          <w:sz w:val="24"/>
        </w:rPr>
        <w:t>—</w:t>
      </w:r>
      <w:r>
        <w:rPr>
          <w:spacing w:val="-14"/>
          <w:sz w:val="24"/>
        </w:rPr>
        <w:t xml:space="preserve"> </w:t>
      </w:r>
      <w:r>
        <w:rPr>
          <w:sz w:val="24"/>
        </w:rPr>
        <w:t>9-х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всем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 программы, за исключением коррекционного блока, принято осуществлять по пятибалльной системе с измененной шкалой оценивания по каждому предмету.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791"/>
        </w:tabs>
        <w:ind w:right="688" w:firstLine="0"/>
        <w:jc w:val="both"/>
        <w:rPr>
          <w:sz w:val="24"/>
        </w:rPr>
      </w:pPr>
      <w:r>
        <w:rPr>
          <w:sz w:val="24"/>
        </w:rPr>
        <w:t>Вследствие того, что образование некоторых категорий детей с ОВЗ и умственной отсталостью (интел</w:t>
      </w:r>
      <w:r>
        <w:rPr>
          <w:sz w:val="24"/>
        </w:rPr>
        <w:t>лектуальными нарушениями) не является цензовым, отметки в баллах, выставляемые обучающимся, также не являются «цензовыми», т.е. они не могут быть приравнены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оценкам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лишь</w:t>
      </w:r>
      <w:r>
        <w:rPr>
          <w:spacing w:val="-10"/>
          <w:sz w:val="24"/>
        </w:rPr>
        <w:t xml:space="preserve"> </w:t>
      </w:r>
      <w:r>
        <w:rPr>
          <w:sz w:val="24"/>
        </w:rPr>
        <w:t>показателем успешности продвижения во</w:t>
      </w:r>
      <w:r>
        <w:rPr>
          <w:sz w:val="24"/>
        </w:rPr>
        <w:t>спитанников по отношению к самим себе.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803"/>
        </w:tabs>
        <w:ind w:right="696" w:firstLine="0"/>
        <w:jc w:val="both"/>
        <w:rPr>
          <w:sz w:val="24"/>
        </w:rPr>
      </w:pPr>
      <w:r>
        <w:rPr>
          <w:sz w:val="24"/>
        </w:rPr>
        <w:t>Оценка обучающихся с тяжелым (глубоким) нарушением интеллекта, в том числе категории семейного обучения проводится без выставления отметок. Оценивается продвижение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самих</w:t>
      </w:r>
      <w:r>
        <w:rPr>
          <w:spacing w:val="-15"/>
          <w:sz w:val="24"/>
        </w:rPr>
        <w:t xml:space="preserve"> </w:t>
      </w:r>
      <w:r>
        <w:rPr>
          <w:sz w:val="24"/>
        </w:rPr>
        <w:t>себя,</w:t>
      </w:r>
      <w:r>
        <w:rPr>
          <w:spacing w:val="-15"/>
          <w:sz w:val="24"/>
        </w:rPr>
        <w:t xml:space="preserve"> </w:t>
      </w:r>
      <w:r>
        <w:rPr>
          <w:sz w:val="24"/>
        </w:rPr>
        <w:t>без</w:t>
      </w:r>
      <w:r>
        <w:rPr>
          <w:spacing w:val="-15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</w:t>
      </w:r>
      <w:r>
        <w:rPr>
          <w:sz w:val="24"/>
        </w:rPr>
        <w:t>ьтатов</w:t>
      </w:r>
      <w:r>
        <w:rPr>
          <w:spacing w:val="-15"/>
          <w:sz w:val="24"/>
        </w:rPr>
        <w:t xml:space="preserve"> </w:t>
      </w:r>
      <w:r>
        <w:rPr>
          <w:sz w:val="24"/>
        </w:rPr>
        <w:t>со</w:t>
      </w:r>
      <w:r>
        <w:rPr>
          <w:spacing w:val="-15"/>
          <w:sz w:val="24"/>
        </w:rPr>
        <w:t xml:space="preserve"> </w:t>
      </w:r>
      <w:r>
        <w:rPr>
          <w:sz w:val="24"/>
        </w:rPr>
        <w:t>сверстниками.</w:t>
      </w:r>
    </w:p>
    <w:p w:rsidR="003B2945" w:rsidRDefault="003B2945">
      <w:pPr>
        <w:pStyle w:val="a5"/>
        <w:rPr>
          <w:sz w:val="24"/>
        </w:rPr>
        <w:sectPr w:rsidR="003B2945">
          <w:pgSz w:w="11900" w:h="16850"/>
          <w:pgMar w:top="600" w:right="141" w:bottom="280" w:left="1133" w:header="720" w:footer="720" w:gutter="0"/>
          <w:cols w:space="720"/>
        </w:sectPr>
      </w:pPr>
    </w:p>
    <w:p w:rsidR="003B2945" w:rsidRDefault="0075528C">
      <w:pPr>
        <w:pStyle w:val="a5"/>
        <w:numPr>
          <w:ilvl w:val="1"/>
          <w:numId w:val="35"/>
        </w:numPr>
        <w:tabs>
          <w:tab w:val="left" w:pos="727"/>
        </w:tabs>
        <w:spacing w:before="77"/>
        <w:ind w:right="693" w:firstLine="0"/>
        <w:jc w:val="both"/>
        <w:rPr>
          <w:sz w:val="24"/>
        </w:rPr>
      </w:pPr>
      <w:r>
        <w:rPr>
          <w:sz w:val="24"/>
        </w:rPr>
        <w:lastRenderedPageBreak/>
        <w:t>Освоение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или всего объема учебного предмета, курса образовательной программы, сопровождается промежуточной аттестацией обучающихся, проводимой в фор</w:t>
      </w:r>
      <w:r>
        <w:rPr>
          <w:sz w:val="24"/>
        </w:rPr>
        <w:t>мах, определенных учебным планом, и в порядке, установленном МБОУ СОШ с. Пензенское.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779"/>
        </w:tabs>
        <w:spacing w:before="3"/>
        <w:ind w:right="688" w:firstLine="0"/>
        <w:jc w:val="both"/>
        <w:rPr>
          <w:sz w:val="24"/>
        </w:rPr>
      </w:pPr>
      <w:r>
        <w:rPr>
          <w:sz w:val="24"/>
        </w:rPr>
        <w:t>Текущий контроль успеваемости учащихся – это систематическая проверка учебных достижений учащихся, проводимая педагогом в ходе осуществления образовательной деятельности в</w:t>
      </w:r>
      <w:r>
        <w:rPr>
          <w:sz w:val="24"/>
        </w:rPr>
        <w:t xml:space="preserve"> соответствии с образовательной программой. 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адаптированных основных общеобразоват</w:t>
      </w:r>
      <w:r>
        <w:rPr>
          <w:sz w:val="24"/>
        </w:rPr>
        <w:t>ельных программ, предусмотренных федеральными государственными образовательными обучающихся с ОВЗ и умственной отсталостью (интеллектуальными нарушениями) (далее – ФГОС ОВЗ, ФГОС УО (ИН)).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962"/>
        </w:tabs>
        <w:ind w:right="690" w:firstLine="0"/>
        <w:jc w:val="both"/>
        <w:rPr>
          <w:sz w:val="24"/>
        </w:rPr>
      </w:pPr>
      <w:r>
        <w:rPr>
          <w:sz w:val="24"/>
        </w:rPr>
        <w:t>Промежуточная аттестация – это установление уровня достижения результатов освоения учебных предметов, курсов, предусмотренных адаптированной образовательной программой. Промежуточная аттестация проводится по каждому учебному предмету, по итогам учебного го</w:t>
      </w:r>
      <w:r>
        <w:rPr>
          <w:sz w:val="24"/>
        </w:rPr>
        <w:t>да. Сроки проведения промежуточной аттестации определяются образовательной программой. Успеваемость всех обучающихся 1-11 классов ОУ подлежит текущему и промежуточному контролю. Текущий и промежуточной контроль успеваемости учащихся осуществляется:</w:t>
      </w:r>
    </w:p>
    <w:p w:rsidR="003B2945" w:rsidRDefault="0075528C">
      <w:pPr>
        <w:pStyle w:val="a5"/>
        <w:numPr>
          <w:ilvl w:val="0"/>
          <w:numId w:val="30"/>
        </w:numPr>
        <w:tabs>
          <w:tab w:val="left" w:pos="1014"/>
        </w:tabs>
        <w:spacing w:line="292" w:lineRule="exact"/>
        <w:ind w:left="1014" w:hanging="568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1-х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лассах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виде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отметок;</w:t>
      </w:r>
    </w:p>
    <w:p w:rsidR="003B2945" w:rsidRDefault="0075528C">
      <w:pPr>
        <w:pStyle w:val="a5"/>
        <w:numPr>
          <w:ilvl w:val="0"/>
          <w:numId w:val="30"/>
        </w:numPr>
        <w:tabs>
          <w:tab w:val="left" w:pos="1015"/>
        </w:tabs>
        <w:spacing w:before="4"/>
        <w:ind w:right="667"/>
        <w:rPr>
          <w:sz w:val="24"/>
        </w:rPr>
      </w:pPr>
      <w:r>
        <w:rPr>
          <w:sz w:val="24"/>
        </w:rPr>
        <w:t>во</w:t>
      </w:r>
      <w:r>
        <w:rPr>
          <w:spacing w:val="-15"/>
          <w:sz w:val="24"/>
        </w:rPr>
        <w:t xml:space="preserve"> </w:t>
      </w:r>
      <w:r>
        <w:rPr>
          <w:sz w:val="24"/>
        </w:rPr>
        <w:t>2–11-ых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осуществляется: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виде</w:t>
      </w:r>
      <w:r>
        <w:rPr>
          <w:spacing w:val="-15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пятибалльной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шкале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учебным предметам, курсам, дисциплинам; безотметочно («зачтено») по учебным предметам, курсам, дисциплинам</w:t>
      </w:r>
    </w:p>
    <w:p w:rsidR="003B2945" w:rsidRDefault="0075528C">
      <w:pPr>
        <w:pStyle w:val="a3"/>
        <w:ind w:right="714" w:hanging="1"/>
      </w:pPr>
      <w:r>
        <w:t>Итоговая</w:t>
      </w:r>
      <w:r>
        <w:rPr>
          <w:spacing w:val="-6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четверть</w:t>
      </w:r>
      <w:r>
        <w:rPr>
          <w:spacing w:val="-4"/>
        </w:rPr>
        <w:t xml:space="preserve"> </w:t>
      </w:r>
      <w:r>
        <w:t>выставляется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средневзвешенной</w:t>
      </w:r>
      <w:r>
        <w:rPr>
          <w:spacing w:val="-3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отдельным видам</w:t>
      </w:r>
      <w:r>
        <w:rPr>
          <w:spacing w:val="-4"/>
        </w:rPr>
        <w:t xml:space="preserve"> </w:t>
      </w:r>
      <w:r>
        <w:t>работ.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средневзвешенного</w:t>
      </w:r>
      <w:r>
        <w:rPr>
          <w:spacing w:val="-2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утверждаются</w:t>
      </w:r>
      <w:r>
        <w:rPr>
          <w:spacing w:val="-3"/>
        </w:rPr>
        <w:t xml:space="preserve"> </w:t>
      </w:r>
      <w:r>
        <w:t>Педагогическим советом ОУ. ( Приложение 1)</w:t>
      </w:r>
    </w:p>
    <w:p w:rsidR="003B2945" w:rsidRDefault="003B2945">
      <w:pPr>
        <w:pStyle w:val="a3"/>
        <w:spacing w:before="11"/>
        <w:ind w:left="0"/>
        <w:jc w:val="left"/>
      </w:pPr>
    </w:p>
    <w:p w:rsidR="003B2945" w:rsidRDefault="0075528C">
      <w:pPr>
        <w:pStyle w:val="1"/>
        <w:numPr>
          <w:ilvl w:val="0"/>
          <w:numId w:val="35"/>
        </w:numPr>
        <w:tabs>
          <w:tab w:val="left" w:pos="626"/>
          <w:tab w:val="left" w:pos="3411"/>
        </w:tabs>
        <w:spacing w:line="232" w:lineRule="auto"/>
        <w:ind w:left="3411" w:right="782" w:hanging="3025"/>
        <w:jc w:val="left"/>
      </w:pPr>
      <w:r>
        <w:t>Содержание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текущего</w:t>
      </w:r>
      <w:r>
        <w:rPr>
          <w:spacing w:val="-8"/>
        </w:rPr>
        <w:t xml:space="preserve"> </w:t>
      </w:r>
      <w:r>
        <w:t>контроля</w:t>
      </w:r>
      <w:r>
        <w:rPr>
          <w:spacing w:val="-8"/>
        </w:rPr>
        <w:t xml:space="preserve"> </w:t>
      </w:r>
      <w:r>
        <w:t>успеваемости</w:t>
      </w:r>
      <w:r>
        <w:rPr>
          <w:spacing w:val="-9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 xml:space="preserve">с ОВЗ </w:t>
      </w:r>
      <w:r>
        <w:rPr>
          <w:b w:val="0"/>
        </w:rPr>
        <w:t xml:space="preserve">и </w:t>
      </w:r>
      <w:r>
        <w:t>умственной отсталостью</w:t>
      </w:r>
    </w:p>
    <w:p w:rsidR="003B2945" w:rsidRDefault="0075528C">
      <w:pPr>
        <w:spacing w:before="5"/>
        <w:ind w:left="3123"/>
        <w:rPr>
          <w:b/>
          <w:sz w:val="24"/>
        </w:rPr>
      </w:pPr>
      <w:r>
        <w:rPr>
          <w:b/>
          <w:spacing w:val="-2"/>
          <w:sz w:val="24"/>
        </w:rPr>
        <w:t>(интеллектуальными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нарушениями)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868"/>
        </w:tabs>
        <w:spacing w:before="271"/>
        <w:ind w:right="695" w:firstLine="0"/>
        <w:jc w:val="both"/>
        <w:rPr>
          <w:sz w:val="24"/>
        </w:rPr>
      </w:pPr>
      <w:r>
        <w:rPr>
          <w:sz w:val="24"/>
        </w:rPr>
        <w:t>Текущий контроль успеваемости учащихся с ОВЗ и умственной отсталостью (интеллектуальными нарушениями) проводится в течение учебного периода в целях:</w:t>
      </w:r>
    </w:p>
    <w:p w:rsidR="003B2945" w:rsidRDefault="0075528C">
      <w:pPr>
        <w:pStyle w:val="a5"/>
        <w:numPr>
          <w:ilvl w:val="0"/>
          <w:numId w:val="32"/>
        </w:numPr>
        <w:tabs>
          <w:tab w:val="left" w:pos="1015"/>
        </w:tabs>
        <w:spacing w:before="2"/>
        <w:ind w:right="695"/>
        <w:rPr>
          <w:sz w:val="24"/>
        </w:rPr>
      </w:pPr>
      <w:r>
        <w:rPr>
          <w:sz w:val="24"/>
        </w:rPr>
        <w:t>контроля уровня дос</w:t>
      </w:r>
      <w:r>
        <w:rPr>
          <w:sz w:val="24"/>
        </w:rPr>
        <w:t>тижения учащимися результатов, предусмотренных адаптированной образовательной программой;</w:t>
      </w:r>
    </w:p>
    <w:p w:rsidR="003B2945" w:rsidRDefault="0075528C">
      <w:pPr>
        <w:pStyle w:val="a5"/>
        <w:numPr>
          <w:ilvl w:val="0"/>
          <w:numId w:val="32"/>
        </w:numPr>
        <w:tabs>
          <w:tab w:val="left" w:pos="1015"/>
        </w:tabs>
        <w:spacing w:before="4" w:line="237" w:lineRule="auto"/>
        <w:ind w:right="694"/>
        <w:rPr>
          <w:sz w:val="24"/>
        </w:rPr>
      </w:pPr>
      <w:r>
        <w:rPr>
          <w:sz w:val="24"/>
        </w:rPr>
        <w:t>оценки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образовательныхпрограмм требованиям ФГОС ОВЗ, ФГОС УО (ИН) (с учетом пунктов 1.5, 1.6, 1.7 данного </w:t>
      </w:r>
      <w:r>
        <w:rPr>
          <w:spacing w:val="-2"/>
          <w:sz w:val="24"/>
        </w:rPr>
        <w:t>положения);</w:t>
      </w:r>
    </w:p>
    <w:p w:rsidR="003B2945" w:rsidRDefault="0075528C">
      <w:pPr>
        <w:pStyle w:val="a5"/>
        <w:numPr>
          <w:ilvl w:val="0"/>
          <w:numId w:val="32"/>
        </w:numPr>
        <w:tabs>
          <w:tab w:val="left" w:pos="1015"/>
        </w:tabs>
        <w:spacing w:before="6" w:line="237" w:lineRule="auto"/>
        <w:ind w:right="694"/>
        <w:rPr>
          <w:sz w:val="24"/>
        </w:rPr>
      </w:pPr>
      <w:r>
        <w:rPr>
          <w:sz w:val="24"/>
        </w:rPr>
        <w:t>обеспечение оперативного управления учебным процессом, своевременное внесение элементов коррекции в индивидуальные планы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307"/>
          <w:tab w:val="left" w:pos="853"/>
        </w:tabs>
        <w:ind w:right="691" w:hanging="1"/>
        <w:jc w:val="both"/>
        <w:rPr>
          <w:sz w:val="24"/>
        </w:rPr>
      </w:pPr>
      <w:r>
        <w:rPr>
          <w:sz w:val="24"/>
        </w:rPr>
        <w:t>Текущий контроль успеваемости (порядок, периодичность и сроки проведения,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количество)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проводится: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особенностейпсихофизического развития и возможностей детей с ЗПР и детей с интеллектуальными нарушениями; рекомендаций ТПМПК (ППк); здоровьесберегающих технологий;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определяется учителем, ведущим учебный предмет, при планировании на учебный год и отражается</w:t>
      </w:r>
      <w:r>
        <w:rPr>
          <w:sz w:val="24"/>
        </w:rPr>
        <w:t xml:space="preserve"> в рабочем варианте его программы (календарно-тематическом плане).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727"/>
        </w:tabs>
        <w:ind w:left="727" w:hanging="422"/>
        <w:jc w:val="both"/>
        <w:rPr>
          <w:sz w:val="24"/>
        </w:rPr>
      </w:pPr>
      <w:r>
        <w:rPr>
          <w:sz w:val="24"/>
        </w:rPr>
        <w:t>Формами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быть:</w:t>
      </w:r>
    </w:p>
    <w:p w:rsidR="003B2945" w:rsidRDefault="0075528C">
      <w:pPr>
        <w:pStyle w:val="a5"/>
        <w:numPr>
          <w:ilvl w:val="0"/>
          <w:numId w:val="33"/>
        </w:numPr>
        <w:tabs>
          <w:tab w:val="left" w:pos="1027"/>
        </w:tabs>
        <w:spacing w:before="7" w:line="235" w:lineRule="auto"/>
        <w:ind w:right="1086"/>
        <w:jc w:val="left"/>
        <w:rPr>
          <w:sz w:val="24"/>
        </w:rPr>
      </w:pPr>
      <w:r>
        <w:rPr>
          <w:sz w:val="24"/>
        </w:rPr>
        <w:t>письменные работы (диктант, изложение, сочинение, контрольные, проверочные, самостоятельные и практические работы)</w:t>
      </w:r>
    </w:p>
    <w:p w:rsidR="003B2945" w:rsidRDefault="0075528C">
      <w:pPr>
        <w:pStyle w:val="a5"/>
        <w:numPr>
          <w:ilvl w:val="0"/>
          <w:numId w:val="33"/>
        </w:numPr>
        <w:tabs>
          <w:tab w:val="left" w:pos="1027"/>
        </w:tabs>
        <w:spacing w:line="290" w:lineRule="exact"/>
        <w:ind w:hanging="362"/>
        <w:jc w:val="left"/>
        <w:rPr>
          <w:sz w:val="24"/>
        </w:rPr>
      </w:pPr>
      <w:r>
        <w:rPr>
          <w:spacing w:val="-2"/>
          <w:sz w:val="24"/>
        </w:rPr>
        <w:t>тестирование;</w:t>
      </w:r>
    </w:p>
    <w:p w:rsidR="003B2945" w:rsidRDefault="0075528C">
      <w:pPr>
        <w:pStyle w:val="a5"/>
        <w:numPr>
          <w:ilvl w:val="0"/>
          <w:numId w:val="33"/>
        </w:numPr>
        <w:tabs>
          <w:tab w:val="left" w:pos="1027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устный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опрос</w:t>
      </w:r>
    </w:p>
    <w:p w:rsidR="003B2945" w:rsidRDefault="0075528C">
      <w:pPr>
        <w:pStyle w:val="a5"/>
        <w:numPr>
          <w:ilvl w:val="0"/>
          <w:numId w:val="33"/>
        </w:numPr>
        <w:tabs>
          <w:tab w:val="left" w:pos="1027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защита</w:t>
      </w:r>
      <w:r>
        <w:rPr>
          <w:spacing w:val="-8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оектов,</w:t>
      </w:r>
      <w:r>
        <w:rPr>
          <w:spacing w:val="-4"/>
          <w:sz w:val="24"/>
        </w:rPr>
        <w:t xml:space="preserve"> </w:t>
      </w:r>
      <w:r>
        <w:rPr>
          <w:sz w:val="24"/>
        </w:rPr>
        <w:t>рефератов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работ;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практикумы;</w:t>
      </w:r>
    </w:p>
    <w:p w:rsidR="003B2945" w:rsidRDefault="0075528C">
      <w:pPr>
        <w:pStyle w:val="a5"/>
        <w:numPr>
          <w:ilvl w:val="0"/>
          <w:numId w:val="33"/>
        </w:numPr>
        <w:tabs>
          <w:tab w:val="left" w:pos="1027"/>
        </w:tabs>
        <w:spacing w:before="1" w:line="293" w:lineRule="exact"/>
        <w:ind w:hanging="362"/>
        <w:jc w:val="left"/>
        <w:rPr>
          <w:sz w:val="24"/>
        </w:rPr>
      </w:pPr>
      <w:r>
        <w:rPr>
          <w:spacing w:val="-2"/>
          <w:sz w:val="24"/>
        </w:rPr>
        <w:t>собеседование;</w:t>
      </w:r>
    </w:p>
    <w:p w:rsidR="003B2945" w:rsidRDefault="0075528C">
      <w:pPr>
        <w:pStyle w:val="a5"/>
        <w:numPr>
          <w:ilvl w:val="0"/>
          <w:numId w:val="33"/>
        </w:numPr>
        <w:tabs>
          <w:tab w:val="left" w:pos="1027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диагностика</w:t>
      </w:r>
      <w:r>
        <w:rPr>
          <w:spacing w:val="-12"/>
          <w:sz w:val="24"/>
        </w:rPr>
        <w:t xml:space="preserve"> </w:t>
      </w:r>
      <w:r>
        <w:rPr>
          <w:sz w:val="24"/>
        </w:rPr>
        <w:t>(стартовая,</w:t>
      </w:r>
      <w:r>
        <w:rPr>
          <w:spacing w:val="-8"/>
          <w:sz w:val="24"/>
        </w:rPr>
        <w:t xml:space="preserve"> </w:t>
      </w:r>
      <w:r>
        <w:rPr>
          <w:sz w:val="24"/>
        </w:rPr>
        <w:t>промежуточная,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итоговая);</w:t>
      </w:r>
    </w:p>
    <w:p w:rsidR="003B2945" w:rsidRDefault="0075528C">
      <w:pPr>
        <w:pStyle w:val="a5"/>
        <w:numPr>
          <w:ilvl w:val="0"/>
          <w:numId w:val="33"/>
        </w:numPr>
        <w:tabs>
          <w:tab w:val="left" w:pos="1027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интегрированный</w:t>
      </w:r>
      <w:r>
        <w:rPr>
          <w:spacing w:val="-9"/>
          <w:sz w:val="24"/>
        </w:rPr>
        <w:t xml:space="preserve"> </w:t>
      </w:r>
      <w:r>
        <w:rPr>
          <w:sz w:val="24"/>
        </w:rPr>
        <w:t>зачет</w:t>
      </w:r>
      <w:r>
        <w:rPr>
          <w:spacing w:val="-7"/>
          <w:sz w:val="24"/>
        </w:rPr>
        <w:t xml:space="preserve"> </w:t>
      </w:r>
      <w:r>
        <w:rPr>
          <w:sz w:val="24"/>
        </w:rPr>
        <w:t>(сочетание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проверок).</w:t>
      </w:r>
    </w:p>
    <w:p w:rsidR="003B2945" w:rsidRDefault="003B2945">
      <w:pPr>
        <w:pStyle w:val="a5"/>
        <w:spacing w:line="293" w:lineRule="exact"/>
        <w:jc w:val="left"/>
        <w:rPr>
          <w:sz w:val="24"/>
        </w:rPr>
        <w:sectPr w:rsidR="003B2945">
          <w:pgSz w:w="11900" w:h="16850"/>
          <w:pgMar w:top="600" w:right="141" w:bottom="280" w:left="1133" w:header="720" w:footer="720" w:gutter="0"/>
          <w:cols w:space="720"/>
        </w:sectPr>
      </w:pPr>
    </w:p>
    <w:p w:rsidR="003B2945" w:rsidRDefault="0075528C">
      <w:pPr>
        <w:pStyle w:val="a5"/>
        <w:numPr>
          <w:ilvl w:val="1"/>
          <w:numId w:val="35"/>
        </w:numPr>
        <w:tabs>
          <w:tab w:val="left" w:pos="743"/>
        </w:tabs>
        <w:spacing w:before="77"/>
        <w:ind w:right="713" w:firstLine="0"/>
        <w:jc w:val="both"/>
        <w:rPr>
          <w:sz w:val="24"/>
        </w:rPr>
      </w:pPr>
      <w:r>
        <w:rPr>
          <w:sz w:val="24"/>
        </w:rPr>
        <w:lastRenderedPageBreak/>
        <w:t>В целях проведения объективного текущего контроля успеваемости, педагогами школы разрабатываются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1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-11"/>
          <w:sz w:val="24"/>
        </w:rPr>
        <w:t xml:space="preserve"> </w:t>
      </w:r>
      <w:r>
        <w:rPr>
          <w:sz w:val="24"/>
        </w:rPr>
        <w:t>тот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уровень,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который смогли достичь обучающиеся в процессе обучения и позволяет оценивать степень личного продвижения обучающимися в освоении тем, разделов, глав учебных программ на время </w:t>
      </w:r>
      <w:r>
        <w:rPr>
          <w:spacing w:val="-2"/>
          <w:sz w:val="24"/>
        </w:rPr>
        <w:t>проверки.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739"/>
        </w:tabs>
        <w:spacing w:before="3"/>
        <w:ind w:right="701" w:firstLine="0"/>
        <w:jc w:val="both"/>
        <w:rPr>
          <w:sz w:val="24"/>
        </w:rPr>
      </w:pPr>
      <w:r>
        <w:rPr>
          <w:sz w:val="24"/>
        </w:rPr>
        <w:t xml:space="preserve">Оценка устного ответа, обучающегося с ЗПР, легкой и умеренной степенью </w:t>
      </w:r>
      <w:r>
        <w:rPr>
          <w:sz w:val="24"/>
        </w:rPr>
        <w:t>умственной отсталости при текущем контроле успеваемости, выставляется в классный и электронный журналы в виде отметки по 5-балльной системе в конце урока.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827"/>
        </w:tabs>
        <w:ind w:right="687" w:firstLine="0"/>
        <w:jc w:val="both"/>
        <w:rPr>
          <w:sz w:val="24"/>
        </w:rPr>
      </w:pPr>
      <w:r>
        <w:rPr>
          <w:sz w:val="24"/>
        </w:rPr>
        <w:t>Письменные, практический, самостоятельные, контрольные и другие виды работ, обучающихся с ЗПР, легкой</w:t>
      </w:r>
      <w:r>
        <w:rPr>
          <w:sz w:val="24"/>
        </w:rPr>
        <w:t xml:space="preserve"> и умеренной степенью умственной отсталости, оцениваются по 5-балльной системе, выставляются в классный и электронный журналы.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906"/>
        </w:tabs>
        <w:ind w:right="684" w:firstLine="0"/>
        <w:jc w:val="both"/>
        <w:rPr>
          <w:sz w:val="24"/>
        </w:rPr>
      </w:pPr>
      <w:r>
        <w:rPr>
          <w:sz w:val="24"/>
        </w:rPr>
        <w:t>Последствия получения неудовлетворительного результата текущего контроля успеваемости определяются педагогическим работником в со</w:t>
      </w:r>
      <w:r>
        <w:rPr>
          <w:sz w:val="24"/>
        </w:rPr>
        <w:t>ответствии с адаптированной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программой,</w:t>
      </w:r>
      <w:r>
        <w:rPr>
          <w:spacing w:val="-1"/>
          <w:sz w:val="24"/>
        </w:rPr>
        <w:t xml:space="preserve"> </w:t>
      </w:r>
      <w:r>
        <w:rPr>
          <w:sz w:val="24"/>
        </w:rPr>
        <w:t>и могут включать 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дополнительной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 учащимся, индивидуализацию содержания образовательной деятельности учащегося, иную корректировку образовательной деятельности в отношении уча</w:t>
      </w:r>
      <w:r>
        <w:rPr>
          <w:sz w:val="24"/>
        </w:rPr>
        <w:t>щегося. В ходе текущего контроля успеваемости педагог не может оценить работу обучающегося отметкой «2» («неудовлетворительно») при выполнении самостоятельной работы обучающего характера.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815"/>
        </w:tabs>
        <w:spacing w:before="1"/>
        <w:ind w:right="711" w:firstLine="0"/>
        <w:jc w:val="both"/>
        <w:rPr>
          <w:sz w:val="24"/>
        </w:rPr>
      </w:pPr>
      <w:r>
        <w:rPr>
          <w:sz w:val="24"/>
        </w:rPr>
        <w:t>Успеваемость обучающихся, занимающихся по индивидуальному учебному п</w:t>
      </w:r>
      <w:r>
        <w:rPr>
          <w:sz w:val="24"/>
        </w:rPr>
        <w:t>лану, подлежит текущему контролю по предметам, включенным в этот план.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307"/>
          <w:tab w:val="left" w:pos="788"/>
        </w:tabs>
        <w:ind w:right="690" w:hanging="1"/>
        <w:jc w:val="both"/>
        <w:rPr>
          <w:sz w:val="24"/>
        </w:rPr>
      </w:pPr>
      <w:r>
        <w:rPr>
          <w:sz w:val="24"/>
        </w:rPr>
        <w:t>Обучающиеся, пропустившие по независящим от них обстоятельствам 2/3 учебного</w:t>
      </w:r>
      <w:r>
        <w:rPr>
          <w:spacing w:val="80"/>
          <w:sz w:val="24"/>
        </w:rPr>
        <w:t xml:space="preserve"> </w:t>
      </w:r>
      <w:r>
        <w:rPr>
          <w:sz w:val="24"/>
        </w:rPr>
        <w:t>времени, не аттестуются по итогам четверти. Вопрос об аттестации таких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 решается в индивидуальном</w:t>
      </w:r>
      <w:r>
        <w:rPr>
          <w:sz w:val="24"/>
        </w:rPr>
        <w:t xml:space="preserve"> порядке.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868"/>
        </w:tabs>
        <w:ind w:right="685" w:firstLine="0"/>
        <w:jc w:val="both"/>
        <w:rPr>
          <w:sz w:val="24"/>
        </w:rPr>
      </w:pPr>
      <w:r>
        <w:rPr>
          <w:sz w:val="24"/>
        </w:rPr>
        <w:t>Педагогические работники доводят до сведения родителей (законных представителей) сведения о результатах текущего контроля успеваемости учащихся как посредством заполнения предусмотренных документов, в том числе в электронной форме (дневник учащег</w:t>
      </w:r>
      <w:r>
        <w:rPr>
          <w:sz w:val="24"/>
        </w:rPr>
        <w:t>ося, электронный дневник), так и по запросу родителей (законных представителей) учащихся. Педагогические работники в рамках работы с родителями (законными представителями) учащихся обязаны прокомментировать результаты текущего контроля 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форме.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классному руководителю.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847"/>
        </w:tabs>
        <w:spacing w:before="1"/>
        <w:ind w:left="847" w:hanging="542"/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</w:rPr>
        <w:t>екущий</w:t>
      </w:r>
      <w:r>
        <w:rPr>
          <w:spacing w:val="-1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8"/>
          <w:sz w:val="24"/>
        </w:rPr>
        <w:t xml:space="preserve"> </w:t>
      </w:r>
      <w:r>
        <w:rPr>
          <w:sz w:val="24"/>
        </w:rPr>
        <w:t>блока</w:t>
      </w:r>
      <w:r>
        <w:rPr>
          <w:spacing w:val="-10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3B2945" w:rsidRDefault="0075528C">
      <w:pPr>
        <w:pStyle w:val="a5"/>
        <w:numPr>
          <w:ilvl w:val="2"/>
          <w:numId w:val="35"/>
        </w:numPr>
        <w:tabs>
          <w:tab w:val="left" w:pos="1132"/>
        </w:tabs>
        <w:ind w:right="710" w:firstLine="0"/>
        <w:jc w:val="both"/>
        <w:rPr>
          <w:sz w:val="24"/>
        </w:rPr>
      </w:pPr>
      <w:r>
        <w:rPr>
          <w:sz w:val="24"/>
        </w:rPr>
        <w:t>При планировании развития психомоторики и сенсорных процессов учителем разрабатывается схема обследования и оценки уровня сформированности моторных и сенсорных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7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5"/>
          <w:sz w:val="24"/>
        </w:rPr>
        <w:t xml:space="preserve"> </w:t>
      </w:r>
      <w:r>
        <w:rPr>
          <w:sz w:val="24"/>
        </w:rPr>
        <w:t>отслеживать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продвижение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всвоем развитии. Отметки в журнал не ставятся.</w:t>
      </w:r>
    </w:p>
    <w:p w:rsidR="003B2945" w:rsidRDefault="0075528C">
      <w:pPr>
        <w:pStyle w:val="a5"/>
        <w:numPr>
          <w:ilvl w:val="2"/>
          <w:numId w:val="35"/>
        </w:numPr>
        <w:tabs>
          <w:tab w:val="left" w:pos="1026"/>
        </w:tabs>
        <w:spacing w:before="1"/>
        <w:ind w:right="697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логопедической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педагог-логопед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карты с направлениями работы и картами динамического наблюдения за состоянием письменной речи учащихся</w:t>
      </w:r>
      <w:r>
        <w:rPr>
          <w:sz w:val="24"/>
        </w:rPr>
        <w:t>, с помощью которых отслеживает развитие речи учащихся.</w:t>
      </w:r>
    </w:p>
    <w:p w:rsidR="003B2945" w:rsidRDefault="0075528C">
      <w:pPr>
        <w:pStyle w:val="a5"/>
        <w:numPr>
          <w:ilvl w:val="2"/>
          <w:numId w:val="35"/>
        </w:numPr>
        <w:tabs>
          <w:tab w:val="left" w:pos="307"/>
          <w:tab w:val="left" w:pos="1076"/>
        </w:tabs>
        <w:spacing w:before="2"/>
        <w:ind w:right="692" w:hanging="1"/>
        <w:jc w:val="both"/>
        <w:rPr>
          <w:sz w:val="24"/>
        </w:rPr>
      </w:pPr>
      <w:r>
        <w:rPr>
          <w:sz w:val="24"/>
        </w:rPr>
        <w:t>Федеральной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ЛФК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существует.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ЛФК разрабатывается локальная программа, исходя из общепринятых в специальном образовании форм и методов, а также возможностей</w:t>
      </w:r>
      <w:r>
        <w:rPr>
          <w:sz w:val="24"/>
        </w:rPr>
        <w:t xml:space="preserve"> школы. Последовательность работы определяется структурой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имеющегося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7"/>
          <w:sz w:val="24"/>
        </w:rPr>
        <w:t xml:space="preserve"> </w:t>
      </w:r>
      <w:r>
        <w:rPr>
          <w:sz w:val="24"/>
        </w:rPr>
        <w:t>ПМПК.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должна быть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одобрена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и утверждена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директором </w:t>
      </w:r>
      <w:r>
        <w:rPr>
          <w:spacing w:val="-2"/>
          <w:sz w:val="24"/>
        </w:rPr>
        <w:t>школы.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969"/>
        </w:tabs>
        <w:ind w:right="698" w:firstLine="0"/>
        <w:jc w:val="both"/>
        <w:rPr>
          <w:sz w:val="24"/>
        </w:rPr>
      </w:pPr>
      <w:r>
        <w:rPr>
          <w:sz w:val="24"/>
        </w:rPr>
        <w:t>Текущий контроль обучающихся с ограниченными возможностями здоровья и умственной отсталостью (интеллектуальными нарушениями), получающих образование в форме индивидуального обучения на дому.</w:t>
      </w:r>
    </w:p>
    <w:p w:rsidR="003B2945" w:rsidRDefault="0075528C">
      <w:pPr>
        <w:pStyle w:val="a5"/>
        <w:numPr>
          <w:ilvl w:val="2"/>
          <w:numId w:val="35"/>
        </w:numPr>
        <w:tabs>
          <w:tab w:val="left" w:pos="1101"/>
        </w:tabs>
        <w:spacing w:before="1"/>
        <w:ind w:right="688" w:firstLine="0"/>
        <w:jc w:val="both"/>
        <w:rPr>
          <w:sz w:val="24"/>
        </w:rPr>
      </w:pPr>
      <w:r>
        <w:rPr>
          <w:sz w:val="24"/>
        </w:rPr>
        <w:t>Текущий контроль по основным предметам проводит учитель, осуществ</w:t>
      </w:r>
      <w:r>
        <w:rPr>
          <w:sz w:val="24"/>
        </w:rPr>
        <w:t>ляющий обучение на дому. Для проверки качества усвоения 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плана, составленного в соответствии с программами учебного плана для детей с ограниченными возможностями здоровья и умственной отсталостью (интеллектуальными нарушениями), обучающимися</w:t>
      </w:r>
      <w:r>
        <w:rPr>
          <w:sz w:val="24"/>
        </w:rPr>
        <w:t xml:space="preserve"> на дому,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года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 промежуточной аттестации.</w:t>
      </w:r>
    </w:p>
    <w:p w:rsidR="003B2945" w:rsidRDefault="003B2945">
      <w:pPr>
        <w:pStyle w:val="a5"/>
        <w:rPr>
          <w:sz w:val="24"/>
        </w:rPr>
        <w:sectPr w:rsidR="003B2945">
          <w:pgSz w:w="11900" w:h="16850"/>
          <w:pgMar w:top="600" w:right="141" w:bottom="280" w:left="1133" w:header="720" w:footer="720" w:gutter="0"/>
          <w:cols w:space="720"/>
        </w:sectPr>
      </w:pPr>
    </w:p>
    <w:p w:rsidR="003B2945" w:rsidRDefault="0075528C">
      <w:pPr>
        <w:pStyle w:val="a3"/>
        <w:spacing w:before="77"/>
        <w:ind w:right="692"/>
      </w:pPr>
      <w:r>
        <w:lastRenderedPageBreak/>
        <w:t>2.12.3. Результаты текущего контроля детей с ограниченными возможностями здоровья и умственной отсталостью (интеллектуальным</w:t>
      </w:r>
      <w:r>
        <w:t>и нарушениями)</w:t>
      </w:r>
      <w:r>
        <w:rPr>
          <w:spacing w:val="40"/>
        </w:rPr>
        <w:t xml:space="preserve"> </w:t>
      </w:r>
      <w:r>
        <w:t>обучающихся индивидуально на дому, систематически заносятся в журнал индивидуального обучения. Результаты промежуточной аттестации вносятся в классный журнал соответствующего класса, согласно положения об индивидуальном обучении на дому.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847"/>
        </w:tabs>
        <w:spacing w:before="3"/>
        <w:ind w:left="847" w:hanging="542"/>
        <w:jc w:val="both"/>
        <w:rPr>
          <w:sz w:val="24"/>
        </w:rPr>
      </w:pPr>
      <w:r>
        <w:rPr>
          <w:sz w:val="24"/>
        </w:rPr>
        <w:t>Тек</w:t>
      </w:r>
      <w:r>
        <w:rPr>
          <w:sz w:val="24"/>
        </w:rPr>
        <w:t>ущий</w:t>
      </w:r>
      <w:r>
        <w:rPr>
          <w:spacing w:val="-1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тяжелой</w:t>
      </w:r>
      <w:r>
        <w:rPr>
          <w:spacing w:val="-8"/>
          <w:sz w:val="24"/>
        </w:rPr>
        <w:t xml:space="preserve"> </w:t>
      </w:r>
      <w:r>
        <w:rPr>
          <w:sz w:val="24"/>
        </w:rPr>
        <w:t>(глубокой)</w:t>
      </w:r>
      <w:r>
        <w:rPr>
          <w:spacing w:val="-6"/>
          <w:sz w:val="24"/>
        </w:rPr>
        <w:t xml:space="preserve"> </w:t>
      </w:r>
      <w:r>
        <w:rPr>
          <w:sz w:val="24"/>
        </w:rPr>
        <w:t>степенью</w:t>
      </w:r>
      <w:r>
        <w:rPr>
          <w:spacing w:val="-4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отсталости.</w:t>
      </w:r>
    </w:p>
    <w:p w:rsidR="003B2945" w:rsidRDefault="0075528C">
      <w:pPr>
        <w:pStyle w:val="a5"/>
        <w:numPr>
          <w:ilvl w:val="2"/>
          <w:numId w:val="35"/>
        </w:numPr>
        <w:tabs>
          <w:tab w:val="left" w:pos="1084"/>
        </w:tabs>
        <w:ind w:right="689" w:firstLine="0"/>
        <w:jc w:val="both"/>
        <w:rPr>
          <w:sz w:val="24"/>
        </w:rPr>
      </w:pPr>
      <w:r>
        <w:rPr>
          <w:sz w:val="24"/>
        </w:rPr>
        <w:t>Обучение детей данной категории организовано по специальным программам, на основании которых составляются учебный план и индивидуальные программы для каждого ребенка, в которых ука</w:t>
      </w:r>
      <w:r>
        <w:rPr>
          <w:sz w:val="24"/>
        </w:rPr>
        <w:t>зано какими умениями и навыками должен он</w:t>
      </w:r>
      <w:r>
        <w:rPr>
          <w:spacing w:val="-3"/>
          <w:sz w:val="24"/>
        </w:rPr>
        <w:t xml:space="preserve"> </w:t>
      </w:r>
      <w:r>
        <w:rPr>
          <w:sz w:val="24"/>
        </w:rPr>
        <w:t>овладеть, метод оценки знаний обучающихся, воспитанников. Отметки не выставляются. Отслеживается продвижение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14"/>
          <w:sz w:val="24"/>
        </w:rPr>
        <w:t xml:space="preserve"> </w:t>
      </w:r>
      <w:r>
        <w:rPr>
          <w:sz w:val="24"/>
        </w:rPr>
        <w:t>самих</w:t>
      </w:r>
      <w:r>
        <w:rPr>
          <w:spacing w:val="-15"/>
          <w:sz w:val="24"/>
        </w:rPr>
        <w:t xml:space="preserve"> </w:t>
      </w:r>
      <w:r>
        <w:rPr>
          <w:sz w:val="24"/>
        </w:rPr>
        <w:t>себя,</w:t>
      </w:r>
      <w:r>
        <w:rPr>
          <w:spacing w:val="-15"/>
          <w:sz w:val="24"/>
        </w:rPr>
        <w:t xml:space="preserve"> </w:t>
      </w:r>
      <w:r>
        <w:rPr>
          <w:sz w:val="24"/>
        </w:rPr>
        <w:t>без</w:t>
      </w:r>
      <w:r>
        <w:rPr>
          <w:spacing w:val="-14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5"/>
          <w:sz w:val="24"/>
        </w:rPr>
        <w:t xml:space="preserve"> </w:t>
      </w:r>
      <w:r>
        <w:rPr>
          <w:sz w:val="24"/>
        </w:rPr>
        <w:t>со</w:t>
      </w:r>
      <w:r>
        <w:rPr>
          <w:spacing w:val="-13"/>
          <w:sz w:val="24"/>
        </w:rPr>
        <w:t xml:space="preserve"> </w:t>
      </w:r>
      <w:r>
        <w:rPr>
          <w:sz w:val="24"/>
        </w:rPr>
        <w:t>сверстниками.</w:t>
      </w:r>
    </w:p>
    <w:p w:rsidR="003B2945" w:rsidRDefault="003B2945">
      <w:pPr>
        <w:pStyle w:val="a3"/>
        <w:spacing w:before="5"/>
        <w:ind w:left="0"/>
        <w:jc w:val="left"/>
      </w:pPr>
    </w:p>
    <w:p w:rsidR="003B2945" w:rsidRDefault="0075528C">
      <w:pPr>
        <w:pStyle w:val="1"/>
        <w:numPr>
          <w:ilvl w:val="0"/>
          <w:numId w:val="35"/>
        </w:numPr>
        <w:tabs>
          <w:tab w:val="left" w:pos="1831"/>
        </w:tabs>
        <w:ind w:left="1831" w:hanging="1745"/>
        <w:jc w:val="left"/>
      </w:pPr>
      <w:r>
        <w:t>Содержание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текущей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rPr>
          <w:spacing w:val="-2"/>
        </w:rPr>
        <w:t>аттестации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1087"/>
        </w:tabs>
        <w:spacing w:before="272"/>
        <w:ind w:left="1087" w:hanging="523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-10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:rsidR="003B2945" w:rsidRDefault="0075528C">
      <w:pPr>
        <w:pStyle w:val="a5"/>
        <w:numPr>
          <w:ilvl w:val="0"/>
          <w:numId w:val="29"/>
        </w:numPr>
        <w:tabs>
          <w:tab w:val="left" w:pos="958"/>
        </w:tabs>
        <w:ind w:right="688" w:firstLine="0"/>
        <w:rPr>
          <w:sz w:val="24"/>
        </w:rPr>
      </w:pPr>
      <w:r>
        <w:rPr>
          <w:sz w:val="24"/>
        </w:rPr>
        <w:t>объективное установление фактического уровня освоения адаптированной образовательной программы и достижения результатов освоения адаптированной образовательной программы учащимися с ОВЗ и умстве</w:t>
      </w:r>
      <w:r>
        <w:rPr>
          <w:sz w:val="24"/>
        </w:rPr>
        <w:t>нной отсталостью (интеллектуальными нарушениями);</w:t>
      </w:r>
    </w:p>
    <w:p w:rsidR="003B2945" w:rsidRDefault="0075528C">
      <w:pPr>
        <w:pStyle w:val="a5"/>
        <w:numPr>
          <w:ilvl w:val="0"/>
          <w:numId w:val="29"/>
        </w:numPr>
        <w:tabs>
          <w:tab w:val="left" w:pos="707"/>
        </w:tabs>
        <w:ind w:left="707" w:hanging="143"/>
        <w:rPr>
          <w:sz w:val="24"/>
        </w:rPr>
      </w:pPr>
      <w:r>
        <w:rPr>
          <w:sz w:val="24"/>
        </w:rPr>
        <w:t>соотнесение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этого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ОВЗ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УО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(НИ);</w:t>
      </w:r>
    </w:p>
    <w:p w:rsidR="003B2945" w:rsidRDefault="0075528C">
      <w:pPr>
        <w:pStyle w:val="a5"/>
        <w:numPr>
          <w:ilvl w:val="0"/>
          <w:numId w:val="29"/>
        </w:numPr>
        <w:tabs>
          <w:tab w:val="left" w:pos="728"/>
        </w:tabs>
        <w:ind w:right="694" w:firstLine="0"/>
        <w:rPr>
          <w:sz w:val="24"/>
        </w:rPr>
      </w:pPr>
      <w:r>
        <w:rPr>
          <w:sz w:val="24"/>
        </w:rPr>
        <w:t>оценка достижений конкретного учащегося, позволяющая выявить пробелы в освоении им</w:t>
      </w:r>
      <w:r>
        <w:rPr>
          <w:spacing w:val="-15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потребности учащегося с ОВЗ и умственной отсталостью (интеллектуальными нарушениями) в осуществлении образовательной деятельности;</w:t>
      </w:r>
    </w:p>
    <w:p w:rsidR="003B2945" w:rsidRDefault="0075528C">
      <w:pPr>
        <w:pStyle w:val="a5"/>
        <w:numPr>
          <w:ilvl w:val="0"/>
          <w:numId w:val="29"/>
        </w:numPr>
        <w:tabs>
          <w:tab w:val="left" w:pos="728"/>
        </w:tabs>
        <w:ind w:right="694" w:firstLine="0"/>
        <w:rPr>
          <w:sz w:val="24"/>
        </w:rPr>
      </w:pPr>
      <w:r>
        <w:rPr>
          <w:sz w:val="24"/>
        </w:rPr>
        <w:t>оценка динамики индивидуальных образовательных достижений, продвижения в достижении планируемых результатов ос</w:t>
      </w:r>
      <w:r>
        <w:rPr>
          <w:sz w:val="24"/>
        </w:rPr>
        <w:t xml:space="preserve">воения адаптированной образовательной </w:t>
      </w:r>
      <w:r>
        <w:rPr>
          <w:spacing w:val="-2"/>
          <w:sz w:val="24"/>
        </w:rPr>
        <w:t>программы;</w:t>
      </w:r>
    </w:p>
    <w:p w:rsidR="003B2945" w:rsidRDefault="0075528C">
      <w:pPr>
        <w:pStyle w:val="a5"/>
        <w:numPr>
          <w:ilvl w:val="0"/>
          <w:numId w:val="29"/>
        </w:numPr>
        <w:tabs>
          <w:tab w:val="left" w:pos="827"/>
        </w:tabs>
        <w:spacing w:before="1"/>
        <w:ind w:left="827" w:hanging="263"/>
        <w:rPr>
          <w:sz w:val="24"/>
        </w:rPr>
      </w:pPr>
      <w:r>
        <w:rPr>
          <w:sz w:val="24"/>
        </w:rPr>
        <w:t>обеспечение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перевода,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2"/>
          <w:sz w:val="24"/>
        </w:rPr>
        <w:t xml:space="preserve"> класс;</w:t>
      </w:r>
    </w:p>
    <w:p w:rsidR="003B2945" w:rsidRDefault="0075528C">
      <w:pPr>
        <w:pStyle w:val="a5"/>
        <w:numPr>
          <w:ilvl w:val="0"/>
          <w:numId w:val="29"/>
        </w:numPr>
        <w:tabs>
          <w:tab w:val="left" w:pos="773"/>
        </w:tabs>
        <w:spacing w:before="2"/>
        <w:ind w:right="707" w:firstLine="0"/>
        <w:rPr>
          <w:sz w:val="24"/>
        </w:rPr>
      </w:pPr>
      <w:r>
        <w:rPr>
          <w:sz w:val="24"/>
        </w:rPr>
        <w:t>допуск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 ОВЗ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2"/>
          <w:sz w:val="24"/>
        </w:rPr>
        <w:t xml:space="preserve"> </w:t>
      </w:r>
      <w:r>
        <w:rPr>
          <w:sz w:val="24"/>
        </w:rPr>
        <w:t>легкой и умеренной степенью умственной отсталости по трудовому обучению.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806"/>
        </w:tabs>
        <w:ind w:right="688" w:firstLine="0"/>
        <w:jc w:val="both"/>
        <w:rPr>
          <w:sz w:val="24"/>
        </w:rPr>
      </w:pPr>
      <w:r>
        <w:rPr>
          <w:sz w:val="24"/>
        </w:rPr>
        <w:t>Промежу</w:t>
      </w:r>
      <w:r>
        <w:rPr>
          <w:sz w:val="24"/>
        </w:rPr>
        <w:t>точная аттестация в МБОУ СОШ с. Пензенское проводится на основе принципов объективности, беспристрастности.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</w:t>
      </w:r>
      <w:r>
        <w:rPr>
          <w:sz w:val="24"/>
        </w:rPr>
        <w:t>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727"/>
        </w:tabs>
        <w:spacing w:line="275" w:lineRule="exact"/>
        <w:ind w:left="727" w:hanging="422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отслеживания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используются:</w:t>
      </w:r>
    </w:p>
    <w:p w:rsidR="003B2945" w:rsidRDefault="0075528C">
      <w:pPr>
        <w:pStyle w:val="a5"/>
        <w:numPr>
          <w:ilvl w:val="0"/>
          <w:numId w:val="28"/>
        </w:numPr>
        <w:tabs>
          <w:tab w:val="left" w:pos="1027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стартовые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3B2945" w:rsidRDefault="0075528C">
      <w:pPr>
        <w:pStyle w:val="a5"/>
        <w:numPr>
          <w:ilvl w:val="0"/>
          <w:numId w:val="28"/>
        </w:numPr>
        <w:tabs>
          <w:tab w:val="left" w:pos="1027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тестовые</w:t>
      </w:r>
      <w:r>
        <w:rPr>
          <w:spacing w:val="-10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3B2945" w:rsidRDefault="0075528C">
      <w:pPr>
        <w:pStyle w:val="a5"/>
        <w:numPr>
          <w:ilvl w:val="0"/>
          <w:numId w:val="28"/>
        </w:numPr>
        <w:tabs>
          <w:tab w:val="left" w:pos="1027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текущие</w:t>
      </w:r>
      <w:r>
        <w:rPr>
          <w:spacing w:val="-11"/>
          <w:sz w:val="24"/>
        </w:rPr>
        <w:t xml:space="preserve"> </w:t>
      </w:r>
      <w:r>
        <w:rPr>
          <w:sz w:val="24"/>
        </w:rPr>
        <w:t>(тематические)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3B2945" w:rsidRDefault="0075528C">
      <w:pPr>
        <w:pStyle w:val="a5"/>
        <w:numPr>
          <w:ilvl w:val="0"/>
          <w:numId w:val="28"/>
        </w:numPr>
        <w:tabs>
          <w:tab w:val="left" w:pos="1027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разноуровневые</w:t>
      </w:r>
      <w:r>
        <w:rPr>
          <w:spacing w:val="-13"/>
          <w:sz w:val="24"/>
        </w:rPr>
        <w:t xml:space="preserve"> </w:t>
      </w:r>
      <w:r>
        <w:rPr>
          <w:sz w:val="24"/>
        </w:rPr>
        <w:t>(дифференцированные)</w:t>
      </w:r>
      <w:r>
        <w:rPr>
          <w:spacing w:val="-1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3B2945" w:rsidRDefault="0075528C">
      <w:pPr>
        <w:pStyle w:val="a3"/>
        <w:spacing w:before="3"/>
        <w:ind w:right="698"/>
      </w:pPr>
      <w:r>
        <w:t>Результаты</w:t>
      </w:r>
      <w:r>
        <w:rPr>
          <w:spacing w:val="-1"/>
        </w:rPr>
        <w:t xml:space="preserve"> </w:t>
      </w:r>
      <w:r>
        <w:t>текущего и</w:t>
      </w:r>
      <w:r>
        <w:rPr>
          <w:spacing w:val="-1"/>
        </w:rPr>
        <w:t xml:space="preserve"> </w:t>
      </w:r>
      <w:r>
        <w:t>итогового контроля</w:t>
      </w:r>
      <w:r>
        <w:rPr>
          <w:spacing w:val="-1"/>
        </w:rPr>
        <w:t xml:space="preserve"> </w:t>
      </w:r>
      <w:r>
        <w:t>фиксируются в</w:t>
      </w:r>
      <w:r>
        <w:rPr>
          <w:spacing w:val="-2"/>
        </w:rPr>
        <w:t xml:space="preserve"> </w:t>
      </w:r>
      <w:r>
        <w:t>классных электронных</w:t>
      </w:r>
      <w:r>
        <w:rPr>
          <w:spacing w:val="-2"/>
        </w:rPr>
        <w:t xml:space="preserve"> </w:t>
      </w:r>
      <w:r>
        <w:t>журналах. С учетом психофизиологических особенностей, обучающихся учитель может не выставлять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журнал</w:t>
      </w:r>
      <w:r>
        <w:rPr>
          <w:spacing w:val="-2"/>
        </w:rPr>
        <w:t xml:space="preserve"> </w:t>
      </w:r>
      <w:r>
        <w:t>неудовлетворительные</w:t>
      </w:r>
      <w:r>
        <w:rPr>
          <w:spacing w:val="-4"/>
        </w:rPr>
        <w:t xml:space="preserve"> </w:t>
      </w:r>
      <w:r>
        <w:t>отметки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контроля.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результатам контрольных работ в журнал выставляются все полученные обучающимися отметки</w:t>
      </w:r>
      <w:r>
        <w:t>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765"/>
        </w:tabs>
        <w:ind w:right="686" w:firstLine="0"/>
        <w:jc w:val="both"/>
        <w:rPr>
          <w:sz w:val="24"/>
        </w:rPr>
      </w:pPr>
      <w:r>
        <w:rPr>
          <w:sz w:val="24"/>
        </w:rPr>
        <w:t>Стартовая диагностическая работа проводится в начале учебного года. Она позволяет определить актуальный уровень предметных знаний, умений и навыков обучающихся, необходимый для продолжения обучения, а также наметить «зону ближайшего развития», организова</w:t>
      </w:r>
      <w:r>
        <w:rPr>
          <w:sz w:val="24"/>
        </w:rPr>
        <w:t>ть коррекционную работу в зоне актуальных знаний. Итоги стартовой работы могут быть оценены в баллах и выставлены в классный журнал только в случае положительного результата.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844"/>
        </w:tabs>
        <w:spacing w:before="1"/>
        <w:ind w:right="686" w:firstLine="0"/>
        <w:jc w:val="both"/>
        <w:rPr>
          <w:sz w:val="24"/>
        </w:rPr>
      </w:pPr>
      <w:r>
        <w:rPr>
          <w:sz w:val="24"/>
        </w:rPr>
        <w:t>Тематические проверочные работы проводятся по завершению изученной темы. Возможен</w:t>
      </w:r>
      <w:r>
        <w:rPr>
          <w:sz w:val="24"/>
        </w:rPr>
        <w:t xml:space="preserve"> вариант отсроченного контроля, когда проверочная работа дается уже в ходе изучения следующей на этапе решения частных задач, что позволяет увеличить время на закрепление и отработку пройденного материала.</w:t>
      </w:r>
    </w:p>
    <w:p w:rsidR="003B2945" w:rsidRDefault="003B2945">
      <w:pPr>
        <w:pStyle w:val="a5"/>
        <w:rPr>
          <w:sz w:val="24"/>
        </w:rPr>
        <w:sectPr w:rsidR="003B2945">
          <w:pgSz w:w="11900" w:h="16850"/>
          <w:pgMar w:top="600" w:right="141" w:bottom="280" w:left="1133" w:header="720" w:footer="720" w:gutter="0"/>
          <w:cols w:space="720"/>
        </w:sectPr>
      </w:pPr>
    </w:p>
    <w:p w:rsidR="003B2945" w:rsidRDefault="0075528C">
      <w:pPr>
        <w:pStyle w:val="a5"/>
        <w:numPr>
          <w:ilvl w:val="1"/>
          <w:numId w:val="35"/>
        </w:numPr>
        <w:tabs>
          <w:tab w:val="left" w:pos="842"/>
        </w:tabs>
        <w:spacing w:before="77"/>
        <w:ind w:right="716" w:firstLine="0"/>
        <w:jc w:val="both"/>
        <w:rPr>
          <w:sz w:val="24"/>
        </w:rPr>
      </w:pPr>
      <w:r>
        <w:rPr>
          <w:sz w:val="24"/>
        </w:rPr>
        <w:lastRenderedPageBreak/>
        <w:t>Контрольные работы проводятся по око</w:t>
      </w:r>
      <w:r>
        <w:rPr>
          <w:sz w:val="24"/>
        </w:rPr>
        <w:t>нчанию изучения разделов. Содержание контрольных работ с учетом психофизиологических особенностей обучающихся может дифференцироваться по форме предъявления материала, объему, степени сложности, мере самостоятельных действий.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743"/>
        </w:tabs>
        <w:spacing w:before="3"/>
        <w:ind w:right="695" w:firstLine="0"/>
        <w:jc w:val="both"/>
        <w:rPr>
          <w:sz w:val="24"/>
        </w:rPr>
      </w:pPr>
      <w:r>
        <w:rPr>
          <w:sz w:val="24"/>
        </w:rPr>
        <w:t>Итоговые проверочные работы пр</w:t>
      </w:r>
      <w:r>
        <w:rPr>
          <w:sz w:val="24"/>
        </w:rPr>
        <w:t>оводятся в конце каждого триместра и учебного года. Содержание контрольных работ включает в себя все основные темы учебного периода. Задания рассчитаны на проверку не только знаний, но и развивающего эффекта обучения. Работа может проводиться в несколько э</w:t>
      </w:r>
      <w:r>
        <w:rPr>
          <w:sz w:val="24"/>
        </w:rPr>
        <w:t>тапов.</w:t>
      </w:r>
    </w:p>
    <w:p w:rsidR="003B2945" w:rsidRDefault="0075528C">
      <w:pPr>
        <w:pStyle w:val="a3"/>
        <w:ind w:right="686"/>
      </w:pPr>
      <w:r>
        <w:t>В отношении детей с особыми образовательными потребностями школьным психолого- педагогического консилиумом может быть вынесено решение о дифференциации форм итогового контроля предметных знаний, умений и навыков.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753"/>
        </w:tabs>
        <w:ind w:right="690" w:firstLine="0"/>
        <w:jc w:val="both"/>
        <w:rPr>
          <w:sz w:val="24"/>
        </w:rPr>
      </w:pPr>
      <w:r>
        <w:rPr>
          <w:sz w:val="24"/>
        </w:rPr>
        <w:t>Все виды контрольно-оценочных работ по учебным предметам оцениваются на основе следующих показателей, применительно к освоению адаптированных и основных общеобразовательных программ:</w:t>
      </w:r>
    </w:p>
    <w:p w:rsidR="003B2945" w:rsidRDefault="0075528C">
      <w:pPr>
        <w:pStyle w:val="a5"/>
        <w:numPr>
          <w:ilvl w:val="0"/>
          <w:numId w:val="27"/>
        </w:numPr>
        <w:tabs>
          <w:tab w:val="left" w:pos="1027"/>
        </w:tabs>
        <w:spacing w:before="5" w:line="237" w:lineRule="auto"/>
        <w:ind w:right="999"/>
        <w:rPr>
          <w:sz w:val="24"/>
        </w:rPr>
      </w:pPr>
      <w:r>
        <w:rPr>
          <w:sz w:val="24"/>
        </w:rPr>
        <w:t>«5»</w:t>
      </w:r>
      <w:r>
        <w:rPr>
          <w:spacing w:val="-3"/>
          <w:sz w:val="24"/>
        </w:rPr>
        <w:t xml:space="preserve"> </w:t>
      </w:r>
      <w:r>
        <w:rPr>
          <w:sz w:val="24"/>
        </w:rPr>
        <w:t>- за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работу, в которой нет ошибок, и есть 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 одного недочета; о</w:t>
      </w:r>
      <w:r>
        <w:rPr>
          <w:sz w:val="24"/>
        </w:rPr>
        <w:t>тсутствие ошибок, как по текущему, так и по предыдущему материалу</w:t>
      </w:r>
    </w:p>
    <w:p w:rsidR="003B2945" w:rsidRDefault="0075528C">
      <w:pPr>
        <w:pStyle w:val="a5"/>
        <w:numPr>
          <w:ilvl w:val="0"/>
          <w:numId w:val="27"/>
        </w:numPr>
        <w:tabs>
          <w:tab w:val="left" w:pos="1026"/>
        </w:tabs>
        <w:spacing w:line="293" w:lineRule="exact"/>
        <w:ind w:left="1026" w:hanging="359"/>
        <w:rPr>
          <w:sz w:val="24"/>
        </w:rPr>
      </w:pPr>
      <w:r>
        <w:rPr>
          <w:sz w:val="24"/>
        </w:rPr>
        <w:t>«4»</w:t>
      </w:r>
      <w:r>
        <w:rPr>
          <w:spacing w:val="35"/>
          <w:sz w:val="24"/>
        </w:rPr>
        <w:t xml:space="preserve"> </w:t>
      </w:r>
      <w:r>
        <w:rPr>
          <w:sz w:val="24"/>
        </w:rPr>
        <w:t>-</w:t>
      </w:r>
      <w:r>
        <w:rPr>
          <w:spacing w:val="36"/>
          <w:sz w:val="24"/>
        </w:rPr>
        <w:t xml:space="preserve"> </w:t>
      </w:r>
      <w:r>
        <w:rPr>
          <w:sz w:val="24"/>
        </w:rPr>
        <w:t>за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41"/>
          <w:sz w:val="24"/>
        </w:rPr>
        <w:t xml:space="preserve"> </w:t>
      </w:r>
      <w:r>
        <w:rPr>
          <w:sz w:val="24"/>
        </w:rPr>
        <w:t>допущено</w:t>
      </w:r>
      <w:r>
        <w:rPr>
          <w:spacing w:val="38"/>
          <w:sz w:val="24"/>
        </w:rPr>
        <w:t xml:space="preserve"> </w:t>
      </w:r>
      <w:r>
        <w:rPr>
          <w:sz w:val="24"/>
        </w:rPr>
        <w:t>1-3</w:t>
      </w:r>
      <w:r>
        <w:rPr>
          <w:spacing w:val="37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36"/>
          <w:sz w:val="24"/>
        </w:rPr>
        <w:t xml:space="preserve"> </w:t>
      </w:r>
      <w:r>
        <w:rPr>
          <w:sz w:val="24"/>
        </w:rPr>
        <w:t>или</w:t>
      </w:r>
      <w:r>
        <w:rPr>
          <w:spacing w:val="42"/>
          <w:sz w:val="24"/>
        </w:rPr>
        <w:t xml:space="preserve"> </w:t>
      </w:r>
      <w:r>
        <w:rPr>
          <w:sz w:val="24"/>
        </w:rPr>
        <w:t>4-6</w:t>
      </w:r>
      <w:r>
        <w:rPr>
          <w:spacing w:val="35"/>
          <w:sz w:val="24"/>
        </w:rPr>
        <w:t xml:space="preserve"> </w:t>
      </w:r>
      <w:r>
        <w:rPr>
          <w:sz w:val="24"/>
        </w:rPr>
        <w:t>недочетов;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36"/>
          <w:sz w:val="24"/>
        </w:rPr>
        <w:t xml:space="preserve"> </w:t>
      </w:r>
      <w:r>
        <w:rPr>
          <w:sz w:val="24"/>
        </w:rPr>
        <w:t>более</w:t>
      </w:r>
      <w:r>
        <w:rPr>
          <w:spacing w:val="37"/>
          <w:sz w:val="24"/>
        </w:rPr>
        <w:t xml:space="preserve"> </w:t>
      </w:r>
      <w:r>
        <w:rPr>
          <w:spacing w:val="-10"/>
          <w:sz w:val="24"/>
        </w:rPr>
        <w:t>2</w:t>
      </w:r>
    </w:p>
    <w:p w:rsidR="003B2945" w:rsidRDefault="0075528C">
      <w:pPr>
        <w:pStyle w:val="a3"/>
        <w:spacing w:line="276" w:lineRule="exact"/>
        <w:ind w:left="1027"/>
      </w:pPr>
      <w:r>
        <w:t>ошибок</w:t>
      </w:r>
      <w:r>
        <w:rPr>
          <w:spacing w:val="-1"/>
        </w:rPr>
        <w:t xml:space="preserve"> </w:t>
      </w:r>
      <w:r>
        <w:t>или 4</w:t>
      </w:r>
      <w:r>
        <w:rPr>
          <w:spacing w:val="-4"/>
        </w:rPr>
        <w:t xml:space="preserve"> </w:t>
      </w:r>
      <w:r>
        <w:rPr>
          <w:spacing w:val="-2"/>
        </w:rPr>
        <w:t>недочета;</w:t>
      </w:r>
    </w:p>
    <w:p w:rsidR="003B2945" w:rsidRDefault="0075528C">
      <w:pPr>
        <w:pStyle w:val="a5"/>
        <w:numPr>
          <w:ilvl w:val="0"/>
          <w:numId w:val="27"/>
        </w:numPr>
        <w:tabs>
          <w:tab w:val="left" w:pos="1026"/>
        </w:tabs>
        <w:spacing w:before="2" w:line="292" w:lineRule="exact"/>
        <w:ind w:left="1026" w:hanging="359"/>
        <w:rPr>
          <w:sz w:val="24"/>
        </w:rPr>
      </w:pPr>
      <w:r>
        <w:rPr>
          <w:sz w:val="24"/>
        </w:rPr>
        <w:t>«3»</w:t>
      </w:r>
      <w:r>
        <w:rPr>
          <w:spacing w:val="39"/>
          <w:sz w:val="24"/>
        </w:rPr>
        <w:t xml:space="preserve"> </w:t>
      </w:r>
      <w:r>
        <w:rPr>
          <w:sz w:val="24"/>
        </w:rPr>
        <w:t>-</w:t>
      </w:r>
      <w:r>
        <w:rPr>
          <w:spacing w:val="47"/>
          <w:sz w:val="24"/>
        </w:rPr>
        <w:t xml:space="preserve"> </w:t>
      </w:r>
      <w:r>
        <w:rPr>
          <w:sz w:val="24"/>
        </w:rPr>
        <w:t>не</w:t>
      </w:r>
      <w:r>
        <w:rPr>
          <w:spacing w:val="41"/>
          <w:sz w:val="24"/>
        </w:rPr>
        <w:t xml:space="preserve"> </w:t>
      </w:r>
      <w:r>
        <w:rPr>
          <w:sz w:val="24"/>
        </w:rPr>
        <w:t>более</w:t>
      </w:r>
      <w:r>
        <w:rPr>
          <w:spacing w:val="42"/>
          <w:sz w:val="24"/>
        </w:rPr>
        <w:t xml:space="preserve"> </w:t>
      </w:r>
      <w:r>
        <w:rPr>
          <w:sz w:val="24"/>
        </w:rPr>
        <w:t>6</w:t>
      </w:r>
      <w:r>
        <w:rPr>
          <w:spacing w:val="47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47"/>
          <w:sz w:val="24"/>
        </w:rPr>
        <w:t xml:space="preserve"> </w:t>
      </w:r>
      <w:r>
        <w:rPr>
          <w:sz w:val="24"/>
        </w:rPr>
        <w:t>или</w:t>
      </w:r>
      <w:r>
        <w:rPr>
          <w:spacing w:val="46"/>
          <w:sz w:val="24"/>
        </w:rPr>
        <w:t xml:space="preserve"> </w:t>
      </w:r>
      <w:r>
        <w:rPr>
          <w:sz w:val="24"/>
        </w:rPr>
        <w:t>10</w:t>
      </w:r>
      <w:r>
        <w:rPr>
          <w:spacing w:val="43"/>
          <w:sz w:val="24"/>
        </w:rPr>
        <w:t xml:space="preserve"> </w:t>
      </w:r>
      <w:r>
        <w:rPr>
          <w:sz w:val="24"/>
        </w:rPr>
        <w:t>недочетов;</w:t>
      </w:r>
      <w:r>
        <w:rPr>
          <w:spacing w:val="45"/>
          <w:sz w:val="24"/>
        </w:rPr>
        <w:t xml:space="preserve"> </w:t>
      </w:r>
      <w:r>
        <w:rPr>
          <w:sz w:val="24"/>
        </w:rPr>
        <w:t>не</w:t>
      </w:r>
      <w:r>
        <w:rPr>
          <w:spacing w:val="42"/>
          <w:sz w:val="24"/>
        </w:rPr>
        <w:t xml:space="preserve"> </w:t>
      </w:r>
      <w:r>
        <w:rPr>
          <w:sz w:val="24"/>
        </w:rPr>
        <w:t>более</w:t>
      </w:r>
      <w:r>
        <w:rPr>
          <w:spacing w:val="43"/>
          <w:sz w:val="24"/>
        </w:rPr>
        <w:t xml:space="preserve"> </w:t>
      </w:r>
      <w:r>
        <w:rPr>
          <w:sz w:val="24"/>
        </w:rPr>
        <w:t>5</w:t>
      </w:r>
      <w:r>
        <w:rPr>
          <w:spacing w:val="45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46"/>
          <w:sz w:val="24"/>
        </w:rPr>
        <w:t xml:space="preserve"> </w:t>
      </w:r>
      <w:r>
        <w:rPr>
          <w:sz w:val="24"/>
        </w:rPr>
        <w:t>или</w:t>
      </w:r>
      <w:r>
        <w:rPr>
          <w:spacing w:val="46"/>
          <w:sz w:val="24"/>
        </w:rPr>
        <w:t xml:space="preserve"> </w:t>
      </w:r>
      <w:r>
        <w:rPr>
          <w:sz w:val="24"/>
        </w:rPr>
        <w:t>не</w:t>
      </w:r>
      <w:r>
        <w:rPr>
          <w:spacing w:val="42"/>
          <w:sz w:val="24"/>
        </w:rPr>
        <w:t xml:space="preserve"> </w:t>
      </w:r>
      <w:r>
        <w:rPr>
          <w:sz w:val="24"/>
        </w:rPr>
        <w:t>более</w:t>
      </w:r>
      <w:r>
        <w:rPr>
          <w:spacing w:val="42"/>
          <w:sz w:val="24"/>
        </w:rPr>
        <w:t xml:space="preserve"> </w:t>
      </w:r>
      <w:r>
        <w:rPr>
          <w:spacing w:val="-12"/>
          <w:sz w:val="24"/>
        </w:rPr>
        <w:t>8</w:t>
      </w:r>
    </w:p>
    <w:p w:rsidR="003B2945" w:rsidRDefault="0075528C">
      <w:pPr>
        <w:pStyle w:val="a3"/>
        <w:spacing w:line="272" w:lineRule="exact"/>
        <w:ind w:left="1027"/>
        <w:jc w:val="left"/>
      </w:pPr>
      <w:r>
        <w:rPr>
          <w:spacing w:val="-2"/>
        </w:rPr>
        <w:t>недочетов;</w:t>
      </w:r>
    </w:p>
    <w:p w:rsidR="003B2945" w:rsidRDefault="0075528C">
      <w:pPr>
        <w:pStyle w:val="a5"/>
        <w:numPr>
          <w:ilvl w:val="0"/>
          <w:numId w:val="27"/>
        </w:numPr>
        <w:tabs>
          <w:tab w:val="left" w:pos="1027"/>
        </w:tabs>
        <w:spacing w:line="291" w:lineRule="exact"/>
        <w:ind w:hanging="362"/>
        <w:jc w:val="left"/>
        <w:rPr>
          <w:sz w:val="24"/>
        </w:rPr>
      </w:pPr>
      <w:r>
        <w:rPr>
          <w:sz w:val="24"/>
        </w:rPr>
        <w:t>«2»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6 ошибок или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10 </w:t>
      </w:r>
      <w:r>
        <w:rPr>
          <w:spacing w:val="-2"/>
          <w:sz w:val="24"/>
        </w:rPr>
        <w:t>недочетов.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811"/>
        </w:tabs>
        <w:spacing w:before="4"/>
        <w:ind w:right="686" w:firstLine="0"/>
        <w:jc w:val="both"/>
        <w:rPr>
          <w:sz w:val="24"/>
        </w:rPr>
      </w:pPr>
      <w:r>
        <w:rPr>
          <w:sz w:val="24"/>
        </w:rPr>
        <w:t>Ошибки, обусловленные тяжелыми нарушениями речи и письма, рассматриваются индивидуально для каждого ученика. Специфическими ошибками являются замена согласных, искажение звукобуквенного состава слов (пропуски, перестановк</w:t>
      </w:r>
      <w:r>
        <w:rPr>
          <w:sz w:val="24"/>
        </w:rPr>
        <w:t xml:space="preserve">и, добавления, недописывание букв, замена гласных, грубое искажение структуры слова). При выставлении отметки все однотипные специфические ошибки приравниваются к одной орфографической </w:t>
      </w:r>
      <w:r>
        <w:rPr>
          <w:spacing w:val="-2"/>
          <w:sz w:val="24"/>
        </w:rPr>
        <w:t>ошибке.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307"/>
          <w:tab w:val="left" w:pos="1001"/>
        </w:tabs>
        <w:spacing w:before="1"/>
        <w:ind w:right="686" w:hanging="1"/>
        <w:jc w:val="both"/>
        <w:rPr>
          <w:sz w:val="24"/>
        </w:rPr>
      </w:pPr>
      <w:r>
        <w:rPr>
          <w:sz w:val="24"/>
        </w:rPr>
        <w:t>Тестовые работы по учебным предметам оцениваются следующим обра</w:t>
      </w:r>
      <w:r>
        <w:rPr>
          <w:sz w:val="24"/>
        </w:rPr>
        <w:t>зом: с начала оценивается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сумма</w:t>
      </w:r>
      <w:r>
        <w:rPr>
          <w:spacing w:val="-9"/>
          <w:sz w:val="24"/>
        </w:rPr>
        <w:t xml:space="preserve"> </w:t>
      </w:r>
      <w:r>
        <w:rPr>
          <w:sz w:val="24"/>
        </w:rPr>
        <w:t>баллов,</w:t>
      </w:r>
      <w:r>
        <w:rPr>
          <w:spacing w:val="-3"/>
          <w:sz w:val="24"/>
        </w:rPr>
        <w:t xml:space="preserve"> </w:t>
      </w:r>
      <w:r>
        <w:rPr>
          <w:sz w:val="24"/>
        </w:rPr>
        <w:t>набранная учащимися по всем заданиям, и переводится в процентное отношение к максимально возможному количеству баллов, выставляемому за работу.</w:t>
      </w:r>
    </w:p>
    <w:p w:rsidR="003B2945" w:rsidRDefault="0075528C">
      <w:pPr>
        <w:pStyle w:val="a5"/>
        <w:numPr>
          <w:ilvl w:val="0"/>
          <w:numId w:val="26"/>
        </w:numPr>
        <w:tabs>
          <w:tab w:val="left" w:pos="1027"/>
        </w:tabs>
        <w:spacing w:line="288" w:lineRule="exact"/>
        <w:ind w:hanging="362"/>
        <w:jc w:val="left"/>
        <w:rPr>
          <w:sz w:val="24"/>
        </w:rPr>
      </w:pPr>
      <w:r>
        <w:rPr>
          <w:sz w:val="24"/>
        </w:rPr>
        <w:t>Максимальный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(самый</w:t>
      </w:r>
      <w:r>
        <w:rPr>
          <w:spacing w:val="-1"/>
          <w:sz w:val="24"/>
        </w:rPr>
        <w:t xml:space="preserve"> </w:t>
      </w:r>
      <w:r>
        <w:rPr>
          <w:sz w:val="24"/>
        </w:rPr>
        <w:t>высокий)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85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100</w:t>
      </w:r>
      <w:r>
        <w:rPr>
          <w:spacing w:val="-5"/>
          <w:sz w:val="24"/>
        </w:rPr>
        <w:t xml:space="preserve"> </w:t>
      </w:r>
      <w:r>
        <w:rPr>
          <w:sz w:val="24"/>
        </w:rPr>
        <w:t>%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5"/>
          <w:sz w:val="24"/>
        </w:rPr>
        <w:t>«5»</w:t>
      </w:r>
    </w:p>
    <w:p w:rsidR="003B2945" w:rsidRDefault="0075528C">
      <w:pPr>
        <w:pStyle w:val="a5"/>
        <w:numPr>
          <w:ilvl w:val="0"/>
          <w:numId w:val="26"/>
        </w:numPr>
        <w:tabs>
          <w:tab w:val="left" w:pos="1027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Повышенный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(функциональный)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84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70</w:t>
      </w:r>
      <w:r>
        <w:rPr>
          <w:spacing w:val="-5"/>
          <w:sz w:val="24"/>
        </w:rPr>
        <w:t xml:space="preserve"> </w:t>
      </w:r>
      <w:r>
        <w:rPr>
          <w:sz w:val="24"/>
        </w:rPr>
        <w:t>%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«4»</w:t>
      </w:r>
    </w:p>
    <w:p w:rsidR="003B2945" w:rsidRDefault="0075528C">
      <w:pPr>
        <w:pStyle w:val="a5"/>
        <w:numPr>
          <w:ilvl w:val="0"/>
          <w:numId w:val="26"/>
        </w:numPr>
        <w:tabs>
          <w:tab w:val="left" w:pos="1027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Базовый</w:t>
      </w:r>
      <w:r>
        <w:rPr>
          <w:spacing w:val="-4"/>
          <w:sz w:val="24"/>
        </w:rPr>
        <w:t xml:space="preserve"> </w:t>
      </w:r>
      <w:r>
        <w:rPr>
          <w:sz w:val="24"/>
        </w:rPr>
        <w:t>(средний)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69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5"/>
          <w:sz w:val="24"/>
        </w:rPr>
        <w:t>«3»</w:t>
      </w:r>
    </w:p>
    <w:p w:rsidR="003B2945" w:rsidRDefault="0075528C">
      <w:pPr>
        <w:pStyle w:val="a5"/>
        <w:numPr>
          <w:ilvl w:val="0"/>
          <w:numId w:val="26"/>
        </w:numPr>
        <w:tabs>
          <w:tab w:val="left" w:pos="1027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Ниже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49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«2»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942"/>
        </w:tabs>
        <w:spacing w:before="4"/>
        <w:ind w:right="670" w:firstLine="0"/>
        <w:jc w:val="both"/>
        <w:rPr>
          <w:sz w:val="24"/>
        </w:rPr>
      </w:pPr>
      <w:r>
        <w:rPr>
          <w:sz w:val="24"/>
        </w:rPr>
        <w:t>Фиксация результатов промежуточной аттестации обучающихся с ЗПР и легкой (умеренной) степенью умственной отсталости применяются следующие формы оценивания: пятибалльная система оценивания в виде отметки (в баллах), «зачёт», «незачёт». Критерии оценивания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по данному предмету и утверждаются Педагогическим советом.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957"/>
        </w:tabs>
        <w:spacing w:before="1"/>
        <w:ind w:right="693" w:firstLine="0"/>
        <w:jc w:val="both"/>
        <w:rPr>
          <w:sz w:val="24"/>
        </w:rPr>
      </w:pPr>
      <w:r>
        <w:rPr>
          <w:sz w:val="24"/>
        </w:rPr>
        <w:t>Для проведения промежуточной аттестации составляется график, утверждаемый директором школы, который является открытым для всех участнико</w:t>
      </w:r>
      <w:r>
        <w:rPr>
          <w:sz w:val="24"/>
        </w:rPr>
        <w:t xml:space="preserve">в образовательных отношений — педагогического коллектива, учащихся и их родителей (законных </w:t>
      </w:r>
      <w:r>
        <w:rPr>
          <w:spacing w:val="-2"/>
          <w:sz w:val="24"/>
        </w:rPr>
        <w:t>представителей).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930"/>
        </w:tabs>
        <w:ind w:right="688" w:firstLine="0"/>
        <w:jc w:val="both"/>
        <w:rPr>
          <w:sz w:val="24"/>
        </w:rPr>
      </w:pPr>
      <w:r>
        <w:rPr>
          <w:sz w:val="24"/>
        </w:rPr>
        <w:t>Годовые отметки по всем предметам учебного плана учащихся с ЗПР и легкой (умеренной) степенью умственной отсталости выставляются в личное дело обуч</w:t>
      </w:r>
      <w:r>
        <w:rPr>
          <w:sz w:val="24"/>
        </w:rPr>
        <w:t>ающегося и являются основанием для его перевода в следующий класс или для допуска к экзамену по трудовому обучению выпускников с умственной отсталостью (лёгкой и умеренной).</w:t>
      </w:r>
    </w:p>
    <w:p w:rsidR="003B2945" w:rsidRDefault="0075528C">
      <w:pPr>
        <w:pStyle w:val="a5"/>
        <w:numPr>
          <w:ilvl w:val="1"/>
          <w:numId w:val="25"/>
        </w:numPr>
        <w:tabs>
          <w:tab w:val="left" w:pos="859"/>
        </w:tabs>
        <w:ind w:right="688" w:firstLine="0"/>
        <w:jc w:val="both"/>
        <w:rPr>
          <w:sz w:val="24"/>
        </w:rPr>
      </w:pPr>
      <w:r>
        <w:rPr>
          <w:sz w:val="24"/>
        </w:rPr>
        <w:t>В первом классах школы исключается система балльного (отметочного) оценивания. В т</w:t>
      </w:r>
      <w:r>
        <w:rPr>
          <w:sz w:val="24"/>
        </w:rPr>
        <w:t>ечение учебного года отметки учащимся не выставляются. Не допускается использование любой знаковой символики, заменяющей цифровую отметку (звездочки, самолетики, солнышки и пр.). Допускается лишь словесная объяснительная оценка.</w:t>
      </w:r>
    </w:p>
    <w:p w:rsidR="003B2945" w:rsidRDefault="0075528C">
      <w:pPr>
        <w:pStyle w:val="a5"/>
        <w:numPr>
          <w:ilvl w:val="1"/>
          <w:numId w:val="25"/>
        </w:numPr>
        <w:tabs>
          <w:tab w:val="left" w:pos="899"/>
        </w:tabs>
        <w:ind w:right="716" w:firstLine="0"/>
        <w:jc w:val="both"/>
        <w:rPr>
          <w:sz w:val="24"/>
        </w:rPr>
      </w:pPr>
      <w:r>
        <w:rPr>
          <w:sz w:val="24"/>
        </w:rPr>
        <w:t>Результат продвижения перво</w:t>
      </w:r>
      <w:r>
        <w:rPr>
          <w:sz w:val="24"/>
        </w:rPr>
        <w:t>классников в развитии может определяться на основе анализа</w:t>
      </w:r>
      <w:r>
        <w:rPr>
          <w:spacing w:val="-15"/>
          <w:sz w:val="24"/>
        </w:rPr>
        <w:t xml:space="preserve"> </w:t>
      </w:r>
      <w:r>
        <w:rPr>
          <w:sz w:val="24"/>
        </w:rPr>
        <w:t>(1</w:t>
      </w:r>
      <w:r>
        <w:rPr>
          <w:spacing w:val="-14"/>
          <w:sz w:val="24"/>
        </w:rPr>
        <w:t xml:space="preserve"> </w:t>
      </w:r>
      <w:r>
        <w:rPr>
          <w:sz w:val="24"/>
        </w:rPr>
        <w:t>раз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четверть)</w:t>
      </w:r>
      <w:r>
        <w:rPr>
          <w:spacing w:val="-14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13"/>
          <w:sz w:val="24"/>
        </w:rPr>
        <w:t xml:space="preserve"> </w:t>
      </w:r>
      <w:r>
        <w:rPr>
          <w:sz w:val="24"/>
        </w:rPr>
        <w:t>поделок,</w:t>
      </w:r>
      <w:r>
        <w:rPr>
          <w:spacing w:val="-13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1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развития </w:t>
      </w:r>
      <w:r>
        <w:rPr>
          <w:spacing w:val="-4"/>
          <w:sz w:val="24"/>
        </w:rPr>
        <w:t>речи.</w:t>
      </w:r>
    </w:p>
    <w:p w:rsidR="003B2945" w:rsidRDefault="003B2945">
      <w:pPr>
        <w:pStyle w:val="a5"/>
        <w:rPr>
          <w:sz w:val="24"/>
        </w:rPr>
        <w:sectPr w:rsidR="003B2945">
          <w:pgSz w:w="11900" w:h="16850"/>
          <w:pgMar w:top="600" w:right="141" w:bottom="280" w:left="1133" w:header="720" w:footer="720" w:gutter="0"/>
          <w:cols w:space="720"/>
        </w:sectPr>
      </w:pPr>
    </w:p>
    <w:p w:rsidR="003B2945" w:rsidRDefault="0075528C">
      <w:pPr>
        <w:pStyle w:val="a5"/>
        <w:numPr>
          <w:ilvl w:val="1"/>
          <w:numId w:val="25"/>
        </w:numPr>
        <w:tabs>
          <w:tab w:val="left" w:pos="897"/>
        </w:tabs>
        <w:spacing w:before="77" w:line="242" w:lineRule="auto"/>
        <w:ind w:right="695" w:firstLine="0"/>
        <w:jc w:val="left"/>
        <w:rPr>
          <w:sz w:val="24"/>
        </w:rPr>
      </w:pPr>
      <w:r>
        <w:rPr>
          <w:sz w:val="24"/>
        </w:rPr>
        <w:lastRenderedPageBreak/>
        <w:t>Отметка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четверть,</w:t>
      </w:r>
      <w:r>
        <w:rPr>
          <w:spacing w:val="40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40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 текущего контроля успеваемости, с учетом результатов письменных контрольных работ.</w:t>
      </w:r>
    </w:p>
    <w:p w:rsidR="003B2945" w:rsidRDefault="0075528C">
      <w:pPr>
        <w:pStyle w:val="a5"/>
        <w:numPr>
          <w:ilvl w:val="1"/>
          <w:numId w:val="25"/>
        </w:numPr>
        <w:tabs>
          <w:tab w:val="left" w:pos="897"/>
        </w:tabs>
        <w:ind w:right="686" w:firstLine="0"/>
        <w:jc w:val="left"/>
        <w:rPr>
          <w:sz w:val="24"/>
        </w:rPr>
      </w:pPr>
      <w:r>
        <w:rPr>
          <w:sz w:val="24"/>
        </w:rPr>
        <w:t>Четвертные</w:t>
      </w:r>
      <w:r>
        <w:rPr>
          <w:spacing w:val="74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76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75"/>
          <w:sz w:val="24"/>
        </w:rPr>
        <w:t xml:space="preserve"> </w:t>
      </w:r>
      <w:r>
        <w:rPr>
          <w:sz w:val="24"/>
        </w:rPr>
        <w:t>при</w:t>
      </w:r>
      <w:r>
        <w:rPr>
          <w:spacing w:val="76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76"/>
          <w:sz w:val="24"/>
        </w:rPr>
        <w:t xml:space="preserve"> </w:t>
      </w:r>
      <w:r>
        <w:rPr>
          <w:sz w:val="24"/>
        </w:rPr>
        <w:t>3-х</w:t>
      </w:r>
      <w:r>
        <w:rPr>
          <w:spacing w:val="75"/>
          <w:sz w:val="24"/>
        </w:rPr>
        <w:t xml:space="preserve"> </w:t>
      </w:r>
      <w:r>
        <w:rPr>
          <w:sz w:val="24"/>
        </w:rPr>
        <w:t>и</w:t>
      </w:r>
      <w:r>
        <w:rPr>
          <w:spacing w:val="74"/>
          <w:sz w:val="24"/>
        </w:rPr>
        <w:t xml:space="preserve"> </w:t>
      </w:r>
      <w:r>
        <w:rPr>
          <w:sz w:val="24"/>
        </w:rPr>
        <w:t>более</w:t>
      </w:r>
      <w:r>
        <w:rPr>
          <w:spacing w:val="74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75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77"/>
          <w:sz w:val="24"/>
        </w:rPr>
        <w:t xml:space="preserve"> </w:t>
      </w:r>
      <w:r>
        <w:rPr>
          <w:sz w:val="24"/>
        </w:rPr>
        <w:t>за соответствующий период.</w:t>
      </w:r>
    </w:p>
    <w:p w:rsidR="003B2945" w:rsidRDefault="0075528C">
      <w:pPr>
        <w:pStyle w:val="a5"/>
        <w:numPr>
          <w:ilvl w:val="1"/>
          <w:numId w:val="25"/>
        </w:numPr>
        <w:tabs>
          <w:tab w:val="left" w:pos="847"/>
        </w:tabs>
        <w:ind w:left="847" w:hanging="542"/>
        <w:jc w:val="left"/>
        <w:rPr>
          <w:sz w:val="24"/>
        </w:rPr>
      </w:pPr>
      <w:r>
        <w:rPr>
          <w:sz w:val="24"/>
        </w:rPr>
        <w:t>Во</w:t>
      </w:r>
      <w:r>
        <w:rPr>
          <w:spacing w:val="-8"/>
          <w:sz w:val="24"/>
        </w:rPr>
        <w:t xml:space="preserve"> </w:t>
      </w:r>
      <w:r>
        <w:rPr>
          <w:sz w:val="24"/>
        </w:rPr>
        <w:t>2-11-х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ЗПР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атт</w:t>
      </w:r>
      <w:r>
        <w:rPr>
          <w:sz w:val="24"/>
        </w:rPr>
        <w:t>естация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формах:</w:t>
      </w:r>
    </w:p>
    <w:p w:rsidR="003B2945" w:rsidRDefault="0075528C">
      <w:pPr>
        <w:pStyle w:val="a5"/>
        <w:numPr>
          <w:ilvl w:val="2"/>
          <w:numId w:val="25"/>
        </w:numPr>
        <w:tabs>
          <w:tab w:val="left" w:pos="608"/>
        </w:tabs>
        <w:ind w:right="664" w:firstLine="0"/>
        <w:rPr>
          <w:sz w:val="24"/>
        </w:rPr>
      </w:pPr>
      <w:r>
        <w:rPr>
          <w:sz w:val="24"/>
        </w:rPr>
        <w:t>во 2-8-х классах: контрольная работа по математике, контрольный диктант с грамматическим заданием по русскому языку; - во 2-7-х классах контрольная работа по математике, контрольный диктант с грамматическим заданием по русскому языку, про</w:t>
      </w:r>
      <w:r>
        <w:rPr>
          <w:sz w:val="24"/>
        </w:rPr>
        <w:t>верка техники чтения;</w:t>
      </w:r>
    </w:p>
    <w:p w:rsidR="003B2945" w:rsidRDefault="0075528C">
      <w:pPr>
        <w:pStyle w:val="a5"/>
        <w:numPr>
          <w:ilvl w:val="2"/>
          <w:numId w:val="25"/>
        </w:numPr>
        <w:tabs>
          <w:tab w:val="left" w:pos="493"/>
        </w:tabs>
        <w:ind w:right="696" w:firstLine="0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9-х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классах:</w:t>
      </w:r>
      <w:r>
        <w:rPr>
          <w:spacing w:val="-14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4"/>
          <w:sz w:val="24"/>
        </w:rPr>
        <w:t xml:space="preserve"> </w:t>
      </w:r>
      <w:r>
        <w:rPr>
          <w:sz w:val="24"/>
        </w:rPr>
        <w:t>языку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15"/>
          <w:sz w:val="24"/>
        </w:rPr>
        <w:t xml:space="preserve"> </w:t>
      </w:r>
      <w:r>
        <w:rPr>
          <w:sz w:val="24"/>
        </w:rPr>
        <w:t>ОГЭ,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форме </w:t>
      </w:r>
      <w:r>
        <w:rPr>
          <w:spacing w:val="-4"/>
          <w:sz w:val="24"/>
        </w:rPr>
        <w:t>ГВЭ.</w:t>
      </w:r>
    </w:p>
    <w:p w:rsidR="003B2945" w:rsidRDefault="0075528C">
      <w:pPr>
        <w:pStyle w:val="a5"/>
        <w:numPr>
          <w:ilvl w:val="1"/>
          <w:numId w:val="25"/>
        </w:numPr>
        <w:tabs>
          <w:tab w:val="left" w:pos="307"/>
          <w:tab w:val="left" w:pos="865"/>
        </w:tabs>
        <w:ind w:right="698" w:hanging="1"/>
        <w:jc w:val="both"/>
        <w:rPr>
          <w:sz w:val="24"/>
        </w:rPr>
      </w:pPr>
      <w:r>
        <w:rPr>
          <w:sz w:val="24"/>
        </w:rPr>
        <w:t>При пропуске обучающимся 2/3 учебного времени, отводимого на изучение предмета, при отсутствии минимального количества отметок для аттестации за четверть обучающийся не аттестуется.</w:t>
      </w:r>
    </w:p>
    <w:p w:rsidR="003B2945" w:rsidRDefault="0075528C">
      <w:pPr>
        <w:pStyle w:val="a5"/>
        <w:numPr>
          <w:ilvl w:val="1"/>
          <w:numId w:val="25"/>
        </w:numPr>
        <w:tabs>
          <w:tab w:val="left" w:pos="856"/>
        </w:tabs>
        <w:ind w:right="695" w:firstLine="0"/>
        <w:jc w:val="both"/>
        <w:rPr>
          <w:sz w:val="24"/>
        </w:rPr>
      </w:pPr>
      <w:r>
        <w:rPr>
          <w:sz w:val="24"/>
        </w:rPr>
        <w:t>В первом классе в течение первого полугодия контрольные диагностические ра</w:t>
      </w:r>
      <w:r>
        <w:rPr>
          <w:sz w:val="24"/>
        </w:rPr>
        <w:t xml:space="preserve">боты не </w:t>
      </w:r>
      <w:r>
        <w:rPr>
          <w:spacing w:val="-2"/>
          <w:sz w:val="24"/>
        </w:rPr>
        <w:t>проводятся.</w:t>
      </w:r>
    </w:p>
    <w:p w:rsidR="003B2945" w:rsidRDefault="0075528C">
      <w:pPr>
        <w:pStyle w:val="a5"/>
        <w:numPr>
          <w:ilvl w:val="1"/>
          <w:numId w:val="25"/>
        </w:numPr>
        <w:tabs>
          <w:tab w:val="left" w:pos="906"/>
        </w:tabs>
        <w:ind w:right="685" w:firstLine="0"/>
        <w:jc w:val="both"/>
        <w:rPr>
          <w:sz w:val="24"/>
        </w:rPr>
      </w:pPr>
      <w:r>
        <w:rPr>
          <w:sz w:val="24"/>
        </w:rPr>
        <w:t>Классные руководители доводят до сведения родителей (законных представителей) сведения о результатах промежуточной аттестации учащихся как посредством заполнения предусмотренных документов, в том числе в электронной форме (дневник учаще</w:t>
      </w:r>
      <w:r>
        <w:rPr>
          <w:sz w:val="24"/>
        </w:rPr>
        <w:t>гося, электронный дневник), так и по запросу родителей (законных представителей) учащихся. Педагогические работники в рамках работы с родителями (законными представителями) учащихся обязаны прокомментировать результаты промежуточной аттестации учащихся в у</w:t>
      </w:r>
      <w:r>
        <w:rPr>
          <w:sz w:val="24"/>
        </w:rPr>
        <w:t>стной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форме.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1"/>
          <w:sz w:val="24"/>
        </w:rPr>
        <w:t xml:space="preserve"> </w:t>
      </w:r>
      <w:r>
        <w:rPr>
          <w:sz w:val="24"/>
        </w:rPr>
        <w:t>неудовлетворительных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форме под подпись родителей (законных) представителей несовершеннолетних обучающихся с указанием</w:t>
      </w:r>
      <w:r>
        <w:rPr>
          <w:spacing w:val="-12"/>
          <w:sz w:val="24"/>
        </w:rPr>
        <w:t xml:space="preserve"> </w:t>
      </w:r>
      <w:r>
        <w:rPr>
          <w:sz w:val="24"/>
        </w:rPr>
        <w:t>даты</w:t>
      </w:r>
      <w:r>
        <w:rPr>
          <w:spacing w:val="-11"/>
          <w:sz w:val="24"/>
        </w:rPr>
        <w:t xml:space="preserve"> </w:t>
      </w:r>
      <w:r>
        <w:rPr>
          <w:sz w:val="24"/>
        </w:rPr>
        <w:t>ознакомления.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10"/>
          <w:sz w:val="24"/>
        </w:rPr>
        <w:t xml:space="preserve"> </w:t>
      </w:r>
      <w:r>
        <w:rPr>
          <w:sz w:val="24"/>
        </w:rPr>
        <w:t>(законныепредставители)</w:t>
      </w:r>
      <w:r>
        <w:rPr>
          <w:spacing w:val="-11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получение и</w:t>
      </w:r>
      <w:r>
        <w:rPr>
          <w:sz w:val="24"/>
        </w:rPr>
        <w:t>нформации об итогах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промежуточной аттестации учащегося в письменной форме в виде выписки из соответствующих документов, для чего должны обратиться к классному </w:t>
      </w:r>
      <w:r>
        <w:rPr>
          <w:spacing w:val="-2"/>
          <w:sz w:val="24"/>
        </w:rPr>
        <w:t>руководителю.</w:t>
      </w:r>
    </w:p>
    <w:p w:rsidR="003B2945" w:rsidRDefault="0075528C">
      <w:pPr>
        <w:pStyle w:val="a5"/>
        <w:numPr>
          <w:ilvl w:val="1"/>
          <w:numId w:val="25"/>
        </w:numPr>
        <w:tabs>
          <w:tab w:val="left" w:pos="909"/>
        </w:tabs>
        <w:ind w:right="689" w:firstLine="0"/>
        <w:jc w:val="both"/>
        <w:rPr>
          <w:sz w:val="24"/>
        </w:rPr>
      </w:pPr>
      <w:r>
        <w:rPr>
          <w:sz w:val="24"/>
        </w:rPr>
        <w:t>Особенности сроков и порядка проведения промежуточной аттестации могут быть установлены МБОУ СОШ с. Пензенское для следующих категорий, учащихся по заявлению учащихся (их законных представителей):</w:t>
      </w:r>
    </w:p>
    <w:p w:rsidR="003B2945" w:rsidRDefault="0075528C">
      <w:pPr>
        <w:pStyle w:val="a5"/>
        <w:numPr>
          <w:ilvl w:val="0"/>
          <w:numId w:val="24"/>
        </w:numPr>
        <w:tabs>
          <w:tab w:val="left" w:pos="1027"/>
        </w:tabs>
        <w:spacing w:before="6" w:line="237" w:lineRule="auto"/>
        <w:ind w:right="693"/>
        <w:rPr>
          <w:sz w:val="24"/>
        </w:rPr>
      </w:pPr>
      <w:r>
        <w:rPr>
          <w:sz w:val="24"/>
        </w:rPr>
        <w:t>выезжающих на учебно-тренировочные сборы, на российские спо</w:t>
      </w:r>
      <w:r>
        <w:rPr>
          <w:sz w:val="24"/>
        </w:rPr>
        <w:t>ртивные соревнования, конкурсы, смотры, олимпиады и тренировочные сборы и иные подобные мероприятия;</w:t>
      </w:r>
    </w:p>
    <w:p w:rsidR="003B2945" w:rsidRDefault="0075528C">
      <w:pPr>
        <w:pStyle w:val="a5"/>
        <w:numPr>
          <w:ilvl w:val="0"/>
          <w:numId w:val="24"/>
        </w:numPr>
        <w:tabs>
          <w:tab w:val="left" w:pos="1027"/>
        </w:tabs>
        <w:spacing w:line="289" w:lineRule="exact"/>
        <w:ind w:hanging="362"/>
        <w:jc w:val="left"/>
        <w:rPr>
          <w:sz w:val="24"/>
        </w:rPr>
      </w:pPr>
      <w:r>
        <w:rPr>
          <w:sz w:val="24"/>
        </w:rPr>
        <w:t>отъезжающих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рубеж;</w:t>
      </w:r>
    </w:p>
    <w:p w:rsidR="003B2945" w:rsidRDefault="0075528C">
      <w:pPr>
        <w:pStyle w:val="a5"/>
        <w:numPr>
          <w:ilvl w:val="0"/>
          <w:numId w:val="24"/>
        </w:numPr>
        <w:tabs>
          <w:tab w:val="left" w:pos="1027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находящихся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реабилитации;</w:t>
      </w:r>
    </w:p>
    <w:p w:rsidR="003B2945" w:rsidRDefault="0075528C">
      <w:pPr>
        <w:pStyle w:val="a5"/>
        <w:numPr>
          <w:ilvl w:val="0"/>
          <w:numId w:val="24"/>
        </w:numPr>
        <w:tabs>
          <w:tab w:val="left" w:pos="1027"/>
        </w:tabs>
        <w:spacing w:line="294" w:lineRule="exact"/>
        <w:ind w:hanging="362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совета.</w:t>
      </w:r>
    </w:p>
    <w:p w:rsidR="003B2945" w:rsidRDefault="0075528C">
      <w:pPr>
        <w:pStyle w:val="a5"/>
        <w:numPr>
          <w:ilvl w:val="1"/>
          <w:numId w:val="25"/>
        </w:numPr>
        <w:tabs>
          <w:tab w:val="left" w:pos="882"/>
        </w:tabs>
        <w:spacing w:before="6"/>
        <w:ind w:right="698" w:firstLine="0"/>
        <w:jc w:val="left"/>
        <w:rPr>
          <w:sz w:val="24"/>
        </w:rPr>
      </w:pP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3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3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31"/>
          <w:sz w:val="24"/>
        </w:rPr>
        <w:t xml:space="preserve"> </w:t>
      </w:r>
      <w:r>
        <w:rPr>
          <w:sz w:val="24"/>
        </w:rPr>
        <w:t>плану,</w:t>
      </w:r>
      <w:r>
        <w:rPr>
          <w:spacing w:val="31"/>
          <w:sz w:val="24"/>
        </w:rPr>
        <w:t xml:space="preserve"> </w:t>
      </w:r>
      <w:r>
        <w:rPr>
          <w:sz w:val="24"/>
        </w:rPr>
        <w:t>сроки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порядок проведения промежуточной аттестации определяются индивидуальным учебным планом.</w:t>
      </w:r>
    </w:p>
    <w:p w:rsidR="003B2945" w:rsidRDefault="0075528C">
      <w:pPr>
        <w:pStyle w:val="a5"/>
        <w:numPr>
          <w:ilvl w:val="1"/>
          <w:numId w:val="25"/>
        </w:numPr>
        <w:tabs>
          <w:tab w:val="left" w:pos="967"/>
        </w:tabs>
        <w:spacing w:before="3" w:line="242" w:lineRule="auto"/>
        <w:ind w:left="86" w:right="973" w:firstLine="0"/>
        <w:jc w:val="left"/>
        <w:rPr>
          <w:sz w:val="24"/>
        </w:rPr>
      </w:pPr>
      <w:r>
        <w:rPr>
          <w:sz w:val="24"/>
        </w:rPr>
        <w:t>Итоги промежуточной аттестации обсуждаются на совещаниях при директоре, заседаниях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</w:t>
      </w:r>
      <w:r>
        <w:rPr>
          <w:sz w:val="24"/>
        </w:rPr>
        <w:t>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МБОУ</w:t>
      </w:r>
      <w:r>
        <w:rPr>
          <w:spacing w:val="-4"/>
          <w:sz w:val="24"/>
        </w:rPr>
        <w:t xml:space="preserve"> </w:t>
      </w:r>
      <w:r>
        <w:rPr>
          <w:sz w:val="24"/>
        </w:rPr>
        <w:t>СОШ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Пензенское </w:t>
      </w:r>
      <w:r>
        <w:rPr>
          <w:spacing w:val="-2"/>
          <w:sz w:val="24"/>
        </w:rPr>
        <w:t>3.23.</w:t>
      </w:r>
    </w:p>
    <w:p w:rsidR="003B2945" w:rsidRDefault="0075528C">
      <w:pPr>
        <w:pStyle w:val="1"/>
        <w:numPr>
          <w:ilvl w:val="0"/>
          <w:numId w:val="35"/>
        </w:numPr>
        <w:tabs>
          <w:tab w:val="left" w:pos="1189"/>
          <w:tab w:val="left" w:pos="4368"/>
        </w:tabs>
        <w:ind w:left="4368" w:right="1340" w:hanging="3421"/>
        <w:jc w:val="left"/>
      </w:pPr>
      <w:r>
        <w:t>Контроль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метапредметных</w:t>
      </w:r>
      <w:r>
        <w:rPr>
          <w:spacing w:val="-6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«жизненных</w:t>
      </w:r>
      <w:r>
        <w:rPr>
          <w:spacing w:val="-6"/>
        </w:rPr>
        <w:t xml:space="preserve"> </w:t>
      </w:r>
      <w:r>
        <w:t xml:space="preserve">компетенций» </w:t>
      </w:r>
      <w:r>
        <w:rPr>
          <w:spacing w:val="-2"/>
        </w:rPr>
        <w:t>обучающихся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873"/>
          <w:tab w:val="left" w:pos="6176"/>
          <w:tab w:val="left" w:pos="8159"/>
          <w:tab w:val="left" w:pos="9054"/>
        </w:tabs>
        <w:spacing w:before="263"/>
        <w:ind w:right="701" w:firstLine="0"/>
        <w:jc w:val="both"/>
        <w:rPr>
          <w:sz w:val="24"/>
        </w:rPr>
      </w:pPr>
      <w:r>
        <w:rPr>
          <w:sz w:val="24"/>
        </w:rPr>
        <w:t>Метапредметные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умения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z w:val="24"/>
        </w:rPr>
        <w:tab/>
      </w:r>
      <w:r>
        <w:rPr>
          <w:spacing w:val="-2"/>
          <w:sz w:val="24"/>
        </w:rPr>
        <w:t>оцениваются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 xml:space="preserve">четырем </w:t>
      </w:r>
      <w:r>
        <w:rPr>
          <w:sz w:val="24"/>
        </w:rPr>
        <w:t>направлениям: личностные, коммуникативные, регулятивные, познавательные.</w:t>
      </w:r>
    </w:p>
    <w:p w:rsidR="003B2945" w:rsidRDefault="0075528C">
      <w:pPr>
        <w:pStyle w:val="a3"/>
        <w:ind w:right="722"/>
      </w:pPr>
      <w:r>
        <w:t>Контроль уровня сформированности метапредметных умений учителями осуществляется 1 раз в четверть. Административный контроль – 1 раз в год.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796"/>
        </w:tabs>
        <w:ind w:right="712" w:firstLine="0"/>
        <w:jc w:val="both"/>
        <w:rPr>
          <w:sz w:val="24"/>
        </w:rPr>
      </w:pPr>
      <w:r>
        <w:rPr>
          <w:sz w:val="24"/>
        </w:rPr>
        <w:t>Результаты и динамика уровня сформированност</w:t>
      </w:r>
      <w:r>
        <w:rPr>
          <w:sz w:val="24"/>
        </w:rPr>
        <w:t>и у обучающихся метапредметных умений фиксируются в материалах педагогической диагностики и в аналитических справках заместителя директора по УМР.</w:t>
      </w:r>
    </w:p>
    <w:p w:rsidR="003B2945" w:rsidRDefault="003B2945">
      <w:pPr>
        <w:pStyle w:val="a5"/>
        <w:rPr>
          <w:sz w:val="24"/>
        </w:rPr>
        <w:sectPr w:rsidR="003B2945">
          <w:pgSz w:w="11900" w:h="16850"/>
          <w:pgMar w:top="600" w:right="141" w:bottom="280" w:left="1133" w:header="720" w:footer="720" w:gutter="0"/>
          <w:cols w:space="720"/>
        </w:sectPr>
      </w:pPr>
    </w:p>
    <w:p w:rsidR="003B2945" w:rsidRDefault="0075528C">
      <w:pPr>
        <w:pStyle w:val="a5"/>
        <w:numPr>
          <w:ilvl w:val="1"/>
          <w:numId w:val="35"/>
        </w:numPr>
        <w:tabs>
          <w:tab w:val="left" w:pos="307"/>
          <w:tab w:val="left" w:pos="754"/>
        </w:tabs>
        <w:spacing w:before="77"/>
        <w:ind w:right="705" w:hanging="1"/>
        <w:jc w:val="both"/>
        <w:rPr>
          <w:sz w:val="24"/>
        </w:rPr>
      </w:pPr>
      <w:r>
        <w:rPr>
          <w:sz w:val="24"/>
        </w:rPr>
        <w:lastRenderedPageBreak/>
        <w:t>Функция</w:t>
      </w:r>
      <w:r>
        <w:rPr>
          <w:spacing w:val="40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40"/>
          <w:sz w:val="24"/>
        </w:rPr>
        <w:t xml:space="preserve"> </w:t>
      </w:r>
      <w:r>
        <w:rPr>
          <w:sz w:val="24"/>
        </w:rPr>
        <w:t>«жизненной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компетенции»</w:t>
      </w:r>
      <w:r>
        <w:rPr>
          <w:spacing w:val="40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с ОВЗ практическим</w:t>
      </w:r>
      <w:r>
        <w:rPr>
          <w:sz w:val="24"/>
        </w:rPr>
        <w:t>и знаниями, умениями и навыками, необходимыми в повседневной жизни и формирующими основу социальных контактов.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787"/>
        </w:tabs>
        <w:spacing w:before="3"/>
        <w:ind w:right="695" w:firstLine="0"/>
        <w:jc w:val="both"/>
        <w:rPr>
          <w:sz w:val="24"/>
        </w:rPr>
      </w:pPr>
      <w:r>
        <w:rPr>
          <w:sz w:val="24"/>
        </w:rPr>
        <w:t>Компонент «жизненной компетенции» в структуре образования умственно отсталых 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рассматривается как</w:t>
      </w:r>
      <w:r>
        <w:rPr>
          <w:spacing w:val="-2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 ребёнку в обыденной жизни для решения различных практических задач и обеспечивают его адаптацию и социализацию в общество.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887"/>
        </w:tabs>
        <w:ind w:right="690" w:firstLine="0"/>
        <w:jc w:val="both"/>
        <w:rPr>
          <w:sz w:val="24"/>
        </w:rPr>
      </w:pPr>
      <w:r>
        <w:rPr>
          <w:sz w:val="24"/>
        </w:rPr>
        <w:t>Для оценки продвижения ребенка по компоненту «жизненной компетенции» используется метод экспертной группы. Данная г</w:t>
      </w:r>
      <w:r>
        <w:rPr>
          <w:sz w:val="24"/>
        </w:rPr>
        <w:t>руппа объединяет всех участников образовательного процесса - тех, кто обучает, воспитывает и тесно контактирует с ребёнком. Задачей экспертной группы является выработка общей оценки достижений ребёнка в сфере жизненной компетенции, которая обязательно вклю</w:t>
      </w:r>
      <w:r>
        <w:rPr>
          <w:sz w:val="24"/>
        </w:rPr>
        <w:t>чает мнение семьи, близких ребенка. Основой оценки продвижения ребенка в жизненной компетенции служит анализ изменений его поведения в повседневной жизни - в школе и дома. Результаты анализа фиксируются в форме удобных и понятных всем членам экспертной гру</w:t>
      </w:r>
      <w:r>
        <w:rPr>
          <w:sz w:val="24"/>
        </w:rPr>
        <w:t>ппы условных единиц:</w:t>
      </w:r>
    </w:p>
    <w:p w:rsidR="003B2945" w:rsidRDefault="0075528C">
      <w:pPr>
        <w:pStyle w:val="a5"/>
        <w:numPr>
          <w:ilvl w:val="0"/>
          <w:numId w:val="23"/>
        </w:numPr>
        <w:tabs>
          <w:tab w:val="left" w:pos="1286"/>
        </w:tabs>
        <w:spacing w:line="291" w:lineRule="exact"/>
        <w:ind w:hanging="362"/>
        <w:jc w:val="left"/>
        <w:rPr>
          <w:sz w:val="24"/>
        </w:rPr>
      </w:pPr>
      <w:r>
        <w:rPr>
          <w:sz w:val="24"/>
        </w:rPr>
        <w:t>0</w:t>
      </w:r>
      <w:r>
        <w:rPr>
          <w:spacing w:val="-5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нет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продвижения;</w:t>
      </w:r>
    </w:p>
    <w:p w:rsidR="003B2945" w:rsidRDefault="0075528C">
      <w:pPr>
        <w:pStyle w:val="a5"/>
        <w:numPr>
          <w:ilvl w:val="0"/>
          <w:numId w:val="23"/>
        </w:numPr>
        <w:tabs>
          <w:tab w:val="left" w:pos="1286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балл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минимальное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продвижение;</w:t>
      </w:r>
    </w:p>
    <w:p w:rsidR="003B2945" w:rsidRDefault="0075528C">
      <w:pPr>
        <w:pStyle w:val="a5"/>
        <w:numPr>
          <w:ilvl w:val="0"/>
          <w:numId w:val="23"/>
        </w:numPr>
        <w:tabs>
          <w:tab w:val="left" w:pos="1286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балла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продвижение;</w:t>
      </w:r>
    </w:p>
    <w:p w:rsidR="003B2945" w:rsidRDefault="0075528C">
      <w:pPr>
        <w:pStyle w:val="a5"/>
        <w:numPr>
          <w:ilvl w:val="0"/>
          <w:numId w:val="23"/>
        </w:numPr>
        <w:tabs>
          <w:tab w:val="left" w:pos="1286"/>
        </w:tabs>
        <w:spacing w:before="1"/>
        <w:ind w:hanging="362"/>
        <w:jc w:val="left"/>
        <w:rPr>
          <w:sz w:val="24"/>
        </w:rPr>
      </w:pP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балла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значительное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продвижение.</w:t>
      </w:r>
    </w:p>
    <w:p w:rsidR="003B2945" w:rsidRDefault="0075528C">
      <w:pPr>
        <w:pStyle w:val="a3"/>
        <w:spacing w:before="4"/>
        <w:ind w:right="709"/>
      </w:pPr>
      <w:r>
        <w:t>Подобная оценка необходима для выработки ориентиров экспертной группы в описании динамики развития жизненной компетенции ребенка. Оценка результатов выполнения специальной</w:t>
      </w:r>
      <w:r>
        <w:rPr>
          <w:spacing w:val="-13"/>
        </w:rPr>
        <w:t xml:space="preserve"> </w:t>
      </w:r>
      <w:r>
        <w:t>индивидуальной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каждой</w:t>
      </w:r>
      <w:r>
        <w:rPr>
          <w:spacing w:val="28"/>
        </w:rPr>
        <w:t xml:space="preserve"> </w:t>
      </w:r>
      <w:r>
        <w:t>содержательной</w:t>
      </w:r>
      <w:r>
        <w:rPr>
          <w:spacing w:val="-13"/>
        </w:rPr>
        <w:t xml:space="preserve"> </w:t>
      </w:r>
      <w:r>
        <w:t>линии позволяет со</w:t>
      </w:r>
      <w:r>
        <w:t>ставить подробную характеристику развития ребёнка, их анализ также описать динамику развития его жизненной компетенции. Результаты проведённого анализа обобщаются экспертной группой в индивидуальном профиле развития жизненной компетенции ребёнка по следующ</w:t>
      </w:r>
      <w:r>
        <w:t>им позициям:</w:t>
      </w:r>
    </w:p>
    <w:p w:rsidR="003B2945" w:rsidRDefault="0075528C">
      <w:pPr>
        <w:pStyle w:val="a3"/>
        <w:spacing w:before="1"/>
        <w:ind w:left="566"/>
        <w:jc w:val="left"/>
      </w:pPr>
      <w:r>
        <w:rPr>
          <w:spacing w:val="-2"/>
        </w:rPr>
        <w:t>-адекватность представлений</w:t>
      </w:r>
      <w:r>
        <w:rPr>
          <w:spacing w:val="1"/>
        </w:rPr>
        <w:t xml:space="preserve"> </w:t>
      </w:r>
      <w:r>
        <w:rPr>
          <w:spacing w:val="-2"/>
        </w:rPr>
        <w:t>обучающегося</w:t>
      </w:r>
      <w:r>
        <w:rPr>
          <w:spacing w:val="-1"/>
        </w:rPr>
        <w:t xml:space="preserve"> </w:t>
      </w:r>
      <w:r>
        <w:rPr>
          <w:spacing w:val="-2"/>
        </w:rPr>
        <w:t>о</w:t>
      </w:r>
      <w:r>
        <w:rPr>
          <w:spacing w:val="1"/>
        </w:rPr>
        <w:t xml:space="preserve"> </w:t>
      </w:r>
      <w:r>
        <w:rPr>
          <w:spacing w:val="-4"/>
        </w:rPr>
        <w:t>себе;</w:t>
      </w:r>
    </w:p>
    <w:p w:rsidR="003B2945" w:rsidRDefault="0075528C">
      <w:pPr>
        <w:pStyle w:val="a3"/>
        <w:ind w:left="566"/>
        <w:jc w:val="left"/>
      </w:pPr>
      <w:r>
        <w:rPr>
          <w:spacing w:val="-2"/>
        </w:rPr>
        <w:t>-владение</w:t>
      </w:r>
      <w:r>
        <w:rPr>
          <w:spacing w:val="-4"/>
        </w:rPr>
        <w:t xml:space="preserve"> </w:t>
      </w:r>
      <w:r>
        <w:rPr>
          <w:spacing w:val="-2"/>
        </w:rPr>
        <w:t>навыками</w:t>
      </w:r>
      <w:r>
        <w:rPr>
          <w:spacing w:val="1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сфере</w:t>
      </w:r>
      <w:r>
        <w:rPr>
          <w:spacing w:val="-5"/>
        </w:rPr>
        <w:t xml:space="preserve"> </w:t>
      </w:r>
      <w:r>
        <w:rPr>
          <w:spacing w:val="-2"/>
        </w:rPr>
        <w:t>жизнеобеспечения</w:t>
      </w:r>
      <w:r>
        <w:t xml:space="preserve"> </w:t>
      </w:r>
      <w:r>
        <w:rPr>
          <w:spacing w:val="-2"/>
        </w:rPr>
        <w:t>и</w:t>
      </w:r>
      <w:r>
        <w:t xml:space="preserve"> </w:t>
      </w:r>
      <w:r>
        <w:rPr>
          <w:spacing w:val="-2"/>
        </w:rPr>
        <w:t>самообслуживания;</w:t>
      </w:r>
    </w:p>
    <w:p w:rsidR="003B2945" w:rsidRDefault="0075528C">
      <w:pPr>
        <w:pStyle w:val="a3"/>
        <w:spacing w:before="2" w:line="237" w:lineRule="auto"/>
        <w:ind w:left="566" w:right="753"/>
        <w:jc w:val="left"/>
      </w:pPr>
      <w:r>
        <w:t>-осмысление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дифференциация</w:t>
      </w:r>
      <w:r>
        <w:rPr>
          <w:spacing w:val="40"/>
        </w:rPr>
        <w:t xml:space="preserve"> </w:t>
      </w:r>
      <w:r>
        <w:t>картины</w:t>
      </w:r>
      <w:r>
        <w:rPr>
          <w:spacing w:val="40"/>
        </w:rPr>
        <w:t xml:space="preserve"> </w:t>
      </w:r>
      <w:r>
        <w:t>мира,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временно</w:t>
      </w:r>
      <w:r>
        <w:rPr>
          <w:spacing w:val="40"/>
        </w:rPr>
        <w:t xml:space="preserve"> </w:t>
      </w:r>
      <w:r>
        <w:t xml:space="preserve">пространственной </w:t>
      </w:r>
      <w:r>
        <w:rPr>
          <w:spacing w:val="-2"/>
        </w:rPr>
        <w:t>организации;</w:t>
      </w:r>
    </w:p>
    <w:p w:rsidR="003B2945" w:rsidRDefault="0075528C">
      <w:pPr>
        <w:pStyle w:val="a3"/>
        <w:spacing w:before="1"/>
        <w:ind w:left="566" w:right="1134"/>
      </w:pPr>
      <w:r>
        <w:t>-осмысление и дифференциация своего социального окружения, принятых ценностей, социальных ролей (освоение доступных социальных ролей, овладение стандартными схемами социального поведения, соблюдение общепринятых правил и норм);</w:t>
      </w:r>
    </w:p>
    <w:p w:rsidR="003B2945" w:rsidRDefault="0075528C">
      <w:pPr>
        <w:pStyle w:val="a3"/>
        <w:ind w:left="566" w:right="715"/>
      </w:pPr>
      <w:r>
        <w:t>-способность</w:t>
      </w:r>
      <w:r>
        <w:rPr>
          <w:spacing w:val="-3"/>
        </w:rPr>
        <w:t xml:space="preserve"> </w:t>
      </w:r>
      <w:r>
        <w:t>вступать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комм</w:t>
      </w:r>
      <w:r>
        <w:t>уникацию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окружающими,</w:t>
      </w:r>
      <w:r>
        <w:rPr>
          <w:spacing w:val="-4"/>
        </w:rPr>
        <w:t xml:space="preserve"> </w:t>
      </w:r>
      <w:r>
        <w:t>владение</w:t>
      </w:r>
      <w:r>
        <w:rPr>
          <w:spacing w:val="-5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социального общения и общепринятыми правилами социального взаимодействия.</w:t>
      </w:r>
    </w:p>
    <w:p w:rsidR="003B2945" w:rsidRDefault="0075528C">
      <w:pPr>
        <w:pStyle w:val="a3"/>
        <w:ind w:right="694"/>
      </w:pPr>
      <w:r>
        <w:t>Результаты проведенного экспертной группой анализа рассматриваются на школьном психолого-педагогическом консилиуме и в обобщенном виде занос</w:t>
      </w:r>
      <w:r>
        <w:t>ятся в индивидуальные психолого-педагогические карты обучающихся.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988"/>
        </w:tabs>
        <w:spacing w:before="1"/>
        <w:ind w:right="692" w:firstLine="0"/>
        <w:jc w:val="both"/>
        <w:rPr>
          <w:sz w:val="24"/>
        </w:rPr>
      </w:pPr>
      <w:r>
        <w:rPr>
          <w:sz w:val="24"/>
        </w:rPr>
        <w:t>При обучении детей с умеренной и тяжелой степенью умственной отсталости, сложным дефектом итоговые достижения определяются индивидуальными возможностями обучающего, где приоритетным является</w:t>
      </w:r>
      <w:r>
        <w:rPr>
          <w:sz w:val="24"/>
        </w:rPr>
        <w:t xml:space="preserve"> переход от достигнутого ребенком успеха к тому, что</w:t>
      </w:r>
      <w:r>
        <w:rPr>
          <w:spacing w:val="-10"/>
          <w:sz w:val="24"/>
        </w:rPr>
        <w:t xml:space="preserve"> </w:t>
      </w:r>
      <w:r>
        <w:rPr>
          <w:sz w:val="24"/>
        </w:rPr>
        <w:t>ещё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предстоит</w:t>
      </w:r>
      <w:r>
        <w:rPr>
          <w:spacing w:val="-9"/>
          <w:sz w:val="24"/>
        </w:rPr>
        <w:t xml:space="preserve"> </w:t>
      </w:r>
      <w:r>
        <w:rPr>
          <w:sz w:val="24"/>
        </w:rPr>
        <w:t>ему</w:t>
      </w:r>
      <w:r>
        <w:rPr>
          <w:spacing w:val="-12"/>
          <w:sz w:val="24"/>
        </w:rPr>
        <w:t xml:space="preserve"> </w:t>
      </w:r>
      <w:r>
        <w:rPr>
          <w:sz w:val="24"/>
        </w:rPr>
        <w:t>освоить.</w:t>
      </w:r>
      <w:r>
        <w:rPr>
          <w:spacing w:val="-9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1"/>
          <w:sz w:val="24"/>
        </w:rPr>
        <w:t xml:space="preserve"> </w:t>
      </w:r>
      <w:r>
        <w:rPr>
          <w:sz w:val="24"/>
        </w:rPr>
        <w:t>значимыми</w:t>
      </w:r>
      <w:r>
        <w:rPr>
          <w:spacing w:val="-8"/>
          <w:sz w:val="24"/>
        </w:rPr>
        <w:t xml:space="preserve"> </w:t>
      </w:r>
      <w:r>
        <w:rPr>
          <w:sz w:val="24"/>
        </w:rPr>
        <w:t>этапами</w:t>
      </w:r>
      <w:r>
        <w:rPr>
          <w:spacing w:val="-8"/>
          <w:sz w:val="24"/>
        </w:rPr>
        <w:t xml:space="preserve"> </w:t>
      </w:r>
      <w:r>
        <w:rPr>
          <w:sz w:val="24"/>
        </w:rPr>
        <w:t>«жизненной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компетенции»</w:t>
      </w:r>
      <w:r>
        <w:rPr>
          <w:spacing w:val="-15"/>
          <w:sz w:val="24"/>
        </w:rPr>
        <w:t xml:space="preserve"> </w:t>
      </w:r>
      <w:r>
        <w:rPr>
          <w:sz w:val="24"/>
        </w:rPr>
        <w:t>для этой категории детей являются:</w:t>
      </w:r>
    </w:p>
    <w:p w:rsidR="003B2945" w:rsidRDefault="0075528C">
      <w:pPr>
        <w:pStyle w:val="a5"/>
        <w:numPr>
          <w:ilvl w:val="0"/>
          <w:numId w:val="22"/>
        </w:numPr>
        <w:tabs>
          <w:tab w:val="left" w:pos="1027"/>
        </w:tabs>
        <w:spacing w:before="2" w:line="292" w:lineRule="exact"/>
        <w:jc w:val="left"/>
        <w:rPr>
          <w:sz w:val="24"/>
        </w:rPr>
      </w:pP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5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3"/>
          <w:sz w:val="24"/>
        </w:rPr>
        <w:t xml:space="preserve"> </w:t>
      </w:r>
      <w:r>
        <w:rPr>
          <w:sz w:val="24"/>
        </w:rPr>
        <w:t>(ребенок</w:t>
      </w:r>
      <w:r>
        <w:rPr>
          <w:spacing w:val="7"/>
          <w:sz w:val="24"/>
        </w:rPr>
        <w:t xml:space="preserve"> </w:t>
      </w:r>
      <w:r>
        <w:rPr>
          <w:sz w:val="24"/>
        </w:rPr>
        <w:t>пассивен,</w:t>
      </w:r>
      <w:r>
        <w:rPr>
          <w:spacing w:val="12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8"/>
          <w:sz w:val="24"/>
        </w:rPr>
        <w:t xml:space="preserve"> </w:t>
      </w:r>
      <w:r>
        <w:rPr>
          <w:sz w:val="24"/>
        </w:rPr>
        <w:t>что-либо</w:t>
      </w:r>
      <w:r>
        <w:rPr>
          <w:spacing w:val="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сним).</w:t>
      </w:r>
    </w:p>
    <w:p w:rsidR="003B2945" w:rsidRDefault="0075528C">
      <w:pPr>
        <w:pStyle w:val="a5"/>
        <w:numPr>
          <w:ilvl w:val="0"/>
          <w:numId w:val="22"/>
        </w:numPr>
        <w:tabs>
          <w:tab w:val="left" w:pos="1027"/>
        </w:tabs>
        <w:spacing w:line="292" w:lineRule="exact"/>
        <w:ind w:hanging="362"/>
        <w:jc w:val="left"/>
        <w:rPr>
          <w:sz w:val="24"/>
        </w:rPr>
      </w:pPr>
      <w:r>
        <w:rPr>
          <w:sz w:val="24"/>
        </w:rPr>
        <w:t>Действие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9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взрослого.</w:t>
      </w:r>
    </w:p>
    <w:p w:rsidR="003B2945" w:rsidRDefault="0075528C">
      <w:pPr>
        <w:pStyle w:val="a5"/>
        <w:numPr>
          <w:ilvl w:val="0"/>
          <w:numId w:val="22"/>
        </w:numPr>
        <w:tabs>
          <w:tab w:val="left" w:pos="1027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Действие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частичной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взрослого.</w:t>
      </w:r>
    </w:p>
    <w:p w:rsidR="003B2945" w:rsidRDefault="0075528C">
      <w:pPr>
        <w:pStyle w:val="a5"/>
        <w:numPr>
          <w:ilvl w:val="0"/>
          <w:numId w:val="22"/>
        </w:numPr>
        <w:tabs>
          <w:tab w:val="left" w:pos="1027"/>
        </w:tabs>
        <w:spacing w:before="6" w:line="237" w:lineRule="auto"/>
        <w:ind w:right="184"/>
        <w:jc w:val="left"/>
        <w:rPr>
          <w:sz w:val="24"/>
        </w:rPr>
      </w:pPr>
      <w:r>
        <w:rPr>
          <w:sz w:val="24"/>
        </w:rPr>
        <w:t>Действие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последовательной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80"/>
          <w:sz w:val="24"/>
        </w:rPr>
        <w:t xml:space="preserve"> </w:t>
      </w:r>
      <w:r>
        <w:rPr>
          <w:sz w:val="24"/>
        </w:rPr>
        <w:t>(изображения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t>вербально).</w:t>
      </w:r>
    </w:p>
    <w:p w:rsidR="003B2945" w:rsidRDefault="0075528C">
      <w:pPr>
        <w:pStyle w:val="a5"/>
        <w:numPr>
          <w:ilvl w:val="0"/>
          <w:numId w:val="22"/>
        </w:numPr>
        <w:tabs>
          <w:tab w:val="left" w:pos="1027"/>
        </w:tabs>
        <w:spacing w:line="291" w:lineRule="exact"/>
        <w:ind w:hanging="362"/>
        <w:jc w:val="left"/>
        <w:rPr>
          <w:sz w:val="24"/>
        </w:rPr>
      </w:pPr>
      <w:r>
        <w:rPr>
          <w:sz w:val="24"/>
        </w:rPr>
        <w:t>Действие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подражанию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образцу.</w:t>
      </w:r>
    </w:p>
    <w:p w:rsidR="003B2945" w:rsidRDefault="0075528C">
      <w:pPr>
        <w:pStyle w:val="a5"/>
        <w:numPr>
          <w:ilvl w:val="0"/>
          <w:numId w:val="22"/>
        </w:numPr>
        <w:tabs>
          <w:tab w:val="left" w:pos="1027"/>
        </w:tabs>
        <w:spacing w:line="291" w:lineRule="exact"/>
        <w:ind w:hanging="362"/>
        <w:jc w:val="left"/>
        <w:rPr>
          <w:sz w:val="24"/>
        </w:rPr>
      </w:pPr>
      <w:r>
        <w:rPr>
          <w:sz w:val="24"/>
        </w:rPr>
        <w:t>Действие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8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самостоятельно.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669"/>
        </w:tabs>
        <w:spacing w:before="4"/>
        <w:ind w:right="687" w:firstLine="0"/>
        <w:jc w:val="both"/>
      </w:pPr>
      <w:r>
        <w:rPr>
          <w:sz w:val="24"/>
        </w:rPr>
        <w:t>Предъявление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(демонстрация)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9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год.</w:t>
      </w:r>
      <w:r>
        <w:rPr>
          <w:spacing w:val="-1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0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концегода должен продемонстрировать (показать) все, на что он способен. Философия этой формы оценки</w:t>
      </w:r>
      <w:r>
        <w:rPr>
          <w:spacing w:val="-8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смещение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акцента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того,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знает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умеет,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тому,</w:t>
      </w:r>
      <w:r>
        <w:rPr>
          <w:spacing w:val="-7"/>
          <w:sz w:val="24"/>
        </w:rPr>
        <w:t xml:space="preserve"> </w:t>
      </w:r>
      <w:r>
        <w:rPr>
          <w:sz w:val="24"/>
        </w:rPr>
        <w:t>что он знает и</w:t>
      </w:r>
    </w:p>
    <w:p w:rsidR="003B2945" w:rsidRDefault="003B2945">
      <w:pPr>
        <w:pStyle w:val="a5"/>
        <w:sectPr w:rsidR="003B2945">
          <w:pgSz w:w="11900" w:h="16850"/>
          <w:pgMar w:top="600" w:right="141" w:bottom="280" w:left="1133" w:header="720" w:footer="720" w:gutter="0"/>
          <w:cols w:space="720"/>
        </w:sectPr>
      </w:pPr>
    </w:p>
    <w:p w:rsidR="003B2945" w:rsidRDefault="0075528C">
      <w:pPr>
        <w:pStyle w:val="1"/>
        <w:numPr>
          <w:ilvl w:val="0"/>
          <w:numId w:val="35"/>
        </w:numPr>
        <w:tabs>
          <w:tab w:val="left" w:pos="2352"/>
        </w:tabs>
        <w:spacing w:before="60"/>
        <w:ind w:left="2352" w:hanging="2266"/>
        <w:jc w:val="left"/>
      </w:pPr>
      <w:r>
        <w:lastRenderedPageBreak/>
        <w:t>Порядок</w:t>
      </w:r>
      <w:r>
        <w:rPr>
          <w:spacing w:val="-11"/>
        </w:rPr>
        <w:t xml:space="preserve"> </w:t>
      </w:r>
      <w:r>
        <w:t>перевода</w:t>
      </w:r>
      <w:r>
        <w:rPr>
          <w:spacing w:val="-5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rPr>
          <w:spacing w:val="-2"/>
        </w:rPr>
        <w:t>класс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856"/>
        </w:tabs>
        <w:spacing w:before="272"/>
        <w:ind w:right="715" w:firstLine="0"/>
        <w:jc w:val="both"/>
        <w:rPr>
          <w:sz w:val="24"/>
        </w:rPr>
      </w:pPr>
      <w:r>
        <w:rPr>
          <w:sz w:val="24"/>
        </w:rPr>
        <w:t>Обучающиеся, освоившие в полном объёме соответствующую образовательную программу учебного года, переводятся в следующий класс.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890"/>
        </w:tabs>
        <w:ind w:right="692" w:firstLine="0"/>
        <w:jc w:val="both"/>
        <w:rPr>
          <w:sz w:val="24"/>
        </w:rPr>
      </w:pPr>
      <w:r>
        <w:rPr>
          <w:sz w:val="24"/>
        </w:rPr>
        <w:t>Неудовлетворительные результаты промежуточной аттестации по одному или нескольким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12"/>
          <w:sz w:val="24"/>
        </w:rPr>
        <w:t xml:space="preserve"> </w:t>
      </w:r>
      <w:r>
        <w:rPr>
          <w:sz w:val="24"/>
        </w:rPr>
        <w:t>курсам,</w:t>
      </w:r>
      <w:r>
        <w:rPr>
          <w:spacing w:val="-12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</w:t>
      </w:r>
      <w:r>
        <w:rPr>
          <w:sz w:val="24"/>
        </w:rPr>
        <w:t>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не прохождение промежуточной аттестации при отсутствии уважительных причин признаются академической задолженностью.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782"/>
        </w:tabs>
        <w:ind w:right="696" w:firstLine="0"/>
        <w:jc w:val="both"/>
        <w:rPr>
          <w:sz w:val="24"/>
        </w:rPr>
      </w:pPr>
      <w:r>
        <w:rPr>
          <w:sz w:val="24"/>
        </w:rPr>
        <w:t>Обучающиеся, имеющие по итогам учебного года академическую задолженность по одному предмету, переводятся в следующи</w:t>
      </w:r>
      <w:r>
        <w:rPr>
          <w:sz w:val="24"/>
        </w:rPr>
        <w:t>й класс условно. Ответственность за ликвидацию обучающимися академической задолженности в течение следующего учебного года возлагается на их родителей (законных представителей).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734"/>
        </w:tabs>
        <w:ind w:right="692" w:firstLine="0"/>
        <w:jc w:val="both"/>
        <w:rPr>
          <w:sz w:val="24"/>
        </w:rPr>
      </w:pPr>
      <w:r>
        <w:rPr>
          <w:sz w:val="24"/>
        </w:rPr>
        <w:t>Обучающиеся, имеющие академическую задолженность, вправе пройти промежуточную аттестацию по соответствующим учебному предмету, курсу не более двух раз в период текущего учебного года. В указанный период не включаются время болезни обучающегося.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727"/>
        </w:tabs>
        <w:spacing w:before="1"/>
        <w:ind w:left="727" w:hanging="422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</w:t>
      </w:r>
      <w:r>
        <w:rPr>
          <w:sz w:val="24"/>
        </w:rPr>
        <w:t>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9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5"/>
          <w:sz w:val="24"/>
        </w:rPr>
        <w:t xml:space="preserve"> </w:t>
      </w:r>
      <w:r>
        <w:rPr>
          <w:sz w:val="24"/>
        </w:rPr>
        <w:t>раз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комиссия.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731"/>
        </w:tabs>
        <w:ind w:right="686" w:firstLine="0"/>
        <w:jc w:val="both"/>
        <w:rPr>
          <w:sz w:val="24"/>
        </w:rPr>
      </w:pPr>
      <w:r>
        <w:rPr>
          <w:sz w:val="24"/>
        </w:rPr>
        <w:t>Обучающиеся по адаптированным образовательным программам, не ликвидировавшие в установленные сроки академической задолженности с момента ее образования, по усмотрению их родителей (законных пре</w:t>
      </w:r>
      <w:r>
        <w:rPr>
          <w:sz w:val="24"/>
        </w:rPr>
        <w:t>дставителей) оставляются на повторное обучение, переводятся на обучение по другим видам адаптированных образовательных программ в соответствии с рекомендациями психолого-педагогической комиссии либо на обучение по индивидуальному учебному плану.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942"/>
        </w:tabs>
        <w:ind w:right="695" w:firstLine="0"/>
        <w:jc w:val="both"/>
        <w:rPr>
          <w:sz w:val="24"/>
        </w:rPr>
      </w:pPr>
      <w:r>
        <w:rPr>
          <w:sz w:val="24"/>
        </w:rPr>
        <w:t>Перевод об</w:t>
      </w:r>
      <w:r>
        <w:rPr>
          <w:sz w:val="24"/>
        </w:rPr>
        <w:t>учающегося в следующий класс осуществляется по решению Педагогического совета.</w:t>
      </w:r>
    </w:p>
    <w:p w:rsidR="003B2945" w:rsidRDefault="003B2945">
      <w:pPr>
        <w:pStyle w:val="a3"/>
        <w:spacing w:before="5"/>
        <w:ind w:left="0"/>
        <w:jc w:val="left"/>
      </w:pPr>
    </w:p>
    <w:p w:rsidR="003B2945" w:rsidRDefault="0075528C">
      <w:pPr>
        <w:pStyle w:val="1"/>
        <w:numPr>
          <w:ilvl w:val="0"/>
          <w:numId w:val="35"/>
        </w:numPr>
        <w:tabs>
          <w:tab w:val="left" w:pos="1379"/>
        </w:tabs>
        <w:ind w:left="1379" w:hanging="242"/>
        <w:jc w:val="left"/>
      </w:pPr>
      <w:r>
        <w:t>Права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rPr>
          <w:spacing w:val="-2"/>
        </w:rPr>
        <w:t>аттестации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748"/>
        </w:tabs>
        <w:spacing w:before="272"/>
        <w:ind w:right="707" w:firstLine="0"/>
        <w:jc w:val="both"/>
        <w:rPr>
          <w:sz w:val="24"/>
        </w:rPr>
      </w:pPr>
      <w:r>
        <w:rPr>
          <w:sz w:val="24"/>
        </w:rPr>
        <w:t>Участниками процесса промежуточной аттестации считаются: обучающийся и учитель, преподающий предмет в классе, а</w:t>
      </w:r>
      <w:r>
        <w:rPr>
          <w:sz w:val="24"/>
        </w:rPr>
        <w:t>дминистрация школы. Права обучающегося представляют его родители (законные представители).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878"/>
        </w:tabs>
        <w:ind w:right="703" w:firstLine="0"/>
        <w:jc w:val="both"/>
        <w:rPr>
          <w:sz w:val="24"/>
        </w:rPr>
      </w:pPr>
      <w:r>
        <w:rPr>
          <w:sz w:val="24"/>
        </w:rPr>
        <w:t>Учитель, осуществляющий текущий контроль успеваемости и промежуточную аттестацию обучающихся, имеет право:</w:t>
      </w:r>
    </w:p>
    <w:p w:rsidR="003B2945" w:rsidRDefault="0075528C">
      <w:pPr>
        <w:pStyle w:val="a5"/>
        <w:numPr>
          <w:ilvl w:val="0"/>
          <w:numId w:val="21"/>
        </w:numPr>
        <w:tabs>
          <w:tab w:val="left" w:pos="1027"/>
          <w:tab w:val="left" w:pos="3187"/>
        </w:tabs>
        <w:spacing w:before="7" w:line="237" w:lineRule="auto"/>
        <w:ind w:right="990"/>
        <w:rPr>
          <w:sz w:val="24"/>
        </w:rPr>
      </w:pPr>
      <w:r>
        <w:rPr>
          <w:spacing w:val="-2"/>
          <w:sz w:val="24"/>
        </w:rPr>
        <w:t>разрабатывать</w:t>
      </w:r>
      <w:r>
        <w:rPr>
          <w:sz w:val="24"/>
        </w:rPr>
        <w:tab/>
        <w:t>материалы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форм</w:t>
      </w:r>
      <w:r>
        <w:rPr>
          <w:spacing w:val="40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40"/>
          <w:sz w:val="24"/>
        </w:rPr>
        <w:t xml:space="preserve">  </w:t>
      </w:r>
      <w:r>
        <w:rPr>
          <w:sz w:val="24"/>
        </w:rPr>
        <w:t>контроля успеваемости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год;</w:t>
      </w:r>
    </w:p>
    <w:p w:rsidR="003B2945" w:rsidRDefault="0075528C">
      <w:pPr>
        <w:pStyle w:val="a5"/>
        <w:numPr>
          <w:ilvl w:val="0"/>
          <w:numId w:val="21"/>
        </w:numPr>
        <w:tabs>
          <w:tab w:val="left" w:pos="1027"/>
        </w:tabs>
        <w:spacing w:before="2" w:line="237" w:lineRule="auto"/>
        <w:ind w:right="687"/>
      </w:pPr>
      <w:r>
        <w:rPr>
          <w:sz w:val="24"/>
        </w:rPr>
        <w:t>проводить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80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 </w:t>
      </w:r>
      <w:r>
        <w:rPr>
          <w:sz w:val="24"/>
        </w:rPr>
        <w:t>оценивать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80"/>
          <w:sz w:val="24"/>
        </w:rPr>
        <w:t xml:space="preserve">  </w:t>
      </w:r>
      <w:r>
        <w:rPr>
          <w:sz w:val="24"/>
        </w:rPr>
        <w:t>усвоения 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 учебных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программ, </w:t>
      </w:r>
      <w:r>
        <w:t>соответствие уровня подготовки школьников требованиям ФГОС ОВЗ и ФГОС УО (ИН);</w:t>
      </w:r>
    </w:p>
    <w:p w:rsidR="003B2945" w:rsidRDefault="0075528C">
      <w:pPr>
        <w:pStyle w:val="a5"/>
        <w:numPr>
          <w:ilvl w:val="0"/>
          <w:numId w:val="21"/>
        </w:numPr>
        <w:tabs>
          <w:tab w:val="left" w:pos="1027"/>
        </w:tabs>
        <w:ind w:right="692"/>
        <w:rPr>
          <w:sz w:val="24"/>
        </w:rPr>
      </w:pPr>
      <w:r>
        <w:rPr>
          <w:sz w:val="24"/>
        </w:rPr>
        <w:t>давать педагогические рекомендации обучающимся и их родителям (законным представителям)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-1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минимальных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5"/>
          <w:sz w:val="24"/>
        </w:rPr>
        <w:t xml:space="preserve"> </w:t>
      </w:r>
      <w:r>
        <w:rPr>
          <w:sz w:val="24"/>
        </w:rPr>
        <w:t>подготовки по предмету.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727"/>
        </w:tabs>
        <w:spacing w:line="273" w:lineRule="exact"/>
        <w:ind w:left="727" w:hanging="422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хо</w:t>
      </w:r>
      <w:r>
        <w:rPr>
          <w:sz w:val="24"/>
        </w:rPr>
        <w:t>де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права:</w:t>
      </w:r>
    </w:p>
    <w:p w:rsidR="003B2945" w:rsidRDefault="0075528C">
      <w:pPr>
        <w:pStyle w:val="a3"/>
        <w:spacing w:before="1"/>
        <w:ind w:left="566" w:right="689"/>
      </w:pPr>
      <w:r>
        <w:t>-использовать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аттестации, обучающихся за текущий учебный год;</w:t>
      </w:r>
    </w:p>
    <w:p w:rsidR="003B2945" w:rsidRDefault="0075528C">
      <w:pPr>
        <w:pStyle w:val="a3"/>
        <w:spacing w:before="3" w:line="237" w:lineRule="auto"/>
        <w:ind w:left="566" w:right="700"/>
      </w:pPr>
      <w:r>
        <w:t>-использовать</w:t>
      </w:r>
      <w:r>
        <w:t xml:space="preserve"> методы и формы, не апробированные или не обоснованные в научноми практическом плане, без разрешения директора;</w:t>
      </w:r>
    </w:p>
    <w:p w:rsidR="003B2945" w:rsidRDefault="0075528C">
      <w:pPr>
        <w:pStyle w:val="a3"/>
        <w:ind w:left="566" w:right="685"/>
      </w:pPr>
      <w:r>
        <w:t>-оказывать</w:t>
      </w:r>
      <w:r>
        <w:rPr>
          <w:spacing w:val="-12"/>
        </w:rPr>
        <w:t xml:space="preserve"> </w:t>
      </w:r>
      <w:r>
        <w:t>давление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обучающихся,</w:t>
      </w:r>
      <w:r>
        <w:rPr>
          <w:spacing w:val="-13"/>
        </w:rPr>
        <w:t xml:space="preserve"> </w:t>
      </w:r>
      <w:r>
        <w:t>проявлять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ним</w:t>
      </w:r>
      <w:r>
        <w:rPr>
          <w:spacing w:val="32"/>
        </w:rPr>
        <w:t xml:space="preserve"> </w:t>
      </w:r>
      <w:r>
        <w:t>недоброжелательное,</w:t>
      </w:r>
      <w:r>
        <w:rPr>
          <w:spacing w:val="-13"/>
        </w:rPr>
        <w:t xml:space="preserve"> </w:t>
      </w:r>
      <w:r>
        <w:t xml:space="preserve">некорректное </w:t>
      </w:r>
      <w:r>
        <w:rPr>
          <w:spacing w:val="-2"/>
        </w:rPr>
        <w:t>отношение.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1012"/>
        </w:tabs>
        <w:ind w:right="687" w:firstLine="0"/>
        <w:jc w:val="both"/>
        <w:rPr>
          <w:sz w:val="24"/>
        </w:rPr>
      </w:pPr>
      <w:r>
        <w:rPr>
          <w:sz w:val="24"/>
        </w:rPr>
        <w:t>Классный руководитель обязан проинформировать ро</w:t>
      </w:r>
      <w:r>
        <w:rPr>
          <w:sz w:val="24"/>
        </w:rPr>
        <w:t>дителей (законных представителей) несовершеннолетних обучающихся через дневники обучающихся класса, родительские собрания, индивидуальные собеседования о результатах текущего контроля успеваемости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год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1"/>
          <w:sz w:val="24"/>
        </w:rPr>
        <w:t xml:space="preserve"> </w:t>
      </w:r>
      <w:r>
        <w:rPr>
          <w:sz w:val="24"/>
        </w:rPr>
        <w:t>неуд</w:t>
      </w:r>
      <w:r>
        <w:rPr>
          <w:sz w:val="24"/>
        </w:rPr>
        <w:t>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</w:p>
    <w:p w:rsidR="003B2945" w:rsidRDefault="003B2945">
      <w:pPr>
        <w:pStyle w:val="a5"/>
        <w:rPr>
          <w:sz w:val="24"/>
        </w:rPr>
        <w:sectPr w:rsidR="003B2945">
          <w:pgSz w:w="11900" w:h="16850"/>
          <w:pgMar w:top="900" w:right="141" w:bottom="280" w:left="1133" w:header="720" w:footer="720" w:gutter="0"/>
          <w:cols w:space="720"/>
        </w:sectPr>
      </w:pPr>
    </w:p>
    <w:p w:rsidR="003B2945" w:rsidRDefault="0075528C">
      <w:pPr>
        <w:pStyle w:val="a3"/>
        <w:spacing w:before="77"/>
        <w:ind w:right="696"/>
      </w:pPr>
      <w:r>
        <w:lastRenderedPageBreak/>
        <w:t>также о сроках и формах ликвидации задолженности. Уведомление с подписью родителе</w:t>
      </w:r>
      <w:r>
        <w:t>й (законных представителей) несовершеннолетних обучающихся передается заместителю директора по УВР.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727"/>
        </w:tabs>
        <w:spacing w:before="3"/>
        <w:ind w:left="727" w:hanging="422"/>
        <w:jc w:val="both"/>
        <w:rPr>
          <w:sz w:val="24"/>
        </w:rPr>
      </w:pPr>
      <w:r>
        <w:rPr>
          <w:sz w:val="24"/>
        </w:rPr>
        <w:t>Обучающийся</w:t>
      </w:r>
      <w:r>
        <w:rPr>
          <w:spacing w:val="-8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3B2945" w:rsidRDefault="0075528C">
      <w:pPr>
        <w:pStyle w:val="a3"/>
        <w:ind w:left="566" w:right="709" w:hanging="1"/>
      </w:pPr>
      <w:r>
        <w:t>- знакомиться с формами и результатами текущего контроля успеваемости и промежуточной аттестации обучающегося, нормативными докумен</w:t>
      </w:r>
      <w:r>
        <w:t>тами, определяющими их</w:t>
      </w:r>
      <w:r>
        <w:rPr>
          <w:spacing w:val="-2"/>
        </w:rPr>
        <w:t xml:space="preserve"> </w:t>
      </w:r>
      <w:r>
        <w:t>порядок,</w:t>
      </w:r>
      <w:r>
        <w:rPr>
          <w:spacing w:val="-2"/>
        </w:rPr>
        <w:t xml:space="preserve"> </w:t>
      </w:r>
      <w:r>
        <w:t>критериями</w:t>
      </w:r>
      <w:r>
        <w:rPr>
          <w:spacing w:val="-1"/>
        </w:rPr>
        <w:t xml:space="preserve"> </w:t>
      </w:r>
      <w:r>
        <w:t>оценивания; -проходить</w:t>
      </w:r>
      <w:r>
        <w:rPr>
          <w:spacing w:val="-1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промежуточной аттестации</w:t>
      </w:r>
      <w:r>
        <w:rPr>
          <w:spacing w:val="-1"/>
        </w:rPr>
        <w:t xml:space="preserve"> </w:t>
      </w:r>
      <w:r>
        <w:t>за текущий учебный год в порядке, установленном МБОУ СОШ с. Пензенское;</w:t>
      </w:r>
    </w:p>
    <w:p w:rsidR="003B2945" w:rsidRDefault="0075528C">
      <w:pPr>
        <w:pStyle w:val="a3"/>
        <w:ind w:left="566"/>
      </w:pPr>
      <w:r>
        <w:t>-в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болезни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изменение</w:t>
      </w:r>
      <w:r>
        <w:rPr>
          <w:spacing w:val="-14"/>
        </w:rPr>
        <w:t xml:space="preserve"> </w:t>
      </w:r>
      <w:r>
        <w:t>формы</w:t>
      </w:r>
      <w:r>
        <w:rPr>
          <w:spacing w:val="-12"/>
        </w:rPr>
        <w:t xml:space="preserve"> </w:t>
      </w:r>
      <w:r>
        <w:t>промежуточной</w:t>
      </w:r>
      <w:r>
        <w:rPr>
          <w:spacing w:val="-11"/>
        </w:rPr>
        <w:t xml:space="preserve"> </w:t>
      </w:r>
      <w:r>
        <w:t>аттестации</w:t>
      </w:r>
      <w:r>
        <w:rPr>
          <w:spacing w:val="-12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год,</w:t>
      </w:r>
      <w:r>
        <w:rPr>
          <w:spacing w:val="-13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rPr>
          <w:spacing w:val="-2"/>
        </w:rPr>
        <w:t>отсрочку.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727"/>
        </w:tabs>
        <w:ind w:left="727" w:hanging="422"/>
        <w:jc w:val="both"/>
        <w:rPr>
          <w:sz w:val="24"/>
        </w:rPr>
      </w:pPr>
      <w:r>
        <w:rPr>
          <w:sz w:val="24"/>
        </w:rPr>
        <w:t>Обучающийся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Положением.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727"/>
        </w:tabs>
        <w:ind w:left="727" w:hanging="422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10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9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0"/>
          <w:sz w:val="24"/>
        </w:rPr>
        <w:t xml:space="preserve"> </w:t>
      </w:r>
      <w:r>
        <w:rPr>
          <w:sz w:val="24"/>
        </w:rPr>
        <w:t>имеют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3B2945" w:rsidRDefault="0075528C">
      <w:pPr>
        <w:pStyle w:val="a3"/>
        <w:ind w:left="566" w:right="693"/>
      </w:pPr>
      <w:r>
        <w:t>-знакомиться с формами и результатами текущего контроля успеваемости и промежуточной аттестации обуч</w:t>
      </w:r>
      <w:r>
        <w:t>ающегося, нормативными документами, определяющими их порядок, критериями оценивания;</w:t>
      </w:r>
    </w:p>
    <w:p w:rsidR="003B2945" w:rsidRDefault="0075528C">
      <w:pPr>
        <w:pStyle w:val="a3"/>
        <w:spacing w:before="1"/>
        <w:ind w:left="566" w:right="694"/>
      </w:pPr>
      <w:r>
        <w:t>-обжаловать</w:t>
      </w:r>
      <w:r>
        <w:rPr>
          <w:spacing w:val="-15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промежуточной</w:t>
      </w:r>
      <w:r>
        <w:rPr>
          <w:spacing w:val="-15"/>
        </w:rPr>
        <w:t xml:space="preserve"> </w:t>
      </w:r>
      <w:r>
        <w:t>аттестации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ребенка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нарушения</w:t>
      </w:r>
      <w:r>
        <w:rPr>
          <w:spacing w:val="-15"/>
        </w:rPr>
        <w:t xml:space="preserve"> </w:t>
      </w:r>
      <w:r>
        <w:t>школой процедуры аттестации.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727"/>
        </w:tabs>
        <w:ind w:left="727" w:hanging="422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1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10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:rsidR="003B2945" w:rsidRDefault="0075528C">
      <w:pPr>
        <w:pStyle w:val="a3"/>
        <w:ind w:left="566" w:right="692"/>
      </w:pPr>
      <w:r>
        <w:t>-соблюдать</w:t>
      </w:r>
      <w:r>
        <w:rPr>
          <w:spacing w:val="-15"/>
        </w:rPr>
        <w:t xml:space="preserve"> </w:t>
      </w:r>
      <w:r>
        <w:t>требования</w:t>
      </w:r>
      <w:r>
        <w:rPr>
          <w:spacing w:val="-15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нормативных</w:t>
      </w:r>
      <w:r>
        <w:rPr>
          <w:spacing w:val="-15"/>
        </w:rPr>
        <w:t xml:space="preserve"> </w:t>
      </w:r>
      <w:r>
        <w:t>документов,</w:t>
      </w:r>
      <w:r>
        <w:rPr>
          <w:spacing w:val="-15"/>
        </w:rPr>
        <w:t xml:space="preserve"> </w:t>
      </w:r>
      <w:r>
        <w:t>определяющих</w:t>
      </w:r>
      <w:r>
        <w:rPr>
          <w:spacing w:val="5"/>
        </w:rPr>
        <w:t xml:space="preserve"> </w:t>
      </w:r>
      <w:r>
        <w:t>порядок</w:t>
      </w:r>
      <w:r>
        <w:rPr>
          <w:spacing w:val="-15"/>
        </w:rPr>
        <w:t xml:space="preserve"> </w:t>
      </w:r>
      <w:r>
        <w:t>проведения текущего контроля успеваемости и промежуточной аттестации обучающегося;</w:t>
      </w:r>
    </w:p>
    <w:p w:rsidR="003B2945" w:rsidRDefault="0075528C">
      <w:pPr>
        <w:pStyle w:val="a3"/>
        <w:ind w:left="566" w:right="707"/>
      </w:pPr>
      <w:r>
        <w:t>-вести контроль текущей успеваемости своего ребенка, результатов его промежуточ</w:t>
      </w:r>
      <w:r>
        <w:t xml:space="preserve">ной </w:t>
      </w:r>
      <w:r>
        <w:rPr>
          <w:spacing w:val="-2"/>
        </w:rPr>
        <w:t>аттестации;</w:t>
      </w:r>
    </w:p>
    <w:p w:rsidR="003B2945" w:rsidRDefault="0075528C">
      <w:pPr>
        <w:pStyle w:val="a3"/>
        <w:ind w:left="566" w:right="696"/>
      </w:pPr>
      <w:r>
        <w:t>-оказать содействие своему ребенку по ликвидации академической задолженности по одному предмету в течение учебного года в случае перевода ребенка в</w:t>
      </w:r>
      <w:r>
        <w:rPr>
          <w:spacing w:val="40"/>
        </w:rPr>
        <w:t xml:space="preserve"> </w:t>
      </w:r>
      <w:r>
        <w:t xml:space="preserve">следующий класс </w:t>
      </w:r>
      <w:r>
        <w:rPr>
          <w:spacing w:val="-2"/>
        </w:rPr>
        <w:t>условно.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782"/>
        </w:tabs>
        <w:ind w:right="689" w:firstLine="0"/>
        <w:jc w:val="both"/>
        <w:rPr>
          <w:sz w:val="24"/>
        </w:rPr>
      </w:pPr>
      <w:r>
        <w:rPr>
          <w:sz w:val="24"/>
        </w:rPr>
        <w:t xml:space="preserve">Заявления обучающихся и их родителей (законных представителей), не </w:t>
      </w:r>
      <w:r>
        <w:rPr>
          <w:sz w:val="24"/>
        </w:rPr>
        <w:t>согласных с результатами промежуточной аттестации или с итоговой отметкой по учебному предмету, рассматриваются в установленном порядке Комиссией по урегулированию споров между участниками образовательных отношений МБОУ СОШ с. Пензенское. Для пересмотра, н</w:t>
      </w:r>
      <w:r>
        <w:rPr>
          <w:sz w:val="24"/>
        </w:rPr>
        <w:t>а основании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4"/>
          <w:sz w:val="24"/>
        </w:rPr>
        <w:t xml:space="preserve"> </w:t>
      </w:r>
      <w:r>
        <w:rPr>
          <w:sz w:val="24"/>
        </w:rPr>
        <w:t>из трех человек, которая в письменной форме в присутствии родителей (законных представителей) обучающегося определяет соответствие выставленной отметки по предмету фактическо</w:t>
      </w:r>
      <w:r>
        <w:rPr>
          <w:sz w:val="24"/>
        </w:rPr>
        <w:t>му уровню его знаний. Решение комиссии оформляется протоколом и является окончательным.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1043"/>
        </w:tabs>
        <w:spacing w:before="1"/>
        <w:ind w:right="693" w:firstLine="0"/>
        <w:jc w:val="both"/>
        <w:rPr>
          <w:sz w:val="24"/>
        </w:rPr>
      </w:pPr>
      <w:r>
        <w:rPr>
          <w:sz w:val="24"/>
        </w:rPr>
        <w:t>Учреждение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</w:t>
      </w:r>
      <w:r>
        <w:rPr>
          <w:sz w:val="24"/>
        </w:rPr>
        <w:t>ках своей компетенции.</w:t>
      </w:r>
    </w:p>
    <w:p w:rsidR="003B2945" w:rsidRDefault="003B2945">
      <w:pPr>
        <w:pStyle w:val="a3"/>
        <w:ind w:left="0"/>
        <w:jc w:val="left"/>
      </w:pPr>
    </w:p>
    <w:p w:rsidR="003B2945" w:rsidRDefault="003B2945">
      <w:pPr>
        <w:pStyle w:val="a3"/>
        <w:spacing w:before="5"/>
        <w:ind w:left="0"/>
        <w:jc w:val="left"/>
      </w:pPr>
    </w:p>
    <w:p w:rsidR="003B2945" w:rsidRDefault="0075528C">
      <w:pPr>
        <w:pStyle w:val="1"/>
        <w:numPr>
          <w:ilvl w:val="0"/>
          <w:numId w:val="35"/>
        </w:numPr>
        <w:tabs>
          <w:tab w:val="left" w:pos="722"/>
          <w:tab w:val="left" w:pos="2847"/>
        </w:tabs>
        <w:ind w:left="2847" w:right="820" w:hanging="2365"/>
        <w:jc w:val="left"/>
      </w:pPr>
      <w:r>
        <w:t>Обязанности</w:t>
      </w:r>
      <w:r>
        <w:rPr>
          <w:spacing w:val="-9"/>
        </w:rPr>
        <w:t xml:space="preserve"> </w:t>
      </w:r>
      <w:r>
        <w:t>администрации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подготовки,</w:t>
      </w:r>
      <w:r>
        <w:rPr>
          <w:spacing w:val="-7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после</w:t>
      </w:r>
      <w:r>
        <w:rPr>
          <w:spacing w:val="-11"/>
        </w:rPr>
        <w:t xml:space="preserve"> </w:t>
      </w:r>
      <w:r>
        <w:t>завершения промежуточной аттестации обучающихся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307"/>
          <w:tab w:val="left" w:pos="668"/>
        </w:tabs>
        <w:spacing w:before="272" w:line="242" w:lineRule="auto"/>
        <w:ind w:right="1056" w:hanging="1"/>
        <w:jc w:val="both"/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администрация </w:t>
      </w:r>
      <w:r>
        <w:rPr>
          <w:spacing w:val="-2"/>
          <w:sz w:val="24"/>
        </w:rPr>
        <w:t>школы:</w:t>
      </w:r>
    </w:p>
    <w:p w:rsidR="003B2945" w:rsidRDefault="0075528C">
      <w:pPr>
        <w:pStyle w:val="a3"/>
        <w:ind w:left="566" w:right="686"/>
      </w:pPr>
      <w:r>
        <w:t>-организует обсуждение на заседании</w:t>
      </w:r>
      <w:r>
        <w:t xml:space="preserve"> педагогического совета</w:t>
      </w:r>
      <w:r>
        <w:rPr>
          <w:spacing w:val="40"/>
        </w:rPr>
        <w:t xml:space="preserve"> </w:t>
      </w:r>
      <w:r>
        <w:t>вопросов</w:t>
      </w:r>
      <w:r>
        <w:rPr>
          <w:spacing w:val="40"/>
        </w:rPr>
        <w:t xml:space="preserve"> </w:t>
      </w:r>
      <w:r>
        <w:t xml:space="preserve">о порядке и формах проведения промежуточной аттестации обучающихся, системе отметок по ее </w:t>
      </w:r>
      <w:r>
        <w:rPr>
          <w:spacing w:val="-2"/>
        </w:rPr>
        <w:t>результатам;</w:t>
      </w:r>
    </w:p>
    <w:p w:rsidR="003B2945" w:rsidRDefault="0075528C">
      <w:pPr>
        <w:pStyle w:val="a3"/>
        <w:ind w:left="566" w:right="691"/>
      </w:pPr>
      <w:r>
        <w:t>-доводит до сведения всех участников образовательного процесса сроки перечень предметов, по которым организуется промежу</w:t>
      </w:r>
      <w:r>
        <w:t>точная аттестация обучающихся, а также формы ее проведения;</w:t>
      </w:r>
    </w:p>
    <w:p w:rsidR="003B2945" w:rsidRDefault="0075528C">
      <w:pPr>
        <w:pStyle w:val="a3"/>
        <w:ind w:left="566"/>
      </w:pPr>
      <w:r>
        <w:rPr>
          <w:spacing w:val="-2"/>
        </w:rPr>
        <w:t>-формирует состав</w:t>
      </w:r>
      <w:r>
        <w:rPr>
          <w:spacing w:val="2"/>
        </w:rPr>
        <w:t xml:space="preserve"> </w:t>
      </w:r>
      <w:r>
        <w:rPr>
          <w:spacing w:val="-2"/>
        </w:rPr>
        <w:t>аттестационных</w:t>
      </w:r>
      <w:r>
        <w:rPr>
          <w:spacing w:val="-4"/>
        </w:rPr>
        <w:t xml:space="preserve"> </w:t>
      </w:r>
      <w:r>
        <w:rPr>
          <w:spacing w:val="-2"/>
        </w:rPr>
        <w:t>комиссий по</w:t>
      </w:r>
      <w:r>
        <w:t xml:space="preserve"> </w:t>
      </w:r>
      <w:r>
        <w:rPr>
          <w:spacing w:val="-2"/>
        </w:rPr>
        <w:t>учебным</w:t>
      </w:r>
      <w:r>
        <w:rPr>
          <w:spacing w:val="-4"/>
        </w:rPr>
        <w:t xml:space="preserve"> </w:t>
      </w:r>
      <w:r>
        <w:rPr>
          <w:spacing w:val="-2"/>
        </w:rPr>
        <w:t>предметам;</w:t>
      </w:r>
    </w:p>
    <w:p w:rsidR="003B2945" w:rsidRDefault="0075528C">
      <w:pPr>
        <w:pStyle w:val="a3"/>
        <w:ind w:left="566"/>
      </w:pPr>
      <w:r>
        <w:rPr>
          <w:spacing w:val="-2"/>
        </w:rPr>
        <w:t>-организует</w:t>
      </w:r>
      <w:r>
        <w:rPr>
          <w:spacing w:val="2"/>
        </w:rPr>
        <w:t xml:space="preserve"> </w:t>
      </w:r>
      <w:r>
        <w:rPr>
          <w:spacing w:val="-2"/>
        </w:rPr>
        <w:t>экспертизу</w:t>
      </w:r>
      <w:r>
        <w:rPr>
          <w:spacing w:val="-1"/>
        </w:rPr>
        <w:t xml:space="preserve"> </w:t>
      </w:r>
      <w:r>
        <w:rPr>
          <w:spacing w:val="-2"/>
        </w:rPr>
        <w:t>аттестационного</w:t>
      </w:r>
      <w:r>
        <w:rPr>
          <w:spacing w:val="6"/>
        </w:rPr>
        <w:t xml:space="preserve"> </w:t>
      </w:r>
      <w:r>
        <w:rPr>
          <w:spacing w:val="-2"/>
        </w:rPr>
        <w:t>материала;</w:t>
      </w:r>
    </w:p>
    <w:p w:rsidR="003B2945" w:rsidRDefault="0075528C">
      <w:pPr>
        <w:pStyle w:val="a3"/>
        <w:ind w:left="566" w:right="708"/>
      </w:pPr>
      <w:r>
        <w:t>-организует необходимую консультативную помощь обучающимся при их подготовке к про</w:t>
      </w:r>
      <w:r>
        <w:t>межуточной аттестации.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844"/>
        </w:tabs>
        <w:ind w:right="717" w:firstLine="0"/>
        <w:jc w:val="both"/>
      </w:pPr>
      <w:r>
        <w:rPr>
          <w:sz w:val="24"/>
        </w:rPr>
        <w:t>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</w:p>
    <w:p w:rsidR="003B2945" w:rsidRDefault="0075528C">
      <w:pPr>
        <w:pStyle w:val="a5"/>
        <w:numPr>
          <w:ilvl w:val="1"/>
          <w:numId w:val="35"/>
        </w:numPr>
        <w:tabs>
          <w:tab w:val="left" w:pos="755"/>
        </w:tabs>
        <w:ind w:right="715" w:firstLine="0"/>
        <w:jc w:val="both"/>
      </w:pPr>
      <w:r>
        <w:rPr>
          <w:sz w:val="24"/>
        </w:rPr>
        <w:t>Данное Положение действительно со дня утверждения приказом директора Школы</w:t>
      </w:r>
      <w:r>
        <w:rPr>
          <w:sz w:val="24"/>
        </w:rPr>
        <w:t xml:space="preserve"> до отмены действия или замены новым.</w:t>
      </w:r>
    </w:p>
    <w:p w:rsidR="003B2945" w:rsidRDefault="0075528C">
      <w:pPr>
        <w:pStyle w:val="a3"/>
        <w:spacing w:before="57"/>
        <w:ind w:left="0" w:right="111"/>
        <w:jc w:val="right"/>
      </w:pPr>
      <w:r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:rsidR="003B2945" w:rsidRDefault="003B2945">
      <w:pPr>
        <w:pStyle w:val="a3"/>
        <w:jc w:val="right"/>
        <w:sectPr w:rsidR="003B2945">
          <w:pgSz w:w="11900" w:h="16850"/>
          <w:pgMar w:top="600" w:right="141" w:bottom="0" w:left="1133" w:header="720" w:footer="720" w:gutter="0"/>
          <w:cols w:space="720"/>
        </w:sectPr>
      </w:pPr>
    </w:p>
    <w:p w:rsidR="003B2945" w:rsidRDefault="0075528C">
      <w:pPr>
        <w:pStyle w:val="1"/>
        <w:spacing w:before="77"/>
        <w:ind w:left="931"/>
      </w:pPr>
      <w:r>
        <w:lastRenderedPageBreak/>
        <w:t>Средневзвешенная</w:t>
      </w:r>
      <w:r>
        <w:rPr>
          <w:spacing w:val="-9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знаний,</w:t>
      </w:r>
      <w:r>
        <w:rPr>
          <w:spacing w:val="-11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rPr>
          <w:spacing w:val="-2"/>
        </w:rPr>
        <w:t>обучающихся</w:t>
      </w:r>
    </w:p>
    <w:p w:rsidR="003B2945" w:rsidRDefault="003B2945">
      <w:pPr>
        <w:pStyle w:val="a3"/>
        <w:spacing w:before="118"/>
        <w:ind w:left="0"/>
        <w:jc w:val="left"/>
        <w:rPr>
          <w:b/>
        </w:rPr>
      </w:pPr>
    </w:p>
    <w:p w:rsidR="003B2945" w:rsidRDefault="0075528C">
      <w:pPr>
        <w:pStyle w:val="a3"/>
        <w:spacing w:line="276" w:lineRule="auto"/>
        <w:ind w:right="687" w:firstLine="705"/>
      </w:pPr>
      <w:r>
        <w:t>Средневзвешенная система оценки знаний, умений и навыков обучающихся представляет собой интегральную оценку результатов всех видов учебной деятельности обучающегося в отчетный период (триместр).</w:t>
      </w:r>
    </w:p>
    <w:p w:rsidR="003B2945" w:rsidRDefault="003B2945">
      <w:pPr>
        <w:pStyle w:val="a3"/>
        <w:spacing w:before="42"/>
        <w:ind w:left="0"/>
        <w:jc w:val="left"/>
      </w:pPr>
    </w:p>
    <w:p w:rsidR="003B2945" w:rsidRDefault="0075528C">
      <w:pPr>
        <w:pStyle w:val="a3"/>
        <w:jc w:val="left"/>
      </w:pPr>
      <w:r>
        <w:t>Минимальный</w:t>
      </w:r>
      <w:r>
        <w:rPr>
          <w:spacing w:val="-4"/>
        </w:rPr>
        <w:t xml:space="preserve"> </w:t>
      </w:r>
      <w:r>
        <w:t>вес</w:t>
      </w:r>
      <w:r>
        <w:rPr>
          <w:spacing w:val="-5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баллов,</w:t>
      </w:r>
      <w:r>
        <w:rPr>
          <w:spacing w:val="-5"/>
        </w:rPr>
        <w:t xml:space="preserve"> </w:t>
      </w:r>
      <w:r>
        <w:t>максимальный –</w:t>
      </w:r>
      <w:r>
        <w:rPr>
          <w:spacing w:val="-5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rPr>
          <w:spacing w:val="-2"/>
        </w:rPr>
        <w:t>баллов</w:t>
      </w:r>
      <w:r>
        <w:rPr>
          <w:spacing w:val="-2"/>
        </w:rPr>
        <w:t>.</w:t>
      </w:r>
    </w:p>
    <w:p w:rsidR="003B2945" w:rsidRDefault="003B2945">
      <w:pPr>
        <w:pStyle w:val="a3"/>
        <w:ind w:left="0"/>
        <w:jc w:val="left"/>
      </w:pPr>
    </w:p>
    <w:p w:rsidR="003B2945" w:rsidRDefault="003B2945">
      <w:pPr>
        <w:pStyle w:val="a3"/>
        <w:spacing w:before="48"/>
        <w:ind w:left="0"/>
        <w:jc w:val="left"/>
      </w:pPr>
    </w:p>
    <w:p w:rsidR="003B2945" w:rsidRDefault="0075528C">
      <w:pPr>
        <w:pStyle w:val="a3"/>
        <w:jc w:val="left"/>
      </w:pPr>
      <w:r>
        <w:t>Средневзвешенная</w:t>
      </w:r>
      <w:r>
        <w:rPr>
          <w:spacing w:val="-9"/>
        </w:rPr>
        <w:t xml:space="preserve"> </w:t>
      </w:r>
      <w:r>
        <w:t>система</w:t>
      </w:r>
      <w:r>
        <w:rPr>
          <w:spacing w:val="-9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знаний,</w:t>
      </w:r>
      <w:r>
        <w:rPr>
          <w:spacing w:val="-5"/>
        </w:rPr>
        <w:t xml:space="preserve"> </w:t>
      </w:r>
      <w:r>
        <w:t>умений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rPr>
          <w:spacing w:val="-2"/>
        </w:rPr>
        <w:t>обучающихся</w:t>
      </w:r>
    </w:p>
    <w:p w:rsidR="003B2945" w:rsidRDefault="003B2945">
      <w:pPr>
        <w:pStyle w:val="a3"/>
        <w:spacing w:before="7"/>
        <w:ind w:left="0"/>
        <w:jc w:val="left"/>
      </w:pPr>
    </w:p>
    <w:p w:rsidR="003B2945" w:rsidRDefault="0075528C">
      <w:pPr>
        <w:pStyle w:val="a3"/>
        <w:spacing w:line="276" w:lineRule="auto"/>
        <w:ind w:right="753" w:firstLine="60"/>
        <w:jc w:val="left"/>
      </w:pPr>
      <w:r>
        <w:rPr>
          <w:b/>
        </w:rPr>
        <w:t>10 баллов</w:t>
      </w:r>
      <w:r>
        <w:t>: текущие оценки: ответ на уроке, домашняя работа, индивидуальная письменная работа (работа с карточкой), реферат (доклад к уроку);</w:t>
      </w:r>
    </w:p>
    <w:p w:rsidR="003B2945" w:rsidRDefault="0075528C">
      <w:pPr>
        <w:pStyle w:val="a3"/>
        <w:spacing w:before="2" w:line="276" w:lineRule="auto"/>
        <w:ind w:right="753"/>
        <w:jc w:val="left"/>
      </w:pPr>
      <w:r>
        <w:rPr>
          <w:b/>
        </w:rPr>
        <w:t>15 баллов</w:t>
      </w:r>
      <w:r>
        <w:t>: самостоятельная работа, лабора</w:t>
      </w:r>
      <w:r>
        <w:t>торная работа, проект, практическая работа, зачет, тестирование;</w:t>
      </w:r>
    </w:p>
    <w:p w:rsidR="003B2945" w:rsidRDefault="0075528C">
      <w:pPr>
        <w:spacing w:line="272" w:lineRule="exact"/>
        <w:ind w:left="307"/>
        <w:rPr>
          <w:sz w:val="24"/>
        </w:rPr>
      </w:pPr>
      <w:r>
        <w:rPr>
          <w:b/>
          <w:sz w:val="24"/>
        </w:rPr>
        <w:t>20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баллов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сочинение,</w:t>
      </w:r>
      <w:r>
        <w:rPr>
          <w:spacing w:val="-2"/>
          <w:sz w:val="24"/>
        </w:rPr>
        <w:t xml:space="preserve"> изложение;</w:t>
      </w:r>
    </w:p>
    <w:p w:rsidR="003B2945" w:rsidRDefault="0075528C">
      <w:pPr>
        <w:pStyle w:val="a3"/>
        <w:spacing w:before="43" w:line="276" w:lineRule="auto"/>
        <w:ind w:right="753"/>
        <w:jc w:val="left"/>
      </w:pPr>
      <w:r>
        <w:rPr>
          <w:b/>
        </w:rPr>
        <w:t>30</w:t>
      </w:r>
      <w:r>
        <w:rPr>
          <w:b/>
          <w:spacing w:val="-3"/>
        </w:rPr>
        <w:t xml:space="preserve"> </w:t>
      </w:r>
      <w:r>
        <w:rPr>
          <w:b/>
        </w:rPr>
        <w:t>баллов</w:t>
      </w:r>
      <w:r>
        <w:t>:</w:t>
      </w:r>
      <w:r>
        <w:rPr>
          <w:spacing w:val="40"/>
        </w:rPr>
        <w:t xml:space="preserve"> </w:t>
      </w:r>
      <w:r>
        <w:t>тематическая</w:t>
      </w:r>
      <w:r>
        <w:rPr>
          <w:spacing w:val="40"/>
        </w:rPr>
        <w:t xml:space="preserve"> </w:t>
      </w:r>
      <w:r>
        <w:t>работа,</w:t>
      </w:r>
      <w:r>
        <w:rPr>
          <w:spacing w:val="40"/>
        </w:rPr>
        <w:t xml:space="preserve"> </w:t>
      </w:r>
      <w:r>
        <w:t>контрольная</w:t>
      </w:r>
      <w:r>
        <w:rPr>
          <w:spacing w:val="40"/>
        </w:rPr>
        <w:t xml:space="preserve"> </w:t>
      </w:r>
      <w:r>
        <w:t>работа;</w:t>
      </w:r>
      <w:r>
        <w:rPr>
          <w:spacing w:val="40"/>
        </w:rPr>
        <w:t xml:space="preserve"> </w:t>
      </w:r>
      <w:r>
        <w:t>задание</w:t>
      </w:r>
      <w:r>
        <w:rPr>
          <w:spacing w:val="40"/>
        </w:rPr>
        <w:t xml:space="preserve"> </w:t>
      </w:r>
      <w:r>
        <w:t>повышенного</w:t>
      </w:r>
      <w:r>
        <w:rPr>
          <w:spacing w:val="40"/>
        </w:rPr>
        <w:t xml:space="preserve"> </w:t>
      </w:r>
      <w:r>
        <w:t>уровня, выполненное на уроке.</w:t>
      </w:r>
    </w:p>
    <w:p w:rsidR="003B2945" w:rsidRDefault="0075528C">
      <w:pPr>
        <w:pStyle w:val="a3"/>
        <w:spacing w:before="1" w:line="276" w:lineRule="auto"/>
        <w:ind w:right="753" w:hanging="1"/>
        <w:jc w:val="left"/>
      </w:pPr>
      <w:r>
        <w:rPr>
          <w:b/>
        </w:rPr>
        <w:t>40 баллов</w:t>
      </w:r>
      <w:r>
        <w:t>: все виды мониторинговой контрольной работы: административная контрольная работа; итоговая контрольная работа промежуточной аттестации и др.</w:t>
      </w:r>
    </w:p>
    <w:p w:rsidR="003B2945" w:rsidRDefault="0075528C">
      <w:pPr>
        <w:pStyle w:val="a3"/>
        <w:spacing w:before="239" w:line="276" w:lineRule="auto"/>
        <w:ind w:right="753" w:hanging="1"/>
        <w:jc w:val="left"/>
      </w:pPr>
      <w:r>
        <w:t>Шкала перевода средневзвешенного балла в пятибалльную систему, применяемая при выставлении годовых отметок</w:t>
      </w:r>
    </w:p>
    <w:p w:rsidR="003B2945" w:rsidRDefault="003B2945">
      <w:pPr>
        <w:pStyle w:val="a3"/>
        <w:spacing w:before="2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991"/>
      </w:tblGrid>
      <w:tr w:rsidR="003B2945">
        <w:trPr>
          <w:trHeight w:val="554"/>
        </w:trPr>
        <w:tc>
          <w:tcPr>
            <w:tcW w:w="1913" w:type="dxa"/>
          </w:tcPr>
          <w:p w:rsidR="003B2945" w:rsidRDefault="0075528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4"/>
                <w:sz w:val="24"/>
              </w:rPr>
              <w:t>2,</w:t>
            </w:r>
            <w:r>
              <w:rPr>
                <w:spacing w:val="-4"/>
                <w:sz w:val="24"/>
              </w:rPr>
              <w:t>49</w:t>
            </w:r>
          </w:p>
        </w:tc>
        <w:tc>
          <w:tcPr>
            <w:tcW w:w="991" w:type="dxa"/>
          </w:tcPr>
          <w:p w:rsidR="003B2945" w:rsidRDefault="0075528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B2945">
        <w:trPr>
          <w:trHeight w:val="556"/>
        </w:trPr>
        <w:tc>
          <w:tcPr>
            <w:tcW w:w="1913" w:type="dxa"/>
          </w:tcPr>
          <w:p w:rsidR="003B2945" w:rsidRDefault="0075528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2,5 – </w:t>
            </w:r>
            <w:r>
              <w:rPr>
                <w:spacing w:val="-4"/>
                <w:sz w:val="24"/>
              </w:rPr>
              <w:t>3,49</w:t>
            </w:r>
          </w:p>
        </w:tc>
        <w:tc>
          <w:tcPr>
            <w:tcW w:w="991" w:type="dxa"/>
          </w:tcPr>
          <w:p w:rsidR="003B2945" w:rsidRDefault="0075528C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B2945">
        <w:trPr>
          <w:trHeight w:val="558"/>
        </w:trPr>
        <w:tc>
          <w:tcPr>
            <w:tcW w:w="1913" w:type="dxa"/>
          </w:tcPr>
          <w:p w:rsidR="003B2945" w:rsidRDefault="0075528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3,5 – </w:t>
            </w:r>
            <w:r>
              <w:rPr>
                <w:spacing w:val="-4"/>
                <w:sz w:val="24"/>
              </w:rPr>
              <w:t>4,49</w:t>
            </w:r>
          </w:p>
        </w:tc>
        <w:tc>
          <w:tcPr>
            <w:tcW w:w="991" w:type="dxa"/>
          </w:tcPr>
          <w:p w:rsidR="003B2945" w:rsidRDefault="0075528C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B2945">
        <w:trPr>
          <w:trHeight w:val="556"/>
        </w:trPr>
        <w:tc>
          <w:tcPr>
            <w:tcW w:w="1913" w:type="dxa"/>
          </w:tcPr>
          <w:p w:rsidR="003B2945" w:rsidRDefault="0075528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4,5 –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1" w:type="dxa"/>
          </w:tcPr>
          <w:p w:rsidR="003B2945" w:rsidRDefault="0075528C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3B2945" w:rsidRDefault="003B2945">
      <w:pPr>
        <w:pStyle w:val="a3"/>
        <w:ind w:left="0"/>
        <w:jc w:val="left"/>
      </w:pPr>
    </w:p>
    <w:p w:rsidR="003B2945" w:rsidRDefault="003B2945">
      <w:pPr>
        <w:pStyle w:val="a3"/>
        <w:spacing w:before="5"/>
        <w:ind w:left="0"/>
        <w:jc w:val="left"/>
      </w:pPr>
    </w:p>
    <w:p w:rsidR="003B2945" w:rsidRDefault="0075528C">
      <w:pPr>
        <w:spacing w:line="482" w:lineRule="auto"/>
        <w:ind w:left="307" w:right="1021" w:firstLine="2429"/>
        <w:rPr>
          <w:sz w:val="24"/>
        </w:rPr>
      </w:pPr>
      <w:r>
        <w:rPr>
          <w:b/>
          <w:sz w:val="24"/>
        </w:rPr>
        <w:t xml:space="preserve">Формула подсчета средневзвешенной оценки </w:t>
      </w:r>
      <w:r>
        <w:rPr>
          <w:sz w:val="24"/>
        </w:rPr>
        <w:t>Средневзвешенное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4"/>
          <w:sz w:val="24"/>
        </w:rPr>
        <w:t xml:space="preserve"> </w:t>
      </w:r>
      <w:r>
        <w:rPr>
          <w:sz w:val="24"/>
        </w:rPr>
        <w:t>(Сумма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вес)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(Сумма</w:t>
      </w:r>
      <w:r>
        <w:rPr>
          <w:spacing w:val="-3"/>
          <w:sz w:val="24"/>
        </w:rPr>
        <w:t xml:space="preserve"> </w:t>
      </w:r>
      <w:r>
        <w:rPr>
          <w:sz w:val="24"/>
        </w:rPr>
        <w:t>веса</w:t>
      </w:r>
      <w:r>
        <w:rPr>
          <w:spacing w:val="-4"/>
          <w:sz w:val="24"/>
        </w:rPr>
        <w:t xml:space="preserve"> </w:t>
      </w:r>
      <w:r>
        <w:rPr>
          <w:sz w:val="24"/>
        </w:rPr>
        <w:t>этих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оценок). Особенности подсчета:</w:t>
      </w:r>
    </w:p>
    <w:p w:rsidR="003B2945" w:rsidRDefault="0075528C">
      <w:pPr>
        <w:pStyle w:val="a3"/>
        <w:spacing w:before="2" w:line="276" w:lineRule="auto"/>
        <w:ind w:right="691"/>
      </w:pPr>
      <w:r>
        <w:t>«Долги» ученика (невыполненные задания с обязательной оценкой, т.е. «точки» в журнале, причем только те, срок выполнения которых истёк спустя семь дней) учитываются, как минимальные</w:t>
      </w:r>
      <w:r>
        <w:rPr>
          <w:spacing w:val="-11"/>
        </w:rPr>
        <w:t xml:space="preserve"> </w:t>
      </w:r>
      <w:r>
        <w:t>оценки,</w:t>
      </w:r>
      <w:r>
        <w:rPr>
          <w:spacing w:val="-10"/>
        </w:rPr>
        <w:t xml:space="preserve"> </w:t>
      </w:r>
      <w:r>
        <w:t>равные</w:t>
      </w:r>
      <w:r>
        <w:rPr>
          <w:spacing w:val="-12"/>
        </w:rPr>
        <w:t xml:space="preserve"> </w:t>
      </w:r>
      <w:r>
        <w:t>«2»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подсчете</w:t>
      </w:r>
      <w:r>
        <w:rPr>
          <w:spacing w:val="-10"/>
        </w:rPr>
        <w:t xml:space="preserve"> </w:t>
      </w:r>
      <w:r>
        <w:t>средневзвешенных</w:t>
      </w:r>
      <w:r>
        <w:rPr>
          <w:spacing w:val="40"/>
        </w:rPr>
        <w:t xml:space="preserve"> </w:t>
      </w:r>
      <w:r>
        <w:t>оценок</w:t>
      </w:r>
      <w:r>
        <w:rPr>
          <w:spacing w:val="-10"/>
        </w:rPr>
        <w:t xml:space="preserve"> </w:t>
      </w:r>
      <w:r>
        <w:t>приравниваются к</w:t>
      </w:r>
      <w:r>
        <w:t xml:space="preserve"> «двойкам».</w:t>
      </w:r>
    </w:p>
    <w:p w:rsidR="003B2945" w:rsidRDefault="0075528C">
      <w:pPr>
        <w:pStyle w:val="a3"/>
        <w:spacing w:before="240" w:line="276" w:lineRule="auto"/>
        <w:ind w:right="685"/>
      </w:pPr>
      <w:r>
        <w:t>Пропуски (посещаемость) никак не учитываются при подсчете средневзвешенной оценки.</w:t>
      </w:r>
      <w:r>
        <w:rPr>
          <w:spacing w:val="8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результат</w:t>
      </w:r>
      <w:r>
        <w:rPr>
          <w:spacing w:val="-9"/>
        </w:rPr>
        <w:t xml:space="preserve"> </w:t>
      </w:r>
      <w:r>
        <w:t>«взвешивания»</w:t>
      </w:r>
      <w:r>
        <w:rPr>
          <w:spacing w:val="-8"/>
        </w:rPr>
        <w:t xml:space="preserve"> </w:t>
      </w:r>
      <w:r>
        <w:t>влияют</w:t>
      </w:r>
      <w:r>
        <w:rPr>
          <w:spacing w:val="-8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«точки»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журнале</w:t>
      </w:r>
      <w:r>
        <w:rPr>
          <w:spacing w:val="40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дневнике</w:t>
      </w:r>
      <w:r>
        <w:rPr>
          <w:spacing w:val="-9"/>
        </w:rPr>
        <w:t xml:space="preserve"> </w:t>
      </w:r>
      <w:r>
        <w:t>ученика задания с обязательной оценкой выделены цветом).</w:t>
      </w:r>
    </w:p>
    <w:p w:rsidR="003B2945" w:rsidRDefault="003B2945">
      <w:pPr>
        <w:pStyle w:val="a3"/>
        <w:spacing w:line="276" w:lineRule="auto"/>
        <w:sectPr w:rsidR="003B2945">
          <w:pgSz w:w="11900" w:h="16850"/>
          <w:pgMar w:top="540" w:right="141" w:bottom="280" w:left="1133" w:header="720" w:footer="720" w:gutter="0"/>
          <w:cols w:space="720"/>
        </w:sectPr>
      </w:pPr>
    </w:p>
    <w:p w:rsidR="003B2945" w:rsidRDefault="0075528C">
      <w:pPr>
        <w:spacing w:before="62"/>
        <w:ind w:left="367"/>
        <w:rPr>
          <w:i/>
          <w:sz w:val="24"/>
        </w:rPr>
      </w:pPr>
      <w:r>
        <w:rPr>
          <w:i/>
          <w:sz w:val="24"/>
          <w:u w:val="single"/>
        </w:rPr>
        <w:lastRenderedPageBreak/>
        <w:t>Пример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подсчета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средневзвешенной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оценки:</w:t>
      </w:r>
    </w:p>
    <w:p w:rsidR="003B2945" w:rsidRDefault="003B2945">
      <w:pPr>
        <w:pStyle w:val="a3"/>
        <w:spacing w:before="5"/>
        <w:ind w:left="0"/>
        <w:jc w:val="left"/>
        <w:rPr>
          <w:i/>
        </w:rPr>
      </w:pPr>
    </w:p>
    <w:p w:rsidR="003B2945" w:rsidRDefault="0075528C">
      <w:pPr>
        <w:pStyle w:val="a3"/>
        <w:jc w:val="left"/>
      </w:pPr>
      <w:r>
        <w:t>Пусть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четверти у</w:t>
      </w:r>
      <w:r>
        <w:rPr>
          <w:spacing w:val="-12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rPr>
          <w:spacing w:val="-2"/>
        </w:rPr>
        <w:t>было:</w:t>
      </w:r>
    </w:p>
    <w:p w:rsidR="003B2945" w:rsidRDefault="0075528C">
      <w:pPr>
        <w:pStyle w:val="a5"/>
        <w:numPr>
          <w:ilvl w:val="0"/>
          <w:numId w:val="20"/>
        </w:numPr>
        <w:tabs>
          <w:tab w:val="left" w:pos="445"/>
        </w:tabs>
        <w:spacing w:before="44"/>
        <w:ind w:left="445" w:hanging="140"/>
        <w:jc w:val="left"/>
        <w:rPr>
          <w:sz w:val="24"/>
        </w:rPr>
      </w:pP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(вес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30);</w:t>
      </w:r>
    </w:p>
    <w:p w:rsidR="003B2945" w:rsidRDefault="0075528C">
      <w:pPr>
        <w:pStyle w:val="a5"/>
        <w:numPr>
          <w:ilvl w:val="0"/>
          <w:numId w:val="20"/>
        </w:numPr>
        <w:tabs>
          <w:tab w:val="left" w:pos="445"/>
        </w:tabs>
        <w:spacing w:before="40"/>
        <w:ind w:left="445" w:hanging="140"/>
        <w:jc w:val="left"/>
        <w:rPr>
          <w:sz w:val="24"/>
        </w:rPr>
      </w:pP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(вес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15);</w:t>
      </w:r>
    </w:p>
    <w:p w:rsidR="003B2945" w:rsidRDefault="0075528C">
      <w:pPr>
        <w:pStyle w:val="a5"/>
        <w:numPr>
          <w:ilvl w:val="0"/>
          <w:numId w:val="20"/>
        </w:numPr>
        <w:tabs>
          <w:tab w:val="left" w:pos="445"/>
        </w:tabs>
        <w:spacing w:before="41"/>
        <w:ind w:left="445" w:hanging="140"/>
        <w:jc w:val="left"/>
        <w:rPr>
          <w:sz w:val="24"/>
        </w:rPr>
      </w:pP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(вес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15);</w:t>
      </w:r>
    </w:p>
    <w:p w:rsidR="003B2945" w:rsidRDefault="0075528C">
      <w:pPr>
        <w:pStyle w:val="a5"/>
        <w:numPr>
          <w:ilvl w:val="0"/>
          <w:numId w:val="20"/>
        </w:numPr>
        <w:tabs>
          <w:tab w:val="left" w:pos="445"/>
        </w:tabs>
        <w:spacing w:before="43"/>
        <w:ind w:left="445" w:hanging="138"/>
        <w:jc w:val="left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тетрадей</w:t>
      </w:r>
      <w:r>
        <w:rPr>
          <w:spacing w:val="-2"/>
          <w:sz w:val="24"/>
        </w:rPr>
        <w:t xml:space="preserve"> </w:t>
      </w:r>
      <w:r>
        <w:rPr>
          <w:sz w:val="24"/>
        </w:rPr>
        <w:t>(домашняя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работа)</w:t>
      </w:r>
      <w:r>
        <w:rPr>
          <w:spacing w:val="-2"/>
          <w:sz w:val="24"/>
        </w:rPr>
        <w:t xml:space="preserve"> </w:t>
      </w:r>
      <w:r>
        <w:rPr>
          <w:sz w:val="24"/>
        </w:rPr>
        <w:t>(вес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10).</w:t>
      </w:r>
    </w:p>
    <w:p w:rsidR="003B2945" w:rsidRDefault="003B2945">
      <w:pPr>
        <w:pStyle w:val="a3"/>
        <w:spacing w:before="168"/>
        <w:ind w:left="0"/>
        <w:jc w:val="left"/>
      </w:pPr>
    </w:p>
    <w:p w:rsidR="003B2945" w:rsidRDefault="0075528C">
      <w:pPr>
        <w:pStyle w:val="a3"/>
        <w:ind w:left="367"/>
        <w:jc w:val="left"/>
      </w:pPr>
      <w:r>
        <w:t>Ученик</w:t>
      </w:r>
      <w:r>
        <w:rPr>
          <w:spacing w:val="-6"/>
        </w:rPr>
        <w:t xml:space="preserve"> </w:t>
      </w:r>
      <w:r>
        <w:rPr>
          <w:spacing w:val="-2"/>
        </w:rPr>
        <w:t>получил:</w:t>
      </w:r>
    </w:p>
    <w:p w:rsidR="003B2945" w:rsidRDefault="0075528C">
      <w:pPr>
        <w:pStyle w:val="a5"/>
        <w:numPr>
          <w:ilvl w:val="0"/>
          <w:numId w:val="20"/>
        </w:numPr>
        <w:tabs>
          <w:tab w:val="left" w:pos="445"/>
        </w:tabs>
        <w:spacing w:before="39"/>
        <w:ind w:left="445" w:hanging="140"/>
        <w:jc w:val="left"/>
        <w:rPr>
          <w:sz w:val="24"/>
        </w:rPr>
      </w:pP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1-ую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«3»;</w:t>
      </w:r>
    </w:p>
    <w:p w:rsidR="003B2945" w:rsidRDefault="0075528C">
      <w:pPr>
        <w:pStyle w:val="a5"/>
        <w:numPr>
          <w:ilvl w:val="0"/>
          <w:numId w:val="20"/>
        </w:numPr>
        <w:tabs>
          <w:tab w:val="left" w:pos="445"/>
        </w:tabs>
        <w:spacing w:before="43"/>
        <w:ind w:left="445" w:hanging="140"/>
        <w:jc w:val="left"/>
        <w:rPr>
          <w:sz w:val="24"/>
        </w:rPr>
      </w:pPr>
      <w:r>
        <w:rPr>
          <w:sz w:val="24"/>
        </w:rPr>
        <w:t>2-ую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пропустил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неуважительной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причине;</w:t>
      </w:r>
    </w:p>
    <w:p w:rsidR="003B2945" w:rsidRDefault="0075528C">
      <w:pPr>
        <w:pStyle w:val="a5"/>
        <w:numPr>
          <w:ilvl w:val="0"/>
          <w:numId w:val="20"/>
        </w:numPr>
        <w:tabs>
          <w:tab w:val="left" w:pos="445"/>
        </w:tabs>
        <w:spacing w:before="43"/>
        <w:ind w:left="445" w:hanging="140"/>
        <w:jc w:val="left"/>
        <w:rPr>
          <w:sz w:val="24"/>
        </w:rPr>
      </w:pPr>
      <w:r>
        <w:rPr>
          <w:sz w:val="24"/>
        </w:rPr>
        <w:t>1-ую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написал</w:t>
      </w:r>
      <w:r>
        <w:rPr>
          <w:spacing w:val="-4"/>
          <w:sz w:val="24"/>
        </w:rPr>
        <w:t xml:space="preserve"> </w:t>
      </w:r>
      <w:r>
        <w:rPr>
          <w:sz w:val="24"/>
        </w:rPr>
        <w:t>сам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«2»;</w:t>
      </w:r>
    </w:p>
    <w:p w:rsidR="003B2945" w:rsidRDefault="0075528C">
      <w:pPr>
        <w:pStyle w:val="a5"/>
        <w:numPr>
          <w:ilvl w:val="0"/>
          <w:numId w:val="20"/>
        </w:numPr>
        <w:tabs>
          <w:tab w:val="left" w:pos="445"/>
        </w:tabs>
        <w:spacing w:before="42"/>
        <w:ind w:left="445" w:hanging="140"/>
        <w:jc w:val="left"/>
        <w:rPr>
          <w:sz w:val="24"/>
        </w:rPr>
      </w:pPr>
      <w:r>
        <w:rPr>
          <w:sz w:val="24"/>
        </w:rPr>
        <w:t>2-ую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самостоятельную -</w:t>
      </w:r>
      <w:r>
        <w:rPr>
          <w:spacing w:val="-5"/>
          <w:sz w:val="24"/>
        </w:rPr>
        <w:t xml:space="preserve"> </w:t>
      </w:r>
      <w:r>
        <w:rPr>
          <w:sz w:val="24"/>
        </w:rPr>
        <w:t>списал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соседа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«4»;</w:t>
      </w:r>
    </w:p>
    <w:p w:rsidR="003B2945" w:rsidRDefault="0075528C">
      <w:pPr>
        <w:pStyle w:val="a5"/>
        <w:numPr>
          <w:ilvl w:val="0"/>
          <w:numId w:val="20"/>
        </w:numPr>
        <w:tabs>
          <w:tab w:val="left" w:pos="445"/>
        </w:tabs>
        <w:spacing w:before="41"/>
        <w:ind w:left="445" w:hanging="140"/>
        <w:jc w:val="left"/>
        <w:rPr>
          <w:sz w:val="24"/>
        </w:rPr>
      </w:pPr>
      <w:r>
        <w:rPr>
          <w:sz w:val="24"/>
        </w:rPr>
        <w:t>3-ью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пропустил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болезни;</w:t>
      </w:r>
    </w:p>
    <w:p w:rsidR="003B2945" w:rsidRDefault="0075528C">
      <w:pPr>
        <w:pStyle w:val="a5"/>
        <w:numPr>
          <w:ilvl w:val="0"/>
          <w:numId w:val="20"/>
        </w:numPr>
        <w:tabs>
          <w:tab w:val="left" w:pos="445"/>
        </w:tabs>
        <w:spacing w:before="40"/>
        <w:ind w:left="445" w:hanging="140"/>
        <w:jc w:val="left"/>
        <w:rPr>
          <w:sz w:val="24"/>
        </w:rPr>
      </w:pP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1-ую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2-ую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9"/>
          <w:sz w:val="24"/>
        </w:rPr>
        <w:t xml:space="preserve"> </w:t>
      </w:r>
      <w:r>
        <w:rPr>
          <w:sz w:val="24"/>
        </w:rPr>
        <w:t>тетрадей получил</w:t>
      </w:r>
      <w:r>
        <w:rPr>
          <w:spacing w:val="-5"/>
          <w:sz w:val="24"/>
        </w:rPr>
        <w:t xml:space="preserve"> </w:t>
      </w:r>
      <w:r>
        <w:rPr>
          <w:sz w:val="24"/>
        </w:rPr>
        <w:t>две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оценки </w:t>
      </w:r>
      <w:r>
        <w:rPr>
          <w:spacing w:val="-4"/>
          <w:sz w:val="24"/>
        </w:rPr>
        <w:t>«5»;</w:t>
      </w:r>
    </w:p>
    <w:p w:rsidR="003B2945" w:rsidRDefault="0075528C">
      <w:pPr>
        <w:pStyle w:val="a5"/>
        <w:numPr>
          <w:ilvl w:val="0"/>
          <w:numId w:val="20"/>
        </w:numPr>
        <w:tabs>
          <w:tab w:val="left" w:pos="445"/>
        </w:tabs>
        <w:spacing w:before="44"/>
        <w:ind w:left="445" w:hanging="140"/>
        <w:jc w:val="left"/>
        <w:rPr>
          <w:sz w:val="24"/>
        </w:rPr>
      </w:pP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3-ью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8"/>
          <w:sz w:val="24"/>
        </w:rPr>
        <w:t xml:space="preserve"> </w:t>
      </w:r>
      <w:r>
        <w:rPr>
          <w:sz w:val="24"/>
        </w:rPr>
        <w:t>тетрадей –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«4»;</w:t>
      </w:r>
    </w:p>
    <w:p w:rsidR="003B2945" w:rsidRDefault="0075528C">
      <w:pPr>
        <w:pStyle w:val="a5"/>
        <w:numPr>
          <w:ilvl w:val="0"/>
          <w:numId w:val="20"/>
        </w:numPr>
        <w:tabs>
          <w:tab w:val="left" w:pos="445"/>
        </w:tabs>
        <w:spacing w:before="40"/>
        <w:ind w:left="445" w:hanging="138"/>
        <w:jc w:val="left"/>
        <w:rPr>
          <w:sz w:val="24"/>
        </w:rPr>
      </w:pPr>
      <w:r>
        <w:rPr>
          <w:sz w:val="24"/>
        </w:rPr>
        <w:t>практическую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«4».</w:t>
      </w:r>
    </w:p>
    <w:p w:rsidR="003B2945" w:rsidRDefault="003B2945">
      <w:pPr>
        <w:pStyle w:val="a3"/>
        <w:spacing w:before="166"/>
        <w:ind w:left="0"/>
        <w:jc w:val="left"/>
      </w:pPr>
    </w:p>
    <w:p w:rsidR="003B2945" w:rsidRDefault="0075528C">
      <w:pPr>
        <w:pStyle w:val="a3"/>
        <w:ind w:left="367"/>
        <w:jc w:val="left"/>
      </w:pPr>
      <w:r>
        <w:t>Если</w:t>
      </w:r>
      <w:r>
        <w:rPr>
          <w:spacing w:val="-5"/>
        </w:rPr>
        <w:t xml:space="preserve"> </w:t>
      </w:r>
      <w:r>
        <w:t>выписать</w:t>
      </w:r>
      <w:r>
        <w:rPr>
          <w:spacing w:val="-3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ряд,</w:t>
      </w:r>
      <w:r>
        <w:rPr>
          <w:spacing w:val="-5"/>
        </w:rPr>
        <w:t xml:space="preserve"> </w:t>
      </w:r>
      <w:r>
        <w:rPr>
          <w:spacing w:val="-2"/>
        </w:rPr>
        <w:t>получим:</w:t>
      </w:r>
    </w:p>
    <w:p w:rsidR="003B2945" w:rsidRDefault="0075528C">
      <w:pPr>
        <w:pStyle w:val="a3"/>
        <w:spacing w:before="38"/>
        <w:jc w:val="left"/>
        <w:rPr>
          <w:b/>
        </w:rPr>
      </w:pPr>
      <w:r>
        <w:t>«3»,</w:t>
      </w:r>
      <w:r>
        <w:rPr>
          <w:spacing w:val="-3"/>
        </w:rPr>
        <w:t xml:space="preserve"> </w:t>
      </w:r>
      <w:r>
        <w:t>«н», «2», «4», «н»,</w:t>
      </w:r>
      <w:r>
        <w:rPr>
          <w:spacing w:val="-2"/>
        </w:rPr>
        <w:t xml:space="preserve"> </w:t>
      </w:r>
      <w:r>
        <w:t>«5», «5», «4», «4»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средний</w:t>
      </w:r>
      <w:r>
        <w:rPr>
          <w:spacing w:val="-6"/>
        </w:rPr>
        <w:t xml:space="preserve"> </w:t>
      </w:r>
      <w:r>
        <w:t>балл-</w:t>
      </w:r>
      <w:r>
        <w:rPr>
          <w:spacing w:val="-8"/>
        </w:rPr>
        <w:t xml:space="preserve"> </w:t>
      </w:r>
      <w:r>
        <w:rPr>
          <w:spacing w:val="-2"/>
        </w:rPr>
        <w:t>27:7=</w:t>
      </w:r>
      <w:r>
        <w:rPr>
          <w:b/>
          <w:spacing w:val="-2"/>
        </w:rPr>
        <w:t>3,85</w:t>
      </w:r>
    </w:p>
    <w:p w:rsidR="003B2945" w:rsidRDefault="0075528C">
      <w:pPr>
        <w:pStyle w:val="a3"/>
        <w:spacing w:before="44" w:line="278" w:lineRule="auto"/>
        <w:ind w:right="3846"/>
        <w:jc w:val="left"/>
      </w:pPr>
      <w:r>
        <w:t>По</w:t>
      </w:r>
      <w:r>
        <w:rPr>
          <w:spacing w:val="-10"/>
        </w:rPr>
        <w:t xml:space="preserve"> </w:t>
      </w:r>
      <w:r>
        <w:rPr>
          <w:b/>
        </w:rPr>
        <w:t>среднему</w:t>
      </w:r>
      <w:r>
        <w:rPr>
          <w:b/>
          <w:spacing w:val="-10"/>
        </w:rPr>
        <w:t xml:space="preserve"> </w:t>
      </w:r>
      <w:r>
        <w:rPr>
          <w:b/>
        </w:rPr>
        <w:t>баллу</w:t>
      </w:r>
      <w:r>
        <w:rPr>
          <w:b/>
          <w:spacing w:val="-5"/>
        </w:rPr>
        <w:t xml:space="preserve"> </w:t>
      </w:r>
      <w:r>
        <w:t>ученик</w:t>
      </w:r>
      <w:r>
        <w:rPr>
          <w:spacing w:val="-11"/>
        </w:rPr>
        <w:t xml:space="preserve"> </w:t>
      </w:r>
      <w:r>
        <w:t>претендует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твёрдую</w:t>
      </w:r>
      <w:r>
        <w:rPr>
          <w:spacing w:val="-5"/>
        </w:rPr>
        <w:t xml:space="preserve"> </w:t>
      </w:r>
      <w:r>
        <w:t xml:space="preserve">«4». Однако, если использовать </w:t>
      </w:r>
      <w:r>
        <w:rPr>
          <w:b/>
        </w:rPr>
        <w:t xml:space="preserve">вес </w:t>
      </w:r>
      <w:r>
        <w:t>оценок, получим:</w:t>
      </w:r>
    </w:p>
    <w:p w:rsidR="003B2945" w:rsidRDefault="0075528C">
      <w:pPr>
        <w:pStyle w:val="a3"/>
        <w:spacing w:line="270" w:lineRule="exact"/>
        <w:jc w:val="left"/>
      </w:pPr>
      <w:r>
        <w:t>3*30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2*30 +</w:t>
      </w:r>
      <w:r>
        <w:rPr>
          <w:spacing w:val="-1"/>
        </w:rPr>
        <w:t xml:space="preserve"> </w:t>
      </w:r>
      <w:r>
        <w:t>2*15 +</w:t>
      </w:r>
      <w:r>
        <w:rPr>
          <w:spacing w:val="-1"/>
        </w:rPr>
        <w:t xml:space="preserve"> </w:t>
      </w:r>
      <w:r>
        <w:t>4*15 +</w:t>
      </w:r>
      <w:r>
        <w:rPr>
          <w:spacing w:val="-1"/>
        </w:rPr>
        <w:t xml:space="preserve"> </w:t>
      </w:r>
      <w:r>
        <w:t>2*15 +</w:t>
      </w:r>
      <w:r>
        <w:rPr>
          <w:spacing w:val="-1"/>
        </w:rPr>
        <w:t xml:space="preserve"> </w:t>
      </w:r>
      <w:r>
        <w:t>5*10 +</w:t>
      </w:r>
      <w:r>
        <w:rPr>
          <w:spacing w:val="-1"/>
        </w:rPr>
        <w:t xml:space="preserve"> </w:t>
      </w:r>
      <w:r>
        <w:t>5*10</w:t>
      </w:r>
      <w:r>
        <w:rPr>
          <w:spacing w:val="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4*10 +</w:t>
      </w:r>
      <w:r>
        <w:rPr>
          <w:spacing w:val="-1"/>
        </w:rPr>
        <w:t xml:space="preserve"> </w:t>
      </w:r>
      <w:r>
        <w:t>4*15 =</w:t>
      </w:r>
      <w:r>
        <w:rPr>
          <w:spacing w:val="-1"/>
        </w:rPr>
        <w:t xml:space="preserve"> </w:t>
      </w:r>
      <w:r>
        <w:t xml:space="preserve">470 </w:t>
      </w:r>
      <w:r>
        <w:rPr>
          <w:spacing w:val="-2"/>
        </w:rPr>
        <w:t>баллов.</w:t>
      </w:r>
    </w:p>
    <w:p w:rsidR="003B2945" w:rsidRDefault="0075528C">
      <w:pPr>
        <w:pStyle w:val="a3"/>
        <w:spacing w:before="43"/>
        <w:jc w:val="left"/>
      </w:pPr>
      <w:r>
        <w:rPr>
          <w:spacing w:val="-2"/>
        </w:rPr>
        <w:t>Здесь:</w:t>
      </w:r>
    </w:p>
    <w:p w:rsidR="003B2945" w:rsidRDefault="0075528C">
      <w:pPr>
        <w:pStyle w:val="a3"/>
        <w:spacing w:before="41"/>
        <w:jc w:val="left"/>
      </w:pPr>
      <w:r>
        <w:t>первое</w:t>
      </w:r>
      <w:r>
        <w:rPr>
          <w:spacing w:val="-6"/>
        </w:rPr>
        <w:t xml:space="preserve"> </w:t>
      </w:r>
      <w:r>
        <w:t>слагаемое</w:t>
      </w:r>
      <w:r>
        <w:rPr>
          <w:spacing w:val="-2"/>
        </w:rPr>
        <w:t xml:space="preserve"> </w:t>
      </w:r>
      <w:r>
        <w:t>3*30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первая</w:t>
      </w:r>
      <w:r>
        <w:rPr>
          <w:spacing w:val="-1"/>
        </w:rPr>
        <w:t xml:space="preserve"> </w:t>
      </w:r>
      <w:r>
        <w:rPr>
          <w:spacing w:val="-2"/>
        </w:rPr>
        <w:t>контрольная,</w:t>
      </w:r>
    </w:p>
    <w:p w:rsidR="003B2945" w:rsidRDefault="0075528C">
      <w:pPr>
        <w:pStyle w:val="a3"/>
        <w:spacing w:before="43"/>
        <w:jc w:val="left"/>
      </w:pPr>
      <w:r>
        <w:t>второе</w:t>
      </w:r>
      <w:r>
        <w:rPr>
          <w:spacing w:val="-8"/>
        </w:rPr>
        <w:t xml:space="preserve"> </w:t>
      </w:r>
      <w:r>
        <w:t>слагаемое</w:t>
      </w:r>
      <w:r>
        <w:rPr>
          <w:spacing w:val="-6"/>
        </w:rPr>
        <w:t xml:space="preserve"> </w:t>
      </w:r>
      <w:r>
        <w:t>2*30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вторая</w:t>
      </w:r>
      <w:r>
        <w:rPr>
          <w:spacing w:val="-5"/>
        </w:rPr>
        <w:t xml:space="preserve"> </w:t>
      </w:r>
      <w:r>
        <w:t>контрольная,</w:t>
      </w:r>
      <w:r>
        <w:rPr>
          <w:spacing w:val="-6"/>
        </w:rPr>
        <w:t xml:space="preserve"> </w:t>
      </w:r>
      <w:r>
        <w:t>которую</w:t>
      </w:r>
      <w:r>
        <w:rPr>
          <w:spacing w:val="-6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rPr>
          <w:spacing w:val="-2"/>
        </w:rPr>
        <w:t>пропустил,</w:t>
      </w:r>
    </w:p>
    <w:p w:rsidR="003B2945" w:rsidRDefault="0075528C">
      <w:pPr>
        <w:pStyle w:val="a3"/>
        <w:spacing w:before="41"/>
        <w:jc w:val="left"/>
      </w:pPr>
      <w:r>
        <w:t>3-е,</w:t>
      </w:r>
      <w:r>
        <w:rPr>
          <w:spacing w:val="-8"/>
        </w:rPr>
        <w:t xml:space="preserve"> </w:t>
      </w:r>
      <w:r>
        <w:t>4-е,</w:t>
      </w:r>
      <w:r>
        <w:rPr>
          <w:spacing w:val="-7"/>
        </w:rPr>
        <w:t xml:space="preserve"> </w:t>
      </w:r>
      <w:r>
        <w:t>5-е</w:t>
      </w:r>
      <w:r>
        <w:rPr>
          <w:spacing w:val="-8"/>
        </w:rPr>
        <w:t xml:space="preserve"> </w:t>
      </w:r>
      <w:r>
        <w:t>слагаемые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весом</w:t>
      </w:r>
      <w:r>
        <w:rPr>
          <w:spacing w:val="-10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самостоятельные</w:t>
      </w:r>
      <w:r>
        <w:rPr>
          <w:spacing w:val="-10"/>
        </w:rPr>
        <w:t xml:space="preserve"> </w:t>
      </w:r>
      <w:r>
        <w:rPr>
          <w:spacing w:val="-2"/>
        </w:rPr>
        <w:t>работы,</w:t>
      </w:r>
    </w:p>
    <w:p w:rsidR="003B2945" w:rsidRDefault="0075528C">
      <w:pPr>
        <w:pStyle w:val="a3"/>
        <w:spacing w:before="41" w:line="276" w:lineRule="auto"/>
        <w:ind w:right="3846"/>
        <w:jc w:val="left"/>
      </w:pPr>
      <w:r>
        <w:t>6-е,</w:t>
      </w:r>
      <w:r>
        <w:rPr>
          <w:spacing w:val="-5"/>
        </w:rPr>
        <w:t xml:space="preserve"> </w:t>
      </w:r>
      <w:r>
        <w:t>7-е,</w:t>
      </w:r>
      <w:r>
        <w:rPr>
          <w:spacing w:val="-5"/>
        </w:rPr>
        <w:t xml:space="preserve"> </w:t>
      </w:r>
      <w:r>
        <w:t>8-е</w:t>
      </w:r>
      <w:r>
        <w:rPr>
          <w:spacing w:val="-5"/>
        </w:rPr>
        <w:t xml:space="preserve"> </w:t>
      </w:r>
      <w:r>
        <w:t>слагаемые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весом</w:t>
      </w:r>
      <w:r>
        <w:rPr>
          <w:spacing w:val="-5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тетрадей, последнее слагаемое 4*15 - практическая работа.</w:t>
      </w:r>
    </w:p>
    <w:p w:rsidR="003B2945" w:rsidRDefault="0075528C">
      <w:pPr>
        <w:spacing w:before="1"/>
        <w:ind w:left="307"/>
        <w:rPr>
          <w:sz w:val="24"/>
        </w:rPr>
      </w:pPr>
      <w:r>
        <w:rPr>
          <w:b/>
          <w:sz w:val="24"/>
        </w:rPr>
        <w:t>Совокупный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вес</w:t>
      </w:r>
      <w:r>
        <w:rPr>
          <w:b/>
          <w:spacing w:val="-9"/>
          <w:sz w:val="24"/>
        </w:rPr>
        <w:t xml:space="preserve"> </w:t>
      </w:r>
      <w:r>
        <w:rPr>
          <w:spacing w:val="-2"/>
          <w:sz w:val="24"/>
        </w:rPr>
        <w:t>оценок</w:t>
      </w:r>
    </w:p>
    <w:p w:rsidR="003B2945" w:rsidRDefault="0075528C">
      <w:pPr>
        <w:pStyle w:val="a3"/>
        <w:spacing w:before="41"/>
        <w:jc w:val="left"/>
      </w:pPr>
      <w:r>
        <w:t>(внимание:</w:t>
      </w:r>
      <w:r>
        <w:rPr>
          <w:spacing w:val="-6"/>
        </w:rPr>
        <w:t xml:space="preserve"> </w:t>
      </w:r>
      <w:r>
        <w:t>включая</w:t>
      </w:r>
      <w:r>
        <w:rPr>
          <w:spacing w:val="-4"/>
        </w:rPr>
        <w:t xml:space="preserve"> </w:t>
      </w:r>
      <w:r>
        <w:rPr>
          <w:b/>
        </w:rPr>
        <w:t>обязательные</w:t>
      </w:r>
      <w:r>
        <w:rPr>
          <w:b/>
          <w:spacing w:val="-9"/>
        </w:rPr>
        <w:t xml:space="preserve"> </w:t>
      </w:r>
      <w:r>
        <w:t>оценки,</w:t>
      </w:r>
      <w:r>
        <w:rPr>
          <w:spacing w:val="-3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полученные</w:t>
      </w:r>
      <w:r>
        <w:rPr>
          <w:spacing w:val="-8"/>
        </w:rPr>
        <w:t xml:space="preserve"> </w:t>
      </w:r>
      <w:r>
        <w:rPr>
          <w:spacing w:val="-2"/>
        </w:rPr>
        <w:t>учеником):</w:t>
      </w:r>
    </w:p>
    <w:p w:rsidR="003B2945" w:rsidRDefault="0075528C">
      <w:pPr>
        <w:pStyle w:val="a3"/>
        <w:spacing w:before="41"/>
        <w:jc w:val="left"/>
      </w:pPr>
      <w:r>
        <w:t>2*30 +</w:t>
      </w:r>
      <w:r>
        <w:rPr>
          <w:spacing w:val="-2"/>
        </w:rPr>
        <w:t xml:space="preserve"> </w:t>
      </w:r>
      <w:r>
        <w:t>4*15 +</w:t>
      </w:r>
      <w:r>
        <w:rPr>
          <w:spacing w:val="-1"/>
        </w:rPr>
        <w:t xml:space="preserve"> </w:t>
      </w:r>
      <w:r>
        <w:t>3*10 =</w:t>
      </w:r>
      <w:r>
        <w:rPr>
          <w:spacing w:val="-1"/>
        </w:rPr>
        <w:t xml:space="preserve"> </w:t>
      </w:r>
      <w:r>
        <w:rPr>
          <w:spacing w:val="-4"/>
        </w:rPr>
        <w:t>150.</w:t>
      </w:r>
    </w:p>
    <w:p w:rsidR="003B2945" w:rsidRDefault="0075528C">
      <w:pPr>
        <w:pStyle w:val="a3"/>
        <w:spacing w:before="39"/>
        <w:jc w:val="left"/>
      </w:pPr>
      <w:r>
        <w:rPr>
          <w:spacing w:val="-2"/>
        </w:rPr>
        <w:t>Здесь:</w:t>
      </w:r>
    </w:p>
    <w:p w:rsidR="003B2945" w:rsidRDefault="0075528C">
      <w:pPr>
        <w:pStyle w:val="a3"/>
        <w:spacing w:before="45" w:line="276" w:lineRule="auto"/>
        <w:ind w:right="6470"/>
      </w:pPr>
      <w:r>
        <w:t>2*30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получено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весом</w:t>
      </w:r>
      <w:r>
        <w:rPr>
          <w:spacing w:val="-4"/>
        </w:rPr>
        <w:t xml:space="preserve"> </w:t>
      </w:r>
      <w:r>
        <w:t>30; 4*15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получено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весом</w:t>
      </w:r>
      <w:r>
        <w:rPr>
          <w:spacing w:val="-6"/>
        </w:rPr>
        <w:t xml:space="preserve"> </w:t>
      </w:r>
      <w:r>
        <w:t>15; 3*10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получено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оценки с</w:t>
      </w:r>
      <w:r>
        <w:rPr>
          <w:spacing w:val="-5"/>
        </w:rPr>
        <w:t xml:space="preserve"> </w:t>
      </w:r>
      <w:r>
        <w:t>весом</w:t>
      </w:r>
      <w:r>
        <w:rPr>
          <w:spacing w:val="-2"/>
        </w:rPr>
        <w:t xml:space="preserve"> </w:t>
      </w:r>
      <w:r>
        <w:rPr>
          <w:spacing w:val="-5"/>
        </w:rPr>
        <w:t>10;</w:t>
      </w:r>
    </w:p>
    <w:p w:rsidR="003B2945" w:rsidRDefault="0075528C">
      <w:pPr>
        <w:spacing w:line="272" w:lineRule="exact"/>
        <w:ind w:left="307"/>
        <w:jc w:val="both"/>
        <w:rPr>
          <w:sz w:val="24"/>
        </w:rPr>
      </w:pPr>
      <w:r>
        <w:rPr>
          <w:b/>
          <w:sz w:val="24"/>
        </w:rPr>
        <w:t>Итоговая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5"/>
          <w:sz w:val="24"/>
        </w:rPr>
        <w:t xml:space="preserve"> </w:t>
      </w:r>
      <w:r>
        <w:rPr>
          <w:sz w:val="24"/>
        </w:rPr>
        <w:t>будет</w:t>
      </w:r>
      <w:r>
        <w:rPr>
          <w:spacing w:val="-4"/>
          <w:sz w:val="24"/>
        </w:rPr>
        <w:t xml:space="preserve"> </w:t>
      </w:r>
      <w:r>
        <w:rPr>
          <w:sz w:val="24"/>
        </w:rPr>
        <w:t>равняться</w:t>
      </w:r>
      <w:r>
        <w:rPr>
          <w:spacing w:val="-2"/>
          <w:sz w:val="24"/>
        </w:rPr>
        <w:t xml:space="preserve"> </w:t>
      </w:r>
      <w:r>
        <w:rPr>
          <w:sz w:val="24"/>
        </w:rPr>
        <w:t>470/150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3,133</w:t>
      </w:r>
      <w:r>
        <w:rPr>
          <w:spacing w:val="-2"/>
          <w:sz w:val="24"/>
        </w:rPr>
        <w:t>.</w:t>
      </w:r>
    </w:p>
    <w:p w:rsidR="003B2945" w:rsidRDefault="0075528C">
      <w:pPr>
        <w:pStyle w:val="a3"/>
        <w:spacing w:before="48"/>
      </w:pPr>
      <w:r>
        <w:t>Очевидно:</w:t>
      </w:r>
      <w:r>
        <w:rPr>
          <w:spacing w:val="-17"/>
        </w:rPr>
        <w:t xml:space="preserve"> </w:t>
      </w:r>
      <w:r>
        <w:t>средневзвешенная</w:t>
      </w:r>
      <w:r>
        <w:rPr>
          <w:spacing w:val="-15"/>
        </w:rPr>
        <w:t xml:space="preserve"> </w:t>
      </w:r>
      <w:r>
        <w:t>оценка</w:t>
      </w:r>
      <w:r>
        <w:rPr>
          <w:spacing w:val="-15"/>
        </w:rPr>
        <w:t xml:space="preserve"> </w:t>
      </w:r>
      <w:r>
        <w:t>дает</w:t>
      </w:r>
      <w:r>
        <w:rPr>
          <w:spacing w:val="-12"/>
        </w:rPr>
        <w:t xml:space="preserve"> </w:t>
      </w:r>
      <w:r>
        <w:t>более</w:t>
      </w:r>
      <w:r>
        <w:rPr>
          <w:spacing w:val="-15"/>
        </w:rPr>
        <w:t xml:space="preserve"> </w:t>
      </w:r>
      <w:r>
        <w:t>точный</w:t>
      </w:r>
      <w:r>
        <w:rPr>
          <w:spacing w:val="-14"/>
        </w:rPr>
        <w:t xml:space="preserve"> </w:t>
      </w:r>
      <w:r>
        <w:t>уровень</w:t>
      </w:r>
      <w:r>
        <w:rPr>
          <w:spacing w:val="-14"/>
        </w:rPr>
        <w:t xml:space="preserve"> </w:t>
      </w:r>
      <w:r>
        <w:t>успеваемости</w:t>
      </w:r>
      <w:r>
        <w:rPr>
          <w:spacing w:val="-12"/>
        </w:rPr>
        <w:t xml:space="preserve"> </w:t>
      </w:r>
      <w:r>
        <w:rPr>
          <w:spacing w:val="-2"/>
        </w:rPr>
        <w:t>обучающегося.</w:t>
      </w:r>
    </w:p>
    <w:p w:rsidR="003B2945" w:rsidRDefault="003B2945">
      <w:pPr>
        <w:pStyle w:val="a3"/>
        <w:sectPr w:rsidR="003B2945">
          <w:pgSz w:w="11900" w:h="16850"/>
          <w:pgMar w:top="620" w:right="141" w:bottom="280" w:left="1133" w:header="720" w:footer="720" w:gutter="0"/>
          <w:cols w:space="720"/>
        </w:sectPr>
      </w:pPr>
    </w:p>
    <w:p w:rsidR="003B2945" w:rsidRDefault="0075528C">
      <w:pPr>
        <w:pStyle w:val="a3"/>
        <w:spacing w:before="77"/>
        <w:ind w:left="8449"/>
        <w:jc w:val="left"/>
      </w:pPr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2</w:t>
      </w:r>
    </w:p>
    <w:p w:rsidR="003B2945" w:rsidRDefault="0075528C">
      <w:pPr>
        <w:pStyle w:val="1"/>
        <w:spacing w:before="7"/>
        <w:ind w:left="2871" w:right="2278" w:hanging="166"/>
      </w:pPr>
      <w:r>
        <w:t>Критерии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нормы</w:t>
      </w:r>
      <w:r>
        <w:rPr>
          <w:spacing w:val="-9"/>
        </w:rPr>
        <w:t xml:space="preserve"> </w:t>
      </w:r>
      <w:r>
        <w:t>оценивания</w:t>
      </w:r>
      <w:r>
        <w:rPr>
          <w:spacing w:val="-9"/>
        </w:rPr>
        <w:t xml:space="preserve"> </w:t>
      </w:r>
      <w:r>
        <w:t>результатов учебной деятельности обучающихся ОВЗ</w:t>
      </w:r>
    </w:p>
    <w:p w:rsidR="003B2945" w:rsidRDefault="003B2945">
      <w:pPr>
        <w:pStyle w:val="a3"/>
        <w:ind w:left="0"/>
        <w:jc w:val="left"/>
        <w:rPr>
          <w:b/>
        </w:rPr>
      </w:pPr>
    </w:p>
    <w:p w:rsidR="003B2945" w:rsidRDefault="003B2945">
      <w:pPr>
        <w:pStyle w:val="a3"/>
        <w:spacing w:before="49"/>
        <w:ind w:left="0"/>
        <w:jc w:val="left"/>
        <w:rPr>
          <w:b/>
        </w:rPr>
      </w:pPr>
    </w:p>
    <w:p w:rsidR="003B2945" w:rsidRDefault="0075528C">
      <w:pPr>
        <w:ind w:left="3660" w:right="753" w:hanging="2120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индивидуальных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достижений обучающихся с ОВЗ (ЗПР)</w:t>
      </w:r>
    </w:p>
    <w:p w:rsidR="003B2945" w:rsidRDefault="0075528C">
      <w:pPr>
        <w:pStyle w:val="a3"/>
        <w:spacing w:before="271"/>
        <w:ind w:right="691" w:firstLine="705"/>
      </w:pPr>
      <w:r>
        <w:rPr>
          <w:b/>
        </w:rPr>
        <w:t xml:space="preserve">Устный опрос </w:t>
      </w:r>
      <w:r>
        <w:t>я</w:t>
      </w:r>
      <w:r>
        <w:t>вляется одним из методов учета знаний, умений и навыков обучающихся с ограниченными возможностями здоровья общеобразовательной школы. При оценивании устных ответов по учебным предметам образовательного цикла (литературное чтение, окружающий мир, география,</w:t>
      </w:r>
      <w:r>
        <w:rPr>
          <w:spacing w:val="-2"/>
        </w:rPr>
        <w:t xml:space="preserve"> </w:t>
      </w:r>
      <w:r>
        <w:t>история,</w:t>
      </w:r>
      <w:r>
        <w:rPr>
          <w:spacing w:val="-2"/>
        </w:rPr>
        <w:t xml:space="preserve"> </w:t>
      </w:r>
      <w:r>
        <w:t>экология,</w:t>
      </w:r>
      <w:r>
        <w:rPr>
          <w:spacing w:val="-2"/>
        </w:rPr>
        <w:t xml:space="preserve"> </w:t>
      </w:r>
      <w:r>
        <w:t>обществознание</w:t>
      </w:r>
      <w:r>
        <w:rPr>
          <w:spacing w:val="-1"/>
        </w:rPr>
        <w:t xml:space="preserve"> </w:t>
      </w:r>
      <w:r>
        <w:t>и др.)</w:t>
      </w:r>
      <w:r>
        <w:rPr>
          <w:spacing w:val="-3"/>
        </w:rPr>
        <w:t xml:space="preserve"> </w:t>
      </w:r>
      <w:r>
        <w:t>принимается во внимание:</w:t>
      </w:r>
    </w:p>
    <w:p w:rsidR="003B2945" w:rsidRDefault="0075528C">
      <w:pPr>
        <w:pStyle w:val="a5"/>
        <w:numPr>
          <w:ilvl w:val="0"/>
          <w:numId w:val="20"/>
        </w:numPr>
        <w:tabs>
          <w:tab w:val="left" w:pos="331"/>
          <w:tab w:val="left" w:pos="1080"/>
        </w:tabs>
        <w:ind w:right="762" w:hanging="5"/>
        <w:jc w:val="left"/>
        <w:rPr>
          <w:sz w:val="24"/>
        </w:rPr>
      </w:pPr>
      <w:r>
        <w:rPr>
          <w:sz w:val="24"/>
        </w:rPr>
        <w:t>правильность ответа по содержанию, свидетельствующая об осознанности усвоения изученного материала, полнота ответа;</w:t>
      </w:r>
    </w:p>
    <w:p w:rsidR="003B2945" w:rsidRDefault="0075528C">
      <w:pPr>
        <w:pStyle w:val="a5"/>
        <w:numPr>
          <w:ilvl w:val="0"/>
          <w:numId w:val="20"/>
        </w:numPr>
        <w:tabs>
          <w:tab w:val="left" w:pos="1070"/>
        </w:tabs>
        <w:spacing w:before="1"/>
        <w:ind w:left="1070" w:hanging="746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знания;</w:t>
      </w:r>
    </w:p>
    <w:p w:rsidR="003B2945" w:rsidRDefault="0075528C">
      <w:pPr>
        <w:pStyle w:val="a5"/>
        <w:numPr>
          <w:ilvl w:val="0"/>
          <w:numId w:val="20"/>
        </w:numPr>
        <w:tabs>
          <w:tab w:val="left" w:pos="1070"/>
        </w:tabs>
        <w:ind w:left="1070" w:hanging="746"/>
        <w:jc w:val="left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10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ответа.</w:t>
      </w:r>
    </w:p>
    <w:p w:rsidR="003B2945" w:rsidRDefault="0075528C">
      <w:pPr>
        <w:pStyle w:val="a3"/>
        <w:spacing w:line="276" w:lineRule="exact"/>
        <w:jc w:val="left"/>
      </w:pPr>
      <w:r>
        <w:t>Критерии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общими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rPr>
          <w:spacing w:val="-2"/>
        </w:rPr>
        <w:t>предметов.</w:t>
      </w:r>
    </w:p>
    <w:p w:rsidR="003B2945" w:rsidRDefault="0075528C">
      <w:pPr>
        <w:pStyle w:val="a5"/>
        <w:numPr>
          <w:ilvl w:val="1"/>
          <w:numId w:val="20"/>
        </w:numPr>
        <w:tabs>
          <w:tab w:val="left" w:pos="1027"/>
        </w:tabs>
        <w:ind w:right="707"/>
        <w:rPr>
          <w:sz w:val="24"/>
        </w:rPr>
      </w:pPr>
      <w:r>
        <w:rPr>
          <w:sz w:val="24"/>
        </w:rPr>
        <w:t>Оценка «5» ставится обучающемуся, если он обнаруживает понимание материала, может с помощью учителя сформулировать, обосновать самостоятельно ответ, приве</w:t>
      </w:r>
      <w:r>
        <w:rPr>
          <w:sz w:val="24"/>
        </w:rPr>
        <w:t xml:space="preserve">сти необходимые примеры, допускает единичные ошибки, которые сам </w:t>
      </w:r>
      <w:r>
        <w:rPr>
          <w:spacing w:val="-2"/>
          <w:sz w:val="24"/>
        </w:rPr>
        <w:t>исправляет.</w:t>
      </w:r>
    </w:p>
    <w:p w:rsidR="003B2945" w:rsidRDefault="0075528C">
      <w:pPr>
        <w:pStyle w:val="a5"/>
        <w:numPr>
          <w:ilvl w:val="1"/>
          <w:numId w:val="20"/>
        </w:numPr>
        <w:tabs>
          <w:tab w:val="left" w:pos="1027"/>
        </w:tabs>
        <w:spacing w:before="3" w:line="237" w:lineRule="auto"/>
        <w:ind w:right="707"/>
        <w:rPr>
          <w:sz w:val="24"/>
        </w:rPr>
      </w:pPr>
      <w:r>
        <w:rPr>
          <w:sz w:val="24"/>
        </w:rPr>
        <w:t>Оценка «4» ставится, если обучающийся дает ответ, но допускает неточности и исправляет их с помощью учителя, допускает аграмматизмы в речи.</w:t>
      </w:r>
    </w:p>
    <w:p w:rsidR="003B2945" w:rsidRDefault="0075528C">
      <w:pPr>
        <w:pStyle w:val="a5"/>
        <w:numPr>
          <w:ilvl w:val="1"/>
          <w:numId w:val="20"/>
        </w:numPr>
        <w:tabs>
          <w:tab w:val="left" w:pos="1027"/>
        </w:tabs>
        <w:spacing w:before="5" w:line="237" w:lineRule="auto"/>
        <w:ind w:right="716"/>
        <w:rPr>
          <w:sz w:val="24"/>
        </w:rPr>
      </w:pPr>
      <w:r>
        <w:rPr>
          <w:sz w:val="24"/>
        </w:rPr>
        <w:t>Оценка «3» ставится, если обучающийся ч</w:t>
      </w:r>
      <w:r>
        <w:rPr>
          <w:sz w:val="24"/>
        </w:rPr>
        <w:t>астично понимает тему, излагает материал недостаточно полно и последовательно, допускает ряд ошибок в речи, не способен самостоятельно применять знания, нуждается в постоянной помощи учителя.</w:t>
      </w:r>
    </w:p>
    <w:p w:rsidR="003B2945" w:rsidRDefault="0075528C">
      <w:pPr>
        <w:pStyle w:val="a5"/>
        <w:numPr>
          <w:ilvl w:val="1"/>
          <w:numId w:val="20"/>
        </w:numPr>
        <w:tabs>
          <w:tab w:val="left" w:pos="1027"/>
        </w:tabs>
        <w:spacing w:before="8" w:line="235" w:lineRule="auto"/>
        <w:ind w:right="715"/>
        <w:rPr>
          <w:sz w:val="24"/>
        </w:rPr>
      </w:pPr>
      <w:r>
        <w:rPr>
          <w:sz w:val="24"/>
        </w:rPr>
        <w:t>Оценка «2» может выставляться в устной форме как метод воспитате</w:t>
      </w:r>
      <w:r>
        <w:rPr>
          <w:sz w:val="24"/>
        </w:rPr>
        <w:t>льного воздействия на обучающегося. Оценка «2» не ставится в журнал.</w:t>
      </w:r>
    </w:p>
    <w:p w:rsidR="003B2945" w:rsidRDefault="0075528C">
      <w:pPr>
        <w:pStyle w:val="1"/>
        <w:spacing w:before="274"/>
        <w:ind w:left="1152"/>
        <w:jc w:val="both"/>
        <w:rPr>
          <w:b w:val="0"/>
        </w:rPr>
      </w:pPr>
      <w:r>
        <w:t>Нормы</w:t>
      </w:r>
      <w:r>
        <w:rPr>
          <w:spacing w:val="-8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русскому</w:t>
      </w:r>
      <w:r>
        <w:rPr>
          <w:spacing w:val="-2"/>
        </w:rPr>
        <w:t xml:space="preserve"> языку</w:t>
      </w:r>
      <w:r>
        <w:rPr>
          <w:b w:val="0"/>
          <w:spacing w:val="-2"/>
        </w:rPr>
        <w:t>:</w:t>
      </w:r>
    </w:p>
    <w:p w:rsidR="003B2945" w:rsidRDefault="0075528C">
      <w:pPr>
        <w:pStyle w:val="a3"/>
        <w:ind w:right="688"/>
      </w:pPr>
      <w:r>
        <w:t>«Нормы оценки...» призваны обеспечивать одинаковые требования к знаниям, умениям и навыкам учащихся по русскому языку. В них устанавливаются:</w:t>
      </w:r>
    </w:p>
    <w:p w:rsidR="003B2945" w:rsidRDefault="0075528C">
      <w:pPr>
        <w:pStyle w:val="a5"/>
        <w:numPr>
          <w:ilvl w:val="0"/>
          <w:numId w:val="19"/>
        </w:numPr>
        <w:tabs>
          <w:tab w:val="left" w:pos="630"/>
        </w:tabs>
        <w:ind w:right="690" w:firstLine="0"/>
        <w:jc w:val="both"/>
        <w:rPr>
          <w:sz w:val="24"/>
        </w:rPr>
      </w:pPr>
      <w:r>
        <w:rPr>
          <w:sz w:val="24"/>
        </w:rPr>
        <w:t>единые критерии оценки различных сторон владения устной и письменной формами русского языка (критерии оценки орфог</w:t>
      </w:r>
      <w:r>
        <w:rPr>
          <w:sz w:val="24"/>
        </w:rPr>
        <w:t>рафической и пунктуационной грамотности, языкового оформления связного высказывания, содержания высказывания);</w:t>
      </w:r>
    </w:p>
    <w:p w:rsidR="003B2945" w:rsidRDefault="0075528C">
      <w:pPr>
        <w:pStyle w:val="a5"/>
        <w:numPr>
          <w:ilvl w:val="0"/>
          <w:numId w:val="19"/>
        </w:numPr>
        <w:tabs>
          <w:tab w:val="left" w:pos="565"/>
        </w:tabs>
        <w:spacing w:before="1"/>
        <w:ind w:left="565" w:hanging="260"/>
        <w:jc w:val="both"/>
        <w:rPr>
          <w:sz w:val="24"/>
        </w:rPr>
      </w:pPr>
      <w:r>
        <w:rPr>
          <w:sz w:val="24"/>
        </w:rPr>
        <w:t>единые</w:t>
      </w:r>
      <w:r>
        <w:rPr>
          <w:spacing w:val="-15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навыков;</w:t>
      </w:r>
    </w:p>
    <w:p w:rsidR="003B2945" w:rsidRDefault="0075528C">
      <w:pPr>
        <w:pStyle w:val="a5"/>
        <w:numPr>
          <w:ilvl w:val="0"/>
          <w:numId w:val="19"/>
        </w:numPr>
        <w:tabs>
          <w:tab w:val="left" w:pos="565"/>
        </w:tabs>
        <w:ind w:left="565" w:hanging="260"/>
        <w:jc w:val="both"/>
        <w:rPr>
          <w:sz w:val="24"/>
        </w:rPr>
      </w:pPr>
      <w:r>
        <w:rPr>
          <w:spacing w:val="-2"/>
          <w:sz w:val="24"/>
        </w:rPr>
        <w:t>объём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различных</w:t>
      </w:r>
      <w:r>
        <w:rPr>
          <w:sz w:val="24"/>
        </w:rPr>
        <w:t xml:space="preserve"> </w:t>
      </w:r>
      <w:r>
        <w:rPr>
          <w:spacing w:val="-2"/>
          <w:sz w:val="24"/>
        </w:rPr>
        <w:t>видов</w:t>
      </w:r>
      <w:r>
        <w:rPr>
          <w:sz w:val="24"/>
        </w:rPr>
        <w:t xml:space="preserve"> </w:t>
      </w:r>
      <w:r>
        <w:rPr>
          <w:spacing w:val="-2"/>
          <w:sz w:val="24"/>
        </w:rPr>
        <w:t>контрольных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работ;</w:t>
      </w:r>
    </w:p>
    <w:p w:rsidR="003B2945" w:rsidRDefault="0075528C">
      <w:pPr>
        <w:pStyle w:val="a5"/>
        <w:numPr>
          <w:ilvl w:val="0"/>
          <w:numId w:val="19"/>
        </w:numPr>
        <w:tabs>
          <w:tab w:val="left" w:pos="565"/>
        </w:tabs>
        <w:ind w:left="565" w:hanging="260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5"/>
          <w:sz w:val="24"/>
        </w:rPr>
        <w:t xml:space="preserve"> </w:t>
      </w:r>
      <w:r>
        <w:rPr>
          <w:sz w:val="24"/>
        </w:rPr>
        <w:t>виды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работ.</w:t>
      </w:r>
    </w:p>
    <w:p w:rsidR="003B2945" w:rsidRDefault="0075528C">
      <w:pPr>
        <w:pStyle w:val="a3"/>
        <w:spacing w:line="242" w:lineRule="auto"/>
        <w:ind w:left="309" w:right="725"/>
      </w:pPr>
      <w:r>
        <w:t>Ученикам</w:t>
      </w:r>
      <w:r>
        <w:rPr>
          <w:spacing w:val="-1"/>
        </w:rPr>
        <w:t xml:space="preserve"> </w:t>
      </w:r>
      <w:r>
        <w:t>предъявляются требования только к</w:t>
      </w:r>
      <w:r>
        <w:rPr>
          <w:spacing w:val="-3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умениям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навыкам, над которыми они работали или работают к моменту проверки. На уроках русского языка проверяются:</w:t>
      </w:r>
    </w:p>
    <w:p w:rsidR="003B2945" w:rsidRDefault="0075528C">
      <w:pPr>
        <w:pStyle w:val="a5"/>
        <w:numPr>
          <w:ilvl w:val="0"/>
          <w:numId w:val="18"/>
        </w:numPr>
        <w:tabs>
          <w:tab w:val="left" w:pos="569"/>
        </w:tabs>
        <w:spacing w:line="273" w:lineRule="exact"/>
        <w:ind w:left="569" w:hanging="264"/>
        <w:rPr>
          <w:sz w:val="24"/>
        </w:rPr>
      </w:pPr>
      <w:r>
        <w:rPr>
          <w:sz w:val="24"/>
        </w:rPr>
        <w:t>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языке;</w:t>
      </w:r>
    </w:p>
    <w:p w:rsidR="003B2945" w:rsidRDefault="0075528C">
      <w:pPr>
        <w:pStyle w:val="a5"/>
        <w:numPr>
          <w:ilvl w:val="0"/>
          <w:numId w:val="18"/>
        </w:numPr>
        <w:tabs>
          <w:tab w:val="left" w:pos="569"/>
        </w:tabs>
        <w:ind w:left="569" w:hanging="264"/>
        <w:rPr>
          <w:sz w:val="24"/>
        </w:rPr>
      </w:pPr>
      <w:r>
        <w:rPr>
          <w:sz w:val="24"/>
        </w:rPr>
        <w:t>орфографические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навыки;</w:t>
      </w:r>
    </w:p>
    <w:p w:rsidR="003B2945" w:rsidRDefault="0075528C">
      <w:pPr>
        <w:pStyle w:val="a5"/>
        <w:numPr>
          <w:ilvl w:val="0"/>
          <w:numId w:val="18"/>
        </w:numPr>
        <w:tabs>
          <w:tab w:val="left" w:pos="569"/>
        </w:tabs>
        <w:ind w:left="569" w:hanging="264"/>
        <w:rPr>
          <w:sz w:val="24"/>
        </w:rPr>
      </w:pPr>
      <w:r>
        <w:rPr>
          <w:sz w:val="24"/>
        </w:rPr>
        <w:t>речевые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умения</w:t>
      </w:r>
    </w:p>
    <w:p w:rsidR="003B2945" w:rsidRDefault="0075528C">
      <w:pPr>
        <w:pStyle w:val="1"/>
        <w:numPr>
          <w:ilvl w:val="0"/>
          <w:numId w:val="17"/>
        </w:numPr>
        <w:tabs>
          <w:tab w:val="left" w:pos="522"/>
        </w:tabs>
        <w:spacing w:before="274"/>
        <w:ind w:left="522" w:hanging="215"/>
        <w:jc w:val="both"/>
      </w:pPr>
      <w:r>
        <w:t>Оценка</w:t>
      </w:r>
      <w:r>
        <w:rPr>
          <w:spacing w:val="-4"/>
        </w:rPr>
        <w:t xml:space="preserve"> </w:t>
      </w:r>
      <w:r>
        <w:t>устных</w:t>
      </w:r>
      <w:r>
        <w:rPr>
          <w:spacing w:val="-4"/>
        </w:rPr>
        <w:t xml:space="preserve"> </w:t>
      </w:r>
      <w:r>
        <w:t>ответов</w:t>
      </w:r>
      <w:r>
        <w:rPr>
          <w:spacing w:val="-4"/>
        </w:rPr>
        <w:t xml:space="preserve"> </w:t>
      </w:r>
      <w:r>
        <w:rPr>
          <w:spacing w:val="-2"/>
        </w:rPr>
        <w:t>обучающихся</w:t>
      </w:r>
    </w:p>
    <w:p w:rsidR="003B2945" w:rsidRDefault="0075528C">
      <w:pPr>
        <w:pStyle w:val="a3"/>
        <w:spacing w:before="5"/>
        <w:ind w:left="309" w:right="691" w:firstLine="703"/>
      </w:pPr>
      <w:r>
        <w:t>Устный опрос является одним из основных способов учёта знаний обучающихся по русскому языку. Развёрнутый ответ обучающегося должен представлять собой связное, логически последовательное сообщение на определённую те</w:t>
      </w:r>
      <w:r>
        <w:t>му, показывать его умение применять определения, правила в конкретных случаях.</w:t>
      </w:r>
    </w:p>
    <w:p w:rsidR="003B2945" w:rsidRDefault="0075528C">
      <w:pPr>
        <w:pStyle w:val="a3"/>
        <w:ind w:left="309" w:right="694" w:firstLine="703"/>
      </w:pPr>
      <w:r>
        <w:t>При оценке ответа обучающегося надо учитывать следующие критерии: 1) полноту и правильность ответа; 2) степень осознанности, понимания изученного; 3) языковое оформление ответа.</w:t>
      </w:r>
    </w:p>
    <w:p w:rsidR="003B2945" w:rsidRDefault="0075528C">
      <w:pPr>
        <w:pStyle w:val="a3"/>
        <w:ind w:left="309" w:right="695" w:firstLine="703"/>
      </w:pPr>
      <w:r>
        <w:rPr>
          <w:b/>
        </w:rPr>
        <w:t xml:space="preserve">Оценка «5» </w:t>
      </w:r>
      <w:r>
        <w:t>ставится,</w:t>
      </w:r>
      <w:r>
        <w:rPr>
          <w:spacing w:val="-1"/>
        </w:rPr>
        <w:t xml:space="preserve"> </w:t>
      </w:r>
      <w:r>
        <w:t>если обучающийся: 1)полно излагает изученный материал, даёт правильное определение языковых понятий; 2) обнаруживает понимание материала, может обосновать свои суждения, применить знания на практике, привести</w:t>
      </w:r>
    </w:p>
    <w:p w:rsidR="003B2945" w:rsidRDefault="003B2945">
      <w:pPr>
        <w:pStyle w:val="a3"/>
        <w:sectPr w:rsidR="003B2945">
          <w:pgSz w:w="11900" w:h="16850"/>
          <w:pgMar w:top="600" w:right="141" w:bottom="280" w:left="1133" w:header="720" w:footer="720" w:gutter="0"/>
          <w:cols w:space="720"/>
        </w:sectPr>
      </w:pPr>
    </w:p>
    <w:p w:rsidR="003B2945" w:rsidRDefault="0075528C">
      <w:pPr>
        <w:pStyle w:val="a3"/>
        <w:spacing w:before="77" w:line="242" w:lineRule="auto"/>
        <w:ind w:left="309" w:right="698"/>
      </w:pPr>
      <w:r>
        <w:lastRenderedPageBreak/>
        <w:t>необходимые</w:t>
      </w:r>
      <w:r>
        <w:rPr>
          <w:spacing w:val="-11"/>
        </w:rPr>
        <w:t xml:space="preserve"> </w:t>
      </w:r>
      <w:r>
        <w:t>примеры</w:t>
      </w:r>
      <w:r>
        <w:rPr>
          <w:spacing w:val="-10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учебнику,</w:t>
      </w:r>
      <w:r>
        <w:rPr>
          <w:spacing w:val="-12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самостоятельно</w:t>
      </w:r>
      <w:r>
        <w:rPr>
          <w:spacing w:val="-9"/>
        </w:rPr>
        <w:t xml:space="preserve"> </w:t>
      </w:r>
      <w:r>
        <w:t>составленные;</w:t>
      </w:r>
      <w:r>
        <w:rPr>
          <w:spacing w:val="-10"/>
        </w:rPr>
        <w:t xml:space="preserve"> </w:t>
      </w:r>
      <w:r>
        <w:t>3)</w:t>
      </w:r>
      <w:r>
        <w:rPr>
          <w:spacing w:val="-11"/>
        </w:rPr>
        <w:t xml:space="preserve"> </w:t>
      </w:r>
      <w:r>
        <w:t>излагает материал последовательно и правильно с точки зрения норм литературного языка.</w:t>
      </w:r>
    </w:p>
    <w:p w:rsidR="003B2945" w:rsidRDefault="0075528C">
      <w:pPr>
        <w:pStyle w:val="a3"/>
        <w:ind w:right="690" w:firstLine="705"/>
      </w:pPr>
      <w:r>
        <w:rPr>
          <w:b/>
        </w:rPr>
        <w:t xml:space="preserve">Оценка «4» </w:t>
      </w:r>
      <w:r>
        <w:t>ставится, если обучающийся даёт ответ, удовлетворяющий тем же требованиям, что и для оцен</w:t>
      </w:r>
      <w:r>
        <w:t>ки «5», но допускает 1–3 ошибки, которые сам же исправляет,и 1–4 недочёта в последовательности и языковом оформлении излагаемого.</w:t>
      </w:r>
    </w:p>
    <w:p w:rsidR="003B2945" w:rsidRDefault="0075528C">
      <w:pPr>
        <w:pStyle w:val="a3"/>
        <w:ind w:left="309" w:right="687" w:firstLine="703"/>
      </w:pPr>
      <w:r>
        <w:rPr>
          <w:b/>
        </w:rPr>
        <w:t>Оценка</w:t>
      </w:r>
      <w:r>
        <w:rPr>
          <w:b/>
          <w:spacing w:val="-8"/>
        </w:rPr>
        <w:t xml:space="preserve"> </w:t>
      </w:r>
      <w:r>
        <w:rPr>
          <w:b/>
        </w:rPr>
        <w:t>«3»</w:t>
      </w:r>
      <w:r>
        <w:rPr>
          <w:b/>
          <w:spacing w:val="-8"/>
        </w:rPr>
        <w:t xml:space="preserve"> </w:t>
      </w:r>
      <w:r>
        <w:t>ставится,</w:t>
      </w:r>
      <w:r>
        <w:rPr>
          <w:spacing w:val="-8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обучающийся</w:t>
      </w:r>
      <w:r>
        <w:rPr>
          <w:spacing w:val="-8"/>
        </w:rPr>
        <w:t xml:space="preserve"> </w:t>
      </w:r>
      <w:r>
        <w:t>обнаруживает</w:t>
      </w:r>
      <w:r>
        <w:rPr>
          <w:spacing w:val="-7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основных положений данной темы, но: 1) излагает материал</w:t>
      </w:r>
      <w:r>
        <w:t xml:space="preserve"> неполно и допускает неточности в определении понятий или формулировке правил; 2) не достаточно глубоко и доказательно обосновывает свои суждения и не приводит свои примеры; 3) излагает материал непоследовательно и допускает ошибки в языковом оформлении из</w:t>
      </w:r>
      <w:r>
        <w:t>лагаемого.</w:t>
      </w:r>
    </w:p>
    <w:p w:rsidR="003B2945" w:rsidRDefault="0075528C">
      <w:pPr>
        <w:pStyle w:val="a3"/>
        <w:ind w:left="309" w:right="691" w:firstLine="703"/>
      </w:pPr>
      <w:r>
        <w:rPr>
          <w:b/>
        </w:rPr>
        <w:t xml:space="preserve">Оценка «2» </w:t>
      </w:r>
      <w:r>
        <w:t>ставится, если обучающийся обнаруживает незнание большей части (или полное незнание или непонимание) соответствующего раздела изучаемого материала, допускает ошибки в формулировке определений и правил, искажающие</w:t>
      </w:r>
      <w:r>
        <w:rPr>
          <w:spacing w:val="40"/>
        </w:rPr>
        <w:t xml:space="preserve"> </w:t>
      </w:r>
      <w:r>
        <w:t>их смысл, беспорядочн</w:t>
      </w:r>
      <w:r>
        <w:t>о и неуверенно излагает материал. Оценка «2» отмечает</w:t>
      </w:r>
      <w:r>
        <w:rPr>
          <w:spacing w:val="40"/>
        </w:rPr>
        <w:t xml:space="preserve"> </w:t>
      </w:r>
      <w:r>
        <w:t>такие недостатки в подготовке обучающегося, которые являются серьёзным препятствием к успешному овладению последующим материалом. Оценка «2» выставляется в устной формекак метод воспитательного воздействия на обучающегося.</w:t>
      </w:r>
    </w:p>
    <w:p w:rsidR="003B2945" w:rsidRDefault="0075528C">
      <w:pPr>
        <w:pStyle w:val="a3"/>
        <w:ind w:left="309" w:right="688" w:firstLine="703"/>
      </w:pPr>
      <w:r>
        <w:t>Оценка («5», «4» или «3») может с</w:t>
      </w:r>
      <w:r>
        <w:t>тавиться не только</w:t>
      </w:r>
      <w:r>
        <w:rPr>
          <w:spacing w:val="-1"/>
        </w:rPr>
        <w:t xml:space="preserve"> </w:t>
      </w:r>
      <w:r>
        <w:t>за единовременный ответ (когда на проверку подготовки ученика отводится определённое время), но и за рассредоточенный во времени, т. е. за сумму ответов, данных обучающимся на протяжении урока (выводится поурочный</w:t>
      </w:r>
      <w:r>
        <w:rPr>
          <w:spacing w:val="-10"/>
        </w:rPr>
        <w:t xml:space="preserve"> </w:t>
      </w:r>
      <w:r>
        <w:t>балл),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условии,</w:t>
      </w:r>
      <w:r>
        <w:rPr>
          <w:spacing w:val="-11"/>
        </w:rPr>
        <w:t xml:space="preserve"> </w:t>
      </w:r>
      <w:r>
        <w:t>есл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9"/>
        </w:rPr>
        <w:t xml:space="preserve"> </w:t>
      </w:r>
      <w:r>
        <w:t>урока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заслушивались</w:t>
      </w:r>
      <w:r>
        <w:rPr>
          <w:spacing w:val="-10"/>
        </w:rPr>
        <w:t xml:space="preserve"> </w:t>
      </w:r>
      <w:r>
        <w:t>ответы</w:t>
      </w:r>
      <w:r>
        <w:rPr>
          <w:spacing w:val="-10"/>
        </w:rPr>
        <w:t xml:space="preserve"> </w:t>
      </w:r>
      <w:r>
        <w:t>учащегося,</w:t>
      </w:r>
      <w:r>
        <w:rPr>
          <w:spacing w:val="-7"/>
        </w:rPr>
        <w:t xml:space="preserve"> </w:t>
      </w:r>
      <w:r>
        <w:t>но и осуществлялась проверка его умения применять знания на практике.</w:t>
      </w:r>
    </w:p>
    <w:p w:rsidR="003B2945" w:rsidRDefault="003B2945">
      <w:pPr>
        <w:pStyle w:val="a3"/>
        <w:spacing w:before="1"/>
        <w:ind w:left="0"/>
        <w:jc w:val="left"/>
      </w:pPr>
    </w:p>
    <w:p w:rsidR="003B2945" w:rsidRDefault="0075528C">
      <w:pPr>
        <w:pStyle w:val="1"/>
        <w:numPr>
          <w:ilvl w:val="0"/>
          <w:numId w:val="17"/>
        </w:numPr>
        <w:tabs>
          <w:tab w:val="left" w:pos="608"/>
        </w:tabs>
        <w:ind w:left="608" w:hanging="303"/>
        <w:jc w:val="both"/>
      </w:pPr>
      <w:r>
        <w:t>Оценка</w:t>
      </w:r>
      <w:r>
        <w:rPr>
          <w:spacing w:val="-5"/>
        </w:rPr>
        <w:t xml:space="preserve"> </w:t>
      </w:r>
      <w:r>
        <w:rPr>
          <w:spacing w:val="-2"/>
        </w:rPr>
        <w:t>диктантов</w:t>
      </w:r>
    </w:p>
    <w:p w:rsidR="003B2945" w:rsidRDefault="0075528C">
      <w:pPr>
        <w:pStyle w:val="a3"/>
        <w:spacing w:before="2"/>
        <w:ind w:left="309" w:right="723" w:firstLine="703"/>
      </w:pPr>
      <w:r>
        <w:t xml:space="preserve">Диктант – одна из основных форм проверки орфографической и пунктуационной </w:t>
      </w:r>
      <w:r>
        <w:rPr>
          <w:spacing w:val="-2"/>
        </w:rPr>
        <w:t>грамотности.</w:t>
      </w:r>
    </w:p>
    <w:p w:rsidR="003B2945" w:rsidRDefault="0075528C">
      <w:pPr>
        <w:pStyle w:val="a3"/>
        <w:spacing w:before="1"/>
        <w:ind w:left="309" w:right="715" w:firstLine="703"/>
      </w:pPr>
      <w:r>
        <w:t>Для</w:t>
      </w:r>
      <w:r>
        <w:rPr>
          <w:spacing w:val="-14"/>
        </w:rPr>
        <w:t xml:space="preserve"> </w:t>
      </w:r>
      <w:r>
        <w:t>диктантов</w:t>
      </w:r>
      <w:r>
        <w:rPr>
          <w:spacing w:val="-15"/>
        </w:rPr>
        <w:t xml:space="preserve"> </w:t>
      </w:r>
      <w:r>
        <w:t>целесообразно</w:t>
      </w:r>
      <w:r>
        <w:rPr>
          <w:spacing w:val="-13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связные</w:t>
      </w:r>
      <w:r>
        <w:rPr>
          <w:spacing w:val="-15"/>
        </w:rPr>
        <w:t xml:space="preserve"> </w:t>
      </w:r>
      <w:r>
        <w:t>тексты,</w:t>
      </w:r>
      <w:r>
        <w:rPr>
          <w:spacing w:val="-13"/>
        </w:rPr>
        <w:t xml:space="preserve"> </w:t>
      </w:r>
      <w:r>
        <w:t>которые</w:t>
      </w:r>
      <w:r>
        <w:rPr>
          <w:spacing w:val="33"/>
        </w:rPr>
        <w:t xml:space="preserve"> </w:t>
      </w:r>
      <w:r>
        <w:t>должны</w:t>
      </w:r>
      <w:r>
        <w:rPr>
          <w:spacing w:val="-14"/>
        </w:rPr>
        <w:t xml:space="preserve"> </w:t>
      </w:r>
      <w:r>
        <w:t>отвечать нормам современного литературного языка, быть доступными по содержанию учащимся данного класса.</w:t>
      </w:r>
    </w:p>
    <w:p w:rsidR="003B2945" w:rsidRDefault="0075528C">
      <w:pPr>
        <w:pStyle w:val="a3"/>
        <w:ind w:left="309" w:right="692" w:firstLine="703"/>
      </w:pPr>
      <w:r>
        <w:t>Объём диктанта устанавливается: для 1 класса – 8 – 10 слов (на конец учебного года); для</w:t>
      </w:r>
      <w:r>
        <w:rPr>
          <w:spacing w:val="3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класса</w:t>
      </w:r>
      <w:r>
        <w:rPr>
          <w:spacing w:val="3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нача</w:t>
      </w:r>
      <w:r>
        <w:t>ле</w:t>
      </w:r>
      <w:r>
        <w:rPr>
          <w:spacing w:val="7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10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15</w:t>
      </w:r>
      <w:r>
        <w:rPr>
          <w:spacing w:val="6"/>
        </w:rPr>
        <w:t xml:space="preserve"> </w:t>
      </w:r>
      <w:r>
        <w:t>слов,</w:t>
      </w:r>
      <w:r>
        <w:rPr>
          <w:spacing w:val="7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концу года 20</w:t>
      </w:r>
      <w:r>
        <w:rPr>
          <w:spacing w:val="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25;</w:t>
      </w:r>
      <w:r>
        <w:rPr>
          <w:spacing w:val="6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класса</w:t>
      </w:r>
      <w:r>
        <w:rPr>
          <w:spacing w:val="3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25</w:t>
      </w:r>
      <w:r>
        <w:rPr>
          <w:spacing w:val="4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35</w:t>
      </w:r>
      <w:r>
        <w:rPr>
          <w:spacing w:val="4"/>
        </w:rPr>
        <w:t xml:space="preserve"> </w:t>
      </w:r>
      <w:r>
        <w:rPr>
          <w:spacing w:val="-2"/>
        </w:rPr>
        <w:t>слов;</w:t>
      </w:r>
    </w:p>
    <w:p w:rsidR="003B2945" w:rsidRDefault="0075528C">
      <w:pPr>
        <w:pStyle w:val="a3"/>
        <w:ind w:left="309"/>
      </w:pPr>
      <w:r>
        <w:t>для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40</w:t>
      </w:r>
      <w:r>
        <w:rPr>
          <w:spacing w:val="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60</w:t>
      </w:r>
      <w:r>
        <w:rPr>
          <w:spacing w:val="2"/>
        </w:rPr>
        <w:t xml:space="preserve"> </w:t>
      </w:r>
      <w:r>
        <w:t>слов;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5 класса</w:t>
      </w:r>
      <w:r>
        <w:rPr>
          <w:spacing w:val="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80–100 слов; для</w:t>
      </w:r>
      <w:r>
        <w:rPr>
          <w:spacing w:val="1"/>
        </w:rPr>
        <w:t xml:space="preserve"> </w:t>
      </w:r>
      <w:r>
        <w:t>6 класса</w:t>
      </w:r>
      <w:r>
        <w:rPr>
          <w:spacing w:val="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100–110;</w:t>
      </w:r>
      <w:r>
        <w:rPr>
          <w:spacing w:val="2"/>
        </w:rPr>
        <w:t xml:space="preserve"> </w:t>
      </w:r>
      <w:r>
        <w:t>для 7</w:t>
      </w:r>
      <w:r>
        <w:rPr>
          <w:spacing w:val="2"/>
        </w:rPr>
        <w:t xml:space="preserve"> </w:t>
      </w:r>
      <w:r>
        <w:rPr>
          <w:spacing w:val="-2"/>
        </w:rPr>
        <w:t>класса–</w:t>
      </w:r>
    </w:p>
    <w:p w:rsidR="003B2945" w:rsidRDefault="0075528C">
      <w:pPr>
        <w:pStyle w:val="a3"/>
        <w:ind w:left="309" w:right="697"/>
      </w:pPr>
      <w:r>
        <w:t>110–120;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8</w:t>
      </w:r>
      <w:r>
        <w:rPr>
          <w:spacing w:val="-13"/>
        </w:rPr>
        <w:t xml:space="preserve"> </w:t>
      </w:r>
      <w:r>
        <w:t>класса</w:t>
      </w:r>
      <w:r>
        <w:rPr>
          <w:spacing w:val="-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120–150;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9</w:t>
      </w:r>
      <w:r>
        <w:rPr>
          <w:spacing w:val="-13"/>
        </w:rPr>
        <w:t xml:space="preserve"> </w:t>
      </w:r>
      <w:r>
        <w:t>класса</w:t>
      </w:r>
      <w:r>
        <w:rPr>
          <w:spacing w:val="-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150–170</w:t>
      </w:r>
      <w:r>
        <w:rPr>
          <w:spacing w:val="-14"/>
        </w:rPr>
        <w:t xml:space="preserve"> </w:t>
      </w:r>
      <w:r>
        <w:t>слов.(При</w:t>
      </w:r>
      <w:r>
        <w:rPr>
          <w:spacing w:val="-13"/>
        </w:rPr>
        <w:t xml:space="preserve"> </w:t>
      </w:r>
      <w:r>
        <w:t>подсчёте</w:t>
      </w:r>
      <w:r>
        <w:rPr>
          <w:spacing w:val="-14"/>
        </w:rPr>
        <w:t xml:space="preserve"> </w:t>
      </w:r>
      <w:r>
        <w:t>слов</w:t>
      </w:r>
      <w:r>
        <w:rPr>
          <w:spacing w:val="-13"/>
        </w:rPr>
        <w:t xml:space="preserve"> </w:t>
      </w:r>
      <w:r>
        <w:t>учитываются как самостоятельные, так и служебные слова.)</w:t>
      </w:r>
    </w:p>
    <w:p w:rsidR="003B2945" w:rsidRDefault="0075528C">
      <w:pPr>
        <w:pStyle w:val="a3"/>
        <w:ind w:left="309" w:right="689" w:firstLine="703"/>
      </w:pPr>
      <w:r>
        <w:rPr>
          <w:b/>
        </w:rPr>
        <w:t xml:space="preserve">Контрольный словарный диктант </w:t>
      </w:r>
      <w:r>
        <w:t>проверяет усвоение слов с непроверяемыми и трудно</w:t>
      </w:r>
      <w:r>
        <w:rPr>
          <w:spacing w:val="-15"/>
        </w:rPr>
        <w:t xml:space="preserve"> </w:t>
      </w:r>
      <w:r>
        <w:t>проверяемыми</w:t>
      </w:r>
      <w:r>
        <w:rPr>
          <w:spacing w:val="-15"/>
        </w:rPr>
        <w:t xml:space="preserve"> </w:t>
      </w:r>
      <w:r>
        <w:t>орфограммами.</w:t>
      </w:r>
      <w:r>
        <w:rPr>
          <w:spacing w:val="-15"/>
        </w:rPr>
        <w:t xml:space="preserve"> </w:t>
      </w:r>
      <w:r>
        <w:t>Он</w:t>
      </w:r>
      <w:r>
        <w:rPr>
          <w:spacing w:val="-15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состоять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следующего</w:t>
      </w:r>
      <w:r>
        <w:rPr>
          <w:spacing w:val="-15"/>
        </w:rPr>
        <w:t xml:space="preserve"> </w:t>
      </w:r>
      <w:r>
        <w:t>количества</w:t>
      </w:r>
      <w:r>
        <w:rPr>
          <w:spacing w:val="-15"/>
        </w:rPr>
        <w:t xml:space="preserve"> </w:t>
      </w:r>
      <w:r>
        <w:t>слов:</w:t>
      </w:r>
      <w:r>
        <w:rPr>
          <w:spacing w:val="-15"/>
        </w:rPr>
        <w:t xml:space="preserve"> </w:t>
      </w:r>
      <w:r>
        <w:t>для 5</w:t>
      </w:r>
      <w:r>
        <w:rPr>
          <w:spacing w:val="22"/>
        </w:rPr>
        <w:t xml:space="preserve"> </w:t>
      </w:r>
      <w:r>
        <w:t>класса</w:t>
      </w:r>
      <w:r>
        <w:rPr>
          <w:spacing w:val="18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15–20,</w:t>
      </w:r>
      <w:r>
        <w:rPr>
          <w:spacing w:val="19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6</w:t>
      </w:r>
      <w:r>
        <w:rPr>
          <w:spacing w:val="22"/>
        </w:rPr>
        <w:t xml:space="preserve"> </w:t>
      </w:r>
      <w:r>
        <w:t>класса</w:t>
      </w:r>
      <w:r>
        <w:rPr>
          <w:spacing w:val="23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20–25,</w:t>
      </w:r>
      <w:r>
        <w:rPr>
          <w:spacing w:val="19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7</w:t>
      </w:r>
      <w:r>
        <w:rPr>
          <w:spacing w:val="22"/>
        </w:rPr>
        <w:t xml:space="preserve"> </w:t>
      </w:r>
      <w:r>
        <w:t>класса</w:t>
      </w:r>
      <w:r>
        <w:rPr>
          <w:spacing w:val="20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25–30,</w:t>
      </w:r>
      <w:r>
        <w:rPr>
          <w:spacing w:val="23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8</w:t>
      </w:r>
      <w:r>
        <w:rPr>
          <w:spacing w:val="22"/>
        </w:rPr>
        <w:t xml:space="preserve"> </w:t>
      </w:r>
      <w:r>
        <w:t>класса</w:t>
      </w:r>
      <w:r>
        <w:rPr>
          <w:spacing w:val="20"/>
        </w:rPr>
        <w:t xml:space="preserve"> </w:t>
      </w:r>
      <w:r>
        <w:t>–30–35,</w:t>
      </w:r>
      <w:r>
        <w:rPr>
          <w:spacing w:val="22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9</w:t>
      </w:r>
    </w:p>
    <w:p w:rsidR="003B2945" w:rsidRDefault="0075528C">
      <w:pPr>
        <w:pStyle w:val="a3"/>
        <w:spacing w:line="274" w:lineRule="exact"/>
        <w:ind w:left="309"/>
      </w:pPr>
      <w:r>
        <w:t>класса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35–40.</w:t>
      </w:r>
    </w:p>
    <w:p w:rsidR="003B2945" w:rsidRDefault="0075528C">
      <w:pPr>
        <w:pStyle w:val="a3"/>
        <w:ind w:left="309" w:right="696" w:firstLine="703"/>
      </w:pPr>
      <w:r>
        <w:t>Диктант, имеющий целью проверку подготовки учащихся по определённой теме, должен</w:t>
      </w:r>
      <w:r>
        <w:rPr>
          <w:spacing w:val="-10"/>
        </w:rPr>
        <w:t xml:space="preserve"> </w:t>
      </w:r>
      <w:r>
        <w:t>включать</w:t>
      </w:r>
      <w:r>
        <w:rPr>
          <w:spacing w:val="-9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орфограммы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пунктограммы</w:t>
      </w:r>
      <w:r>
        <w:rPr>
          <w:spacing w:val="-11"/>
        </w:rPr>
        <w:t xml:space="preserve"> </w:t>
      </w:r>
      <w:r>
        <w:t>этой</w:t>
      </w:r>
      <w:r>
        <w:rPr>
          <w:spacing w:val="-9"/>
        </w:rPr>
        <w:t xml:space="preserve"> </w:t>
      </w:r>
      <w:r>
        <w:t>темы,</w:t>
      </w:r>
      <w:r>
        <w:rPr>
          <w:spacing w:val="-11"/>
        </w:rPr>
        <w:t xml:space="preserve"> </w:t>
      </w:r>
      <w:r>
        <w:t>а</w:t>
      </w:r>
      <w:r>
        <w:rPr>
          <w:spacing w:val="38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обеспечивать выявление прочности ранее приобретённых навыков.</w:t>
      </w:r>
    </w:p>
    <w:p w:rsidR="003B2945" w:rsidRDefault="0075528C">
      <w:pPr>
        <w:pStyle w:val="a3"/>
        <w:ind w:left="309" w:right="695" w:firstLine="703"/>
      </w:pPr>
      <w:r>
        <w:rPr>
          <w:b/>
        </w:rPr>
        <w:t>Итоговые диктанты</w:t>
      </w:r>
      <w:r>
        <w:t>, проводимые в конце четверти и года, проверяют подготовку учащихся, как правило, по всем изученным темам.</w:t>
      </w:r>
    </w:p>
    <w:p w:rsidR="003B2945" w:rsidRDefault="0075528C">
      <w:pPr>
        <w:pStyle w:val="a3"/>
        <w:ind w:right="753" w:firstLine="703"/>
        <w:jc w:val="left"/>
      </w:pPr>
      <w:r>
        <w:t xml:space="preserve">Для </w:t>
      </w:r>
      <w:r>
        <w:rPr>
          <w:b/>
        </w:rPr>
        <w:t xml:space="preserve">контрольных диктантов </w:t>
      </w:r>
      <w:r>
        <w:t>следует подбирать такие тексты, в которых из</w:t>
      </w:r>
      <w:r>
        <w:t>учаемые в данной</w:t>
      </w:r>
      <w:r>
        <w:rPr>
          <w:spacing w:val="-3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орфограммы</w:t>
      </w:r>
      <w:r>
        <w:rPr>
          <w:spacing w:val="-4"/>
        </w:rPr>
        <w:t xml:space="preserve"> </w:t>
      </w:r>
      <w:r>
        <w:t>и пунктограммы.</w:t>
      </w:r>
      <w:r>
        <w:rPr>
          <w:spacing w:val="-3"/>
        </w:rPr>
        <w:t xml:space="preserve"> </w:t>
      </w:r>
      <w:r>
        <w:t>Из изученных</w:t>
      </w:r>
      <w:r>
        <w:rPr>
          <w:spacing w:val="-1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орфограмм</w:t>
      </w:r>
      <w:r>
        <w:rPr>
          <w:spacing w:val="-4"/>
        </w:rPr>
        <w:t xml:space="preserve"> </w:t>
      </w:r>
      <w:r>
        <w:t>и пунктограмм включаются основные: они должны быть представлены 1–3 случаями.</w:t>
      </w:r>
    </w:p>
    <w:p w:rsidR="003B2945" w:rsidRDefault="0075528C">
      <w:pPr>
        <w:pStyle w:val="a3"/>
        <w:ind w:left="1010"/>
        <w:jc w:val="left"/>
      </w:pPr>
      <w:r>
        <w:t>В</w:t>
      </w:r>
      <w:r>
        <w:rPr>
          <w:spacing w:val="12"/>
        </w:rPr>
        <w:t xml:space="preserve"> </w:t>
      </w:r>
      <w:r>
        <w:t>целом</w:t>
      </w:r>
      <w:r>
        <w:rPr>
          <w:spacing w:val="7"/>
        </w:rPr>
        <w:t xml:space="preserve"> </w:t>
      </w:r>
      <w:r>
        <w:t>количество</w:t>
      </w:r>
      <w:r>
        <w:rPr>
          <w:spacing w:val="8"/>
        </w:rPr>
        <w:t xml:space="preserve"> </w:t>
      </w:r>
      <w:r>
        <w:t>проверяемых</w:t>
      </w:r>
      <w:r>
        <w:rPr>
          <w:spacing w:val="10"/>
        </w:rPr>
        <w:t xml:space="preserve"> </w:t>
      </w:r>
      <w:r>
        <w:t>орфограмм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пунктограмм</w:t>
      </w:r>
      <w:r>
        <w:rPr>
          <w:spacing w:val="10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должно</w:t>
      </w:r>
      <w:r>
        <w:rPr>
          <w:spacing w:val="8"/>
        </w:rPr>
        <w:t xml:space="preserve"> </w:t>
      </w:r>
      <w:r>
        <w:t>превышать</w:t>
      </w:r>
      <w:r>
        <w:rPr>
          <w:spacing w:val="9"/>
        </w:rPr>
        <w:t xml:space="preserve"> </w:t>
      </w:r>
      <w:r>
        <w:rPr>
          <w:spacing w:val="-10"/>
        </w:rPr>
        <w:t>в</w:t>
      </w:r>
    </w:p>
    <w:p w:rsidR="003B2945" w:rsidRDefault="0075528C">
      <w:pPr>
        <w:pStyle w:val="a3"/>
        <w:ind w:left="309"/>
      </w:pPr>
      <w:r>
        <w:t>5 классе</w:t>
      </w:r>
      <w:r>
        <w:rPr>
          <w:spacing w:val="5"/>
        </w:rPr>
        <w:t xml:space="preserve"> </w:t>
      </w:r>
      <w:r>
        <w:t>12</w:t>
      </w:r>
      <w:r>
        <w:rPr>
          <w:spacing w:val="5"/>
        </w:rPr>
        <w:t xml:space="preserve"> </w:t>
      </w:r>
      <w:r>
        <w:t>различных</w:t>
      </w:r>
      <w:r>
        <w:rPr>
          <w:spacing w:val="4"/>
        </w:rPr>
        <w:t xml:space="preserve"> </w:t>
      </w:r>
      <w:r>
        <w:t>о</w:t>
      </w:r>
      <w:r>
        <w:t>рфограмм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2–3</w:t>
      </w:r>
      <w:r>
        <w:rPr>
          <w:spacing w:val="9"/>
        </w:rPr>
        <w:t xml:space="preserve"> </w:t>
      </w:r>
      <w:r>
        <w:t>пунктограмм,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классе</w:t>
      </w:r>
      <w:r>
        <w:rPr>
          <w:spacing w:val="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16</w:t>
      </w:r>
      <w:r>
        <w:rPr>
          <w:spacing w:val="6"/>
        </w:rPr>
        <w:t xml:space="preserve"> </w:t>
      </w:r>
      <w:r>
        <w:t>различных</w:t>
      </w:r>
      <w:r>
        <w:rPr>
          <w:spacing w:val="6"/>
        </w:rPr>
        <w:t xml:space="preserve"> </w:t>
      </w:r>
      <w:r>
        <w:rPr>
          <w:spacing w:val="-2"/>
        </w:rPr>
        <w:t>орфограмм</w:t>
      </w:r>
    </w:p>
    <w:p w:rsidR="003B2945" w:rsidRDefault="0075528C">
      <w:pPr>
        <w:pStyle w:val="a3"/>
        <w:spacing w:before="1"/>
        <w:ind w:left="309" w:right="689"/>
      </w:pPr>
      <w:r>
        <w:t>и 3–4 пунктограмм, в</w:t>
      </w:r>
      <w:r>
        <w:rPr>
          <w:spacing w:val="-1"/>
        </w:rPr>
        <w:t xml:space="preserve"> </w:t>
      </w:r>
      <w:r>
        <w:t>7 классе – 20 различных</w:t>
      </w:r>
      <w:r>
        <w:rPr>
          <w:spacing w:val="-1"/>
        </w:rPr>
        <w:t xml:space="preserve"> </w:t>
      </w:r>
      <w:r>
        <w:t>орфограмм</w:t>
      </w:r>
      <w:r>
        <w:rPr>
          <w:spacing w:val="-1"/>
        </w:rPr>
        <w:t xml:space="preserve"> </w:t>
      </w:r>
      <w:r>
        <w:t>и 4–5 пунктограмм, в</w:t>
      </w:r>
      <w:r>
        <w:rPr>
          <w:spacing w:val="-1"/>
        </w:rPr>
        <w:t xml:space="preserve"> </w:t>
      </w:r>
      <w:r>
        <w:t>8 классе –</w:t>
      </w:r>
      <w:r>
        <w:rPr>
          <w:spacing w:val="-1"/>
        </w:rPr>
        <w:t xml:space="preserve"> </w:t>
      </w:r>
      <w:r>
        <w:t xml:space="preserve">24 различных орфограмм и 10 пунктограмм, в 9 классе – 24 различных орфограмм и 15 </w:t>
      </w:r>
      <w:r>
        <w:rPr>
          <w:spacing w:val="-2"/>
        </w:rPr>
        <w:t>пунктограмм.</w:t>
      </w:r>
    </w:p>
    <w:p w:rsidR="003B2945" w:rsidRDefault="0075528C">
      <w:pPr>
        <w:pStyle w:val="a3"/>
        <w:ind w:left="309" w:right="695" w:firstLine="700"/>
      </w:pPr>
      <w:r>
        <w:t>В</w:t>
      </w:r>
      <w:r>
        <w:rPr>
          <w:spacing w:val="-12"/>
        </w:rPr>
        <w:t xml:space="preserve"> </w:t>
      </w:r>
      <w:r>
        <w:t>тексты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3"/>
        </w:rPr>
        <w:t xml:space="preserve"> </w:t>
      </w:r>
      <w:r>
        <w:t>диктантов</w:t>
      </w:r>
      <w:r>
        <w:rPr>
          <w:spacing w:val="-12"/>
        </w:rPr>
        <w:t xml:space="preserve"> </w:t>
      </w:r>
      <w:r>
        <w:t>могут</w:t>
      </w:r>
      <w:r>
        <w:rPr>
          <w:spacing w:val="-12"/>
        </w:rPr>
        <w:t xml:space="preserve"> </w:t>
      </w:r>
      <w:r>
        <w:t>включаться</w:t>
      </w:r>
      <w:r>
        <w:rPr>
          <w:spacing w:val="-12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те</w:t>
      </w:r>
      <w:r>
        <w:rPr>
          <w:spacing w:val="35"/>
        </w:rPr>
        <w:t xml:space="preserve"> </w:t>
      </w:r>
      <w:r>
        <w:t>изученные</w:t>
      </w:r>
      <w:r>
        <w:rPr>
          <w:spacing w:val="-13"/>
        </w:rPr>
        <w:t xml:space="preserve"> </w:t>
      </w:r>
      <w:r>
        <w:t>орфограммы, которые в достаточной мере закреплялись (не менее чем на двух-трёх предыдущих уроках).</w:t>
      </w:r>
    </w:p>
    <w:p w:rsidR="003B2945" w:rsidRDefault="003B2945">
      <w:pPr>
        <w:pStyle w:val="a3"/>
        <w:sectPr w:rsidR="003B2945">
          <w:pgSz w:w="11900" w:h="16850"/>
          <w:pgMar w:top="600" w:right="141" w:bottom="280" w:left="1133" w:header="720" w:footer="720" w:gutter="0"/>
          <w:cols w:space="720"/>
        </w:sectPr>
      </w:pPr>
    </w:p>
    <w:p w:rsidR="003B2945" w:rsidRDefault="0075528C">
      <w:pPr>
        <w:pStyle w:val="a3"/>
        <w:spacing w:before="77"/>
        <w:ind w:left="309" w:right="691" w:firstLine="700"/>
      </w:pPr>
      <w:r>
        <w:lastRenderedPageBreak/>
        <w:t>В</w:t>
      </w:r>
      <w:r>
        <w:rPr>
          <w:spacing w:val="-7"/>
        </w:rPr>
        <w:t xml:space="preserve"> </w:t>
      </w:r>
      <w:r>
        <w:t>диктантах</w:t>
      </w:r>
      <w:r>
        <w:rPr>
          <w:spacing w:val="-8"/>
        </w:rPr>
        <w:t xml:space="preserve"> </w:t>
      </w:r>
      <w:r>
        <w:t>должно</w:t>
      </w:r>
      <w:r>
        <w:rPr>
          <w:spacing w:val="-7"/>
        </w:rPr>
        <w:t xml:space="preserve"> </w:t>
      </w:r>
      <w:r>
        <w:t>быть: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более</w:t>
      </w:r>
      <w:r>
        <w:rPr>
          <w:spacing w:val="-9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слов,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6–7</w:t>
      </w:r>
      <w:r>
        <w:rPr>
          <w:spacing w:val="-7"/>
        </w:rPr>
        <w:t xml:space="preserve"> </w:t>
      </w:r>
      <w:r>
        <w:t>классах</w:t>
      </w:r>
      <w:r>
        <w:rPr>
          <w:spacing w:val="40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более</w:t>
      </w:r>
      <w:r>
        <w:rPr>
          <w:spacing w:val="-9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сл</w:t>
      </w:r>
      <w:r>
        <w:t>ов, в 8–9 классах – не более 10 различных слов с непроверяемыми и трудно проверяемыми написаниями, правописанию которых ученики специально обучались.</w:t>
      </w:r>
    </w:p>
    <w:p w:rsidR="003B2945" w:rsidRDefault="0075528C">
      <w:pPr>
        <w:pStyle w:val="a3"/>
        <w:spacing w:before="3"/>
        <w:ind w:left="309" w:right="720" w:firstLine="703"/>
      </w:pPr>
      <w:r>
        <w:t>До</w:t>
      </w:r>
      <w:r>
        <w:rPr>
          <w:spacing w:val="-15"/>
        </w:rPr>
        <w:t xml:space="preserve"> </w:t>
      </w:r>
      <w:r>
        <w:t>конца</w:t>
      </w:r>
      <w:r>
        <w:rPr>
          <w:spacing w:val="-14"/>
        </w:rPr>
        <w:t xml:space="preserve"> </w:t>
      </w:r>
      <w:r>
        <w:t>первой</w:t>
      </w:r>
      <w:r>
        <w:rPr>
          <w:spacing w:val="-15"/>
        </w:rPr>
        <w:t xml:space="preserve"> </w:t>
      </w:r>
      <w:r>
        <w:t>четверти</w:t>
      </w:r>
      <w:r>
        <w:rPr>
          <w:spacing w:val="-11"/>
        </w:rPr>
        <w:t xml:space="preserve"> </w:t>
      </w:r>
      <w:r>
        <w:t>(а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классе</w:t>
      </w:r>
      <w:r>
        <w:rPr>
          <w:spacing w:val="-14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конца</w:t>
      </w:r>
      <w:r>
        <w:rPr>
          <w:spacing w:val="-15"/>
        </w:rPr>
        <w:t xml:space="preserve"> </w:t>
      </w:r>
      <w:r>
        <w:t>первого</w:t>
      </w:r>
      <w:r>
        <w:rPr>
          <w:spacing w:val="-14"/>
        </w:rPr>
        <w:t xml:space="preserve"> </w:t>
      </w:r>
      <w:r>
        <w:t>полугодия)</w:t>
      </w:r>
      <w:r>
        <w:rPr>
          <w:spacing w:val="-14"/>
        </w:rPr>
        <w:t xml:space="preserve"> </w:t>
      </w:r>
      <w:r>
        <w:t>сохраняется</w:t>
      </w:r>
      <w:r>
        <w:rPr>
          <w:spacing w:val="-11"/>
        </w:rPr>
        <w:t xml:space="preserve"> </w:t>
      </w:r>
      <w:r>
        <w:t>объём текста, рекомендованный для предыдущего класса.</w:t>
      </w:r>
    </w:p>
    <w:p w:rsidR="003B2945" w:rsidRDefault="0075528C">
      <w:pPr>
        <w:pStyle w:val="a3"/>
        <w:ind w:left="309" w:right="717" w:firstLine="703"/>
      </w:pPr>
      <w:r>
        <w:t>При оценке диктанта исправляются, но не учитываются орфографические и пунктуационные ошибки:</w:t>
      </w:r>
    </w:p>
    <w:p w:rsidR="003B2945" w:rsidRDefault="0075528C">
      <w:pPr>
        <w:pStyle w:val="a5"/>
        <w:numPr>
          <w:ilvl w:val="0"/>
          <w:numId w:val="16"/>
        </w:numPr>
        <w:tabs>
          <w:tab w:val="left" w:pos="569"/>
        </w:tabs>
        <w:ind w:left="569" w:hanging="264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переносе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слов;</w:t>
      </w:r>
    </w:p>
    <w:p w:rsidR="003B2945" w:rsidRDefault="0075528C">
      <w:pPr>
        <w:pStyle w:val="a5"/>
        <w:numPr>
          <w:ilvl w:val="0"/>
          <w:numId w:val="16"/>
        </w:numPr>
        <w:tabs>
          <w:tab w:val="left" w:pos="569"/>
        </w:tabs>
        <w:ind w:left="569" w:hanging="264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программу;</w:t>
      </w:r>
    </w:p>
    <w:p w:rsidR="003B2945" w:rsidRDefault="0075528C">
      <w:pPr>
        <w:pStyle w:val="a5"/>
        <w:numPr>
          <w:ilvl w:val="0"/>
          <w:numId w:val="16"/>
        </w:numPr>
        <w:tabs>
          <w:tab w:val="left" w:pos="569"/>
        </w:tabs>
        <w:ind w:left="569" w:hanging="264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ещё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правила;</w:t>
      </w:r>
    </w:p>
    <w:p w:rsidR="003B2945" w:rsidRDefault="0075528C">
      <w:pPr>
        <w:pStyle w:val="a5"/>
        <w:numPr>
          <w:ilvl w:val="0"/>
          <w:numId w:val="16"/>
        </w:numPr>
        <w:tabs>
          <w:tab w:val="left" w:pos="309"/>
          <w:tab w:val="left" w:pos="628"/>
        </w:tabs>
        <w:ind w:left="309" w:right="724" w:hanging="5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непроверяемыми</w:t>
      </w:r>
      <w:r>
        <w:rPr>
          <w:spacing w:val="40"/>
          <w:sz w:val="24"/>
        </w:rPr>
        <w:t xml:space="preserve"> </w:t>
      </w:r>
      <w:r>
        <w:rPr>
          <w:sz w:val="24"/>
        </w:rPr>
        <w:t>написаниями,</w:t>
      </w:r>
      <w:r>
        <w:rPr>
          <w:spacing w:val="40"/>
          <w:sz w:val="24"/>
        </w:rPr>
        <w:t xml:space="preserve"> </w:t>
      </w:r>
      <w:r>
        <w:rPr>
          <w:sz w:val="24"/>
        </w:rPr>
        <w:t>над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проводилась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специальная </w:t>
      </w:r>
      <w:r>
        <w:rPr>
          <w:spacing w:val="-2"/>
          <w:sz w:val="24"/>
        </w:rPr>
        <w:t>работа;</w:t>
      </w:r>
    </w:p>
    <w:p w:rsidR="003B2945" w:rsidRDefault="0075528C">
      <w:pPr>
        <w:pStyle w:val="a5"/>
        <w:numPr>
          <w:ilvl w:val="0"/>
          <w:numId w:val="16"/>
        </w:numPr>
        <w:tabs>
          <w:tab w:val="left" w:pos="569"/>
        </w:tabs>
        <w:ind w:left="569" w:hanging="264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пунктуации.</w:t>
      </w:r>
    </w:p>
    <w:p w:rsidR="003B2945" w:rsidRDefault="0075528C">
      <w:pPr>
        <w:pStyle w:val="a3"/>
        <w:ind w:left="309" w:right="700" w:firstLine="703"/>
      </w:pPr>
      <w:r>
        <w:t>Исправляются, но не учитываются описки, неправильные написания, искажающие звуковой</w:t>
      </w:r>
      <w:r>
        <w:rPr>
          <w:spacing w:val="33"/>
        </w:rPr>
        <w:t xml:space="preserve"> </w:t>
      </w:r>
      <w:r>
        <w:t>состав</w:t>
      </w:r>
      <w:r>
        <w:rPr>
          <w:spacing w:val="34"/>
        </w:rPr>
        <w:t xml:space="preserve"> </w:t>
      </w:r>
      <w:r>
        <w:t>слова,</w:t>
      </w:r>
      <w:r>
        <w:rPr>
          <w:spacing w:val="35"/>
        </w:rPr>
        <w:t xml:space="preserve"> </w:t>
      </w:r>
      <w:r>
        <w:t>например:</w:t>
      </w:r>
      <w:r>
        <w:rPr>
          <w:spacing w:val="39"/>
        </w:rPr>
        <w:t xml:space="preserve"> </w:t>
      </w:r>
      <w:r>
        <w:t>«рапотает»</w:t>
      </w:r>
      <w:r>
        <w:rPr>
          <w:spacing w:val="28"/>
        </w:rPr>
        <w:t xml:space="preserve"> </w:t>
      </w:r>
      <w:r>
        <w:t>(вместо</w:t>
      </w:r>
      <w:r>
        <w:rPr>
          <w:spacing w:val="36"/>
        </w:rPr>
        <w:t xml:space="preserve"> </w:t>
      </w:r>
      <w:r>
        <w:rPr>
          <w:i/>
        </w:rPr>
        <w:t>работает</w:t>
      </w:r>
      <w:r>
        <w:t>),</w:t>
      </w:r>
      <w:r>
        <w:rPr>
          <w:spacing w:val="35"/>
        </w:rPr>
        <w:t xml:space="preserve"> </w:t>
      </w:r>
      <w:r>
        <w:t>«дулпо»</w:t>
      </w:r>
      <w:r>
        <w:rPr>
          <w:spacing w:val="29"/>
        </w:rPr>
        <w:t xml:space="preserve"> </w:t>
      </w:r>
      <w:r>
        <w:t>(вместо</w:t>
      </w:r>
      <w:r>
        <w:rPr>
          <w:spacing w:val="34"/>
        </w:rPr>
        <w:t xml:space="preserve"> </w:t>
      </w:r>
      <w:r>
        <w:rPr>
          <w:i/>
        </w:rPr>
        <w:t>дупло</w:t>
      </w:r>
      <w:r>
        <w:t>),</w:t>
      </w:r>
    </w:p>
    <w:p w:rsidR="003B2945" w:rsidRDefault="0075528C">
      <w:pPr>
        <w:spacing w:before="1"/>
        <w:ind w:left="309"/>
        <w:jc w:val="both"/>
        <w:rPr>
          <w:sz w:val="24"/>
        </w:rPr>
      </w:pPr>
      <w:r>
        <w:rPr>
          <w:sz w:val="24"/>
        </w:rPr>
        <w:t>«мемля»</w:t>
      </w:r>
      <w:r>
        <w:rPr>
          <w:spacing w:val="-11"/>
          <w:sz w:val="24"/>
        </w:rPr>
        <w:t xml:space="preserve"> </w:t>
      </w:r>
      <w:r>
        <w:rPr>
          <w:sz w:val="24"/>
        </w:rPr>
        <w:t>(вместо</w:t>
      </w:r>
      <w:r>
        <w:rPr>
          <w:spacing w:val="-1"/>
          <w:sz w:val="24"/>
        </w:rPr>
        <w:t xml:space="preserve"> </w:t>
      </w:r>
      <w:r>
        <w:rPr>
          <w:i/>
          <w:spacing w:val="-2"/>
          <w:sz w:val="24"/>
        </w:rPr>
        <w:t>земля</w:t>
      </w:r>
      <w:r>
        <w:rPr>
          <w:spacing w:val="-2"/>
          <w:sz w:val="24"/>
        </w:rPr>
        <w:t>).</w:t>
      </w:r>
    </w:p>
    <w:p w:rsidR="003B2945" w:rsidRDefault="0075528C">
      <w:pPr>
        <w:pStyle w:val="a3"/>
        <w:ind w:left="309" w:right="695" w:firstLine="703"/>
      </w:pPr>
      <w:r>
        <w:t>При</w:t>
      </w:r>
      <w:r>
        <w:rPr>
          <w:spacing w:val="-15"/>
        </w:rPr>
        <w:t xml:space="preserve"> </w:t>
      </w:r>
      <w:r>
        <w:t>оценке</w:t>
      </w:r>
      <w:r>
        <w:rPr>
          <w:spacing w:val="-15"/>
        </w:rPr>
        <w:t xml:space="preserve"> </w:t>
      </w:r>
      <w:r>
        <w:t>диктантов</w:t>
      </w:r>
      <w:r>
        <w:rPr>
          <w:spacing w:val="-15"/>
        </w:rPr>
        <w:t xml:space="preserve"> </w:t>
      </w:r>
      <w:r>
        <w:t>важно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учитывать</w:t>
      </w:r>
      <w:r>
        <w:rPr>
          <w:spacing w:val="-15"/>
        </w:rPr>
        <w:t xml:space="preserve"> </w:t>
      </w:r>
      <w:r>
        <w:t>характер</w:t>
      </w:r>
      <w:r>
        <w:rPr>
          <w:spacing w:val="-15"/>
        </w:rPr>
        <w:t xml:space="preserve"> </w:t>
      </w:r>
      <w:r>
        <w:t>ошибки.</w:t>
      </w:r>
      <w:r>
        <w:rPr>
          <w:spacing w:val="-15"/>
        </w:rPr>
        <w:t xml:space="preserve"> </w:t>
      </w:r>
      <w:r>
        <w:t>Среди</w:t>
      </w:r>
      <w:r>
        <w:rPr>
          <w:spacing w:val="-15"/>
        </w:rPr>
        <w:t xml:space="preserve"> </w:t>
      </w:r>
      <w:r>
        <w:t>ошибок</w:t>
      </w:r>
      <w:r>
        <w:rPr>
          <w:spacing w:val="-15"/>
        </w:rPr>
        <w:t xml:space="preserve"> </w:t>
      </w:r>
      <w:r>
        <w:t xml:space="preserve">следует выделять </w:t>
      </w:r>
      <w:r>
        <w:rPr>
          <w:b/>
        </w:rPr>
        <w:t>негрубые</w:t>
      </w:r>
      <w:r>
        <w:t>, т. е. не имеющие существенного значения для характеристики грамотности. При подсчёте ошибок две негрубые ошибки счи</w:t>
      </w:r>
      <w:r>
        <w:t>таются за одну.</w:t>
      </w:r>
    </w:p>
    <w:p w:rsidR="003B2945" w:rsidRDefault="0075528C">
      <w:pPr>
        <w:pStyle w:val="a3"/>
        <w:ind w:left="1012"/>
      </w:pPr>
      <w:r>
        <w:t>К</w:t>
      </w:r>
      <w:r>
        <w:rPr>
          <w:spacing w:val="-6"/>
        </w:rPr>
        <w:t xml:space="preserve"> </w:t>
      </w:r>
      <w:r>
        <w:t>негрубым</w:t>
      </w:r>
      <w:r>
        <w:rPr>
          <w:spacing w:val="-4"/>
        </w:rPr>
        <w:t xml:space="preserve"> </w:t>
      </w:r>
      <w:r>
        <w:t>относятся</w:t>
      </w:r>
      <w:r>
        <w:rPr>
          <w:spacing w:val="-4"/>
        </w:rPr>
        <w:t xml:space="preserve"> </w:t>
      </w:r>
      <w:r>
        <w:rPr>
          <w:spacing w:val="-2"/>
        </w:rPr>
        <w:t>ошибки:</w:t>
      </w:r>
    </w:p>
    <w:p w:rsidR="003B2945" w:rsidRDefault="0075528C">
      <w:pPr>
        <w:pStyle w:val="a5"/>
        <w:numPr>
          <w:ilvl w:val="1"/>
          <w:numId w:val="16"/>
        </w:numPr>
        <w:tabs>
          <w:tab w:val="left" w:pos="1268"/>
        </w:tabs>
        <w:ind w:left="1268" w:hanging="260"/>
        <w:jc w:val="both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исключениях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правил;</w:t>
      </w:r>
    </w:p>
    <w:p w:rsidR="003B2945" w:rsidRDefault="0075528C">
      <w:pPr>
        <w:pStyle w:val="a5"/>
        <w:numPr>
          <w:ilvl w:val="1"/>
          <w:numId w:val="16"/>
        </w:numPr>
        <w:tabs>
          <w:tab w:val="left" w:pos="1268"/>
        </w:tabs>
        <w:ind w:left="1268" w:hanging="260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-15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14"/>
          <w:sz w:val="24"/>
        </w:rPr>
        <w:t xml:space="preserve"> </w:t>
      </w:r>
      <w:r>
        <w:rPr>
          <w:sz w:val="24"/>
        </w:rPr>
        <w:t>буквы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составных</w:t>
      </w:r>
      <w:r>
        <w:rPr>
          <w:spacing w:val="-1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наименованиях;</w:t>
      </w:r>
    </w:p>
    <w:p w:rsidR="003B2945" w:rsidRDefault="0075528C">
      <w:pPr>
        <w:pStyle w:val="a5"/>
        <w:numPr>
          <w:ilvl w:val="1"/>
          <w:numId w:val="16"/>
        </w:numPr>
        <w:tabs>
          <w:tab w:val="left" w:pos="1267"/>
        </w:tabs>
        <w:ind w:left="309" w:right="866" w:firstLine="698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2"/>
          <w:sz w:val="24"/>
        </w:rPr>
        <w:t xml:space="preserve"> </w:t>
      </w:r>
      <w:r>
        <w:rPr>
          <w:sz w:val="24"/>
        </w:rPr>
        <w:t>слитного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приставок,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наречиях,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образованных от существительных с предлогами, правописание которых не регулируется правилами;</w:t>
      </w:r>
    </w:p>
    <w:p w:rsidR="003B2945" w:rsidRDefault="0075528C">
      <w:pPr>
        <w:pStyle w:val="a5"/>
        <w:numPr>
          <w:ilvl w:val="1"/>
          <w:numId w:val="16"/>
        </w:numPr>
        <w:tabs>
          <w:tab w:val="left" w:pos="1286"/>
        </w:tabs>
        <w:ind w:left="309" w:right="722" w:firstLine="70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 раздельного и слитного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написания </w:t>
      </w:r>
      <w:r>
        <w:rPr>
          <w:i/>
          <w:sz w:val="24"/>
        </w:rPr>
        <w:t xml:space="preserve">не </w:t>
      </w:r>
      <w:r>
        <w:rPr>
          <w:sz w:val="24"/>
        </w:rPr>
        <w:t>с прилагательными и</w:t>
      </w:r>
      <w:r>
        <w:rPr>
          <w:spacing w:val="-5"/>
          <w:sz w:val="24"/>
        </w:rPr>
        <w:t xml:space="preserve"> </w:t>
      </w:r>
      <w:r>
        <w:rPr>
          <w:sz w:val="24"/>
        </w:rPr>
        <w:t>причастиями, выступающими в роли сказуемого;</w:t>
      </w:r>
    </w:p>
    <w:p w:rsidR="003B2945" w:rsidRDefault="0075528C">
      <w:pPr>
        <w:pStyle w:val="a5"/>
        <w:numPr>
          <w:ilvl w:val="1"/>
          <w:numId w:val="16"/>
        </w:numPr>
        <w:tabs>
          <w:tab w:val="left" w:pos="1268"/>
        </w:tabs>
        <w:spacing w:before="1"/>
        <w:ind w:left="1268" w:hanging="258"/>
        <w:rPr>
          <w:sz w:val="24"/>
        </w:rPr>
      </w:pP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ы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после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приставок;</w:t>
      </w:r>
    </w:p>
    <w:p w:rsidR="003B2945" w:rsidRDefault="0075528C">
      <w:pPr>
        <w:pStyle w:val="a5"/>
        <w:numPr>
          <w:ilvl w:val="1"/>
          <w:numId w:val="16"/>
        </w:numPr>
        <w:tabs>
          <w:tab w:val="left" w:pos="1315"/>
        </w:tabs>
        <w:ind w:left="309" w:right="691" w:firstLine="700"/>
        <w:jc w:val="both"/>
        <w:rPr>
          <w:sz w:val="24"/>
        </w:rPr>
      </w:pPr>
      <w:r>
        <w:rPr>
          <w:sz w:val="24"/>
        </w:rPr>
        <w:t>в случаях</w:t>
      </w:r>
      <w:r>
        <w:rPr>
          <w:sz w:val="24"/>
        </w:rPr>
        <w:t xml:space="preserve"> трудного различия </w:t>
      </w:r>
      <w:r>
        <w:rPr>
          <w:i/>
          <w:sz w:val="24"/>
        </w:rPr>
        <w:t xml:space="preserve">не </w:t>
      </w:r>
      <w:r>
        <w:rPr>
          <w:sz w:val="24"/>
        </w:rPr>
        <w:t xml:space="preserve">и </w:t>
      </w:r>
      <w:r>
        <w:rPr>
          <w:i/>
          <w:sz w:val="24"/>
        </w:rPr>
        <w:t xml:space="preserve">ни </w:t>
      </w:r>
      <w:r>
        <w:rPr>
          <w:sz w:val="24"/>
        </w:rPr>
        <w:t>(</w:t>
      </w:r>
      <w:r>
        <w:rPr>
          <w:i/>
          <w:sz w:val="24"/>
        </w:rPr>
        <w:t xml:space="preserve">Куда он только не обращался! Куда он ни обращался, никто не мог дать ему ответ. Никто иной не...; не кто иной, как; ничто иное не...; не что иное, как </w:t>
      </w:r>
      <w:r>
        <w:rPr>
          <w:sz w:val="24"/>
        </w:rPr>
        <w:t>и др.);</w:t>
      </w:r>
    </w:p>
    <w:p w:rsidR="003B2945" w:rsidRDefault="0075528C">
      <w:pPr>
        <w:pStyle w:val="a5"/>
        <w:numPr>
          <w:ilvl w:val="1"/>
          <w:numId w:val="16"/>
        </w:numPr>
        <w:tabs>
          <w:tab w:val="left" w:pos="1268"/>
        </w:tabs>
        <w:ind w:left="1268" w:hanging="258"/>
        <w:jc w:val="both"/>
        <w:rPr>
          <w:sz w:val="24"/>
        </w:rPr>
      </w:pPr>
      <w:r>
        <w:rPr>
          <w:spacing w:val="-2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именах нерусского происхождения;</w:t>
      </w:r>
    </w:p>
    <w:p w:rsidR="003B2945" w:rsidRDefault="0075528C">
      <w:pPr>
        <w:pStyle w:val="a5"/>
        <w:numPr>
          <w:ilvl w:val="1"/>
          <w:numId w:val="16"/>
        </w:numPr>
        <w:tabs>
          <w:tab w:val="left" w:pos="1268"/>
        </w:tabs>
        <w:ind w:left="1268" w:hanging="258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1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2"/>
          <w:sz w:val="24"/>
        </w:rPr>
        <w:t xml:space="preserve"> </w:t>
      </w:r>
      <w:r>
        <w:rPr>
          <w:sz w:val="24"/>
        </w:rPr>
        <w:t>вмест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знака</w:t>
      </w:r>
      <w:r>
        <w:rPr>
          <w:spacing w:val="-15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стоит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другой;</w:t>
      </w:r>
    </w:p>
    <w:p w:rsidR="003B2945" w:rsidRDefault="0075528C">
      <w:pPr>
        <w:pStyle w:val="a5"/>
        <w:numPr>
          <w:ilvl w:val="1"/>
          <w:numId w:val="16"/>
        </w:numPr>
        <w:tabs>
          <w:tab w:val="left" w:pos="1348"/>
        </w:tabs>
        <w:ind w:left="309" w:right="714" w:firstLine="700"/>
        <w:jc w:val="both"/>
        <w:rPr>
          <w:sz w:val="24"/>
        </w:rPr>
      </w:pPr>
      <w:r>
        <w:rPr>
          <w:sz w:val="24"/>
        </w:rPr>
        <w:t xml:space="preserve">в пропуске одного из сочетающихся знаков препинания или в нарушении их </w:t>
      </w:r>
      <w:r>
        <w:rPr>
          <w:spacing w:val="-2"/>
          <w:sz w:val="24"/>
        </w:rPr>
        <w:t>последовательности.</w:t>
      </w:r>
    </w:p>
    <w:p w:rsidR="003B2945" w:rsidRDefault="0075528C">
      <w:pPr>
        <w:pStyle w:val="a3"/>
        <w:ind w:left="309" w:right="687" w:firstLine="700"/>
      </w:pPr>
      <w:r>
        <w:t>Необходимо учитывать также повторяемость и однотипность ошибок. Если ошибка повторяется в одном и том же слове или в корне од</w:t>
      </w:r>
      <w:r>
        <w:t>нокоренных слов, то она считается за</w:t>
      </w:r>
      <w:r>
        <w:rPr>
          <w:spacing w:val="40"/>
        </w:rPr>
        <w:t xml:space="preserve"> </w:t>
      </w:r>
      <w:r>
        <w:t>одну ошибку.</w:t>
      </w:r>
    </w:p>
    <w:p w:rsidR="003B2945" w:rsidRDefault="0075528C">
      <w:pPr>
        <w:ind w:left="309" w:right="691" w:firstLine="703"/>
        <w:jc w:val="both"/>
        <w:rPr>
          <w:sz w:val="24"/>
        </w:rPr>
      </w:pPr>
      <w:r>
        <w:rPr>
          <w:sz w:val="24"/>
        </w:rPr>
        <w:t xml:space="preserve">Однотипными считаются ошибки на одно правило, если условия выбора правильного написания заключены в грамматических </w:t>
      </w:r>
      <w:r>
        <w:rPr>
          <w:i/>
          <w:sz w:val="24"/>
        </w:rPr>
        <w:t xml:space="preserve">(в армии, в роще; колют, борются) </w:t>
      </w:r>
      <w:r>
        <w:rPr>
          <w:sz w:val="24"/>
        </w:rPr>
        <w:t xml:space="preserve">и фонетических </w:t>
      </w:r>
      <w:r>
        <w:rPr>
          <w:i/>
          <w:sz w:val="24"/>
        </w:rPr>
        <w:t xml:space="preserve">(пирожок, сверчок) </w:t>
      </w:r>
      <w:r>
        <w:rPr>
          <w:sz w:val="24"/>
        </w:rPr>
        <w:t>особенностях данного сл</w:t>
      </w:r>
      <w:r>
        <w:rPr>
          <w:sz w:val="24"/>
        </w:rPr>
        <w:t>ова.</w:t>
      </w:r>
    </w:p>
    <w:p w:rsidR="003B2945" w:rsidRDefault="0075528C">
      <w:pPr>
        <w:spacing w:before="3"/>
        <w:ind w:left="309" w:right="719" w:firstLine="703"/>
        <w:jc w:val="both"/>
        <w:rPr>
          <w:i/>
          <w:sz w:val="24"/>
        </w:rPr>
      </w:pPr>
      <w:r>
        <w:rPr>
          <w:sz w:val="24"/>
        </w:rPr>
        <w:t xml:space="preserve">Не считаются однотипными ошибки на такое правило, в котором для выяснения правильного написания одного слова требуется подобрать другое (опорное) слово или его форму </w:t>
      </w:r>
      <w:r>
        <w:rPr>
          <w:i/>
          <w:sz w:val="24"/>
        </w:rPr>
        <w:t xml:space="preserve">(вода </w:t>
      </w:r>
      <w:r>
        <w:rPr>
          <w:sz w:val="24"/>
        </w:rPr>
        <w:t xml:space="preserve">– </w:t>
      </w:r>
      <w:r>
        <w:rPr>
          <w:i/>
          <w:sz w:val="24"/>
        </w:rPr>
        <w:t xml:space="preserve">воды, рот </w:t>
      </w:r>
      <w:r>
        <w:rPr>
          <w:sz w:val="24"/>
        </w:rPr>
        <w:t xml:space="preserve">– </w:t>
      </w:r>
      <w:r>
        <w:rPr>
          <w:i/>
          <w:sz w:val="24"/>
        </w:rPr>
        <w:t xml:space="preserve">ротик, грустный </w:t>
      </w:r>
      <w:r>
        <w:rPr>
          <w:sz w:val="24"/>
        </w:rPr>
        <w:t xml:space="preserve">– </w:t>
      </w:r>
      <w:r>
        <w:rPr>
          <w:i/>
          <w:sz w:val="24"/>
        </w:rPr>
        <w:t xml:space="preserve">грустить, резкий </w:t>
      </w:r>
      <w:r>
        <w:rPr>
          <w:sz w:val="24"/>
        </w:rPr>
        <w:t xml:space="preserve">– </w:t>
      </w:r>
      <w:r>
        <w:rPr>
          <w:i/>
          <w:sz w:val="24"/>
        </w:rPr>
        <w:t>резок).</w:t>
      </w:r>
    </w:p>
    <w:p w:rsidR="003B2945" w:rsidRDefault="0075528C">
      <w:pPr>
        <w:pStyle w:val="a3"/>
        <w:ind w:left="309" w:right="719" w:firstLine="703"/>
      </w:pPr>
      <w:r>
        <w:t>Первые три однотипные ошибки считаются за одну ошибку, каждая следующая подобная ошибка учитывается как самостоятельная.</w:t>
      </w:r>
    </w:p>
    <w:p w:rsidR="003B2945" w:rsidRDefault="0075528C">
      <w:pPr>
        <w:ind w:left="309" w:right="699" w:firstLine="703"/>
        <w:jc w:val="both"/>
        <w:rPr>
          <w:i/>
          <w:sz w:val="24"/>
        </w:rPr>
      </w:pPr>
      <w:r>
        <w:rPr>
          <w:sz w:val="24"/>
        </w:rPr>
        <w:t xml:space="preserve">П р и м е ч а н и е. </w:t>
      </w:r>
      <w:r>
        <w:rPr>
          <w:i/>
          <w:sz w:val="24"/>
        </w:rPr>
        <w:t>Если в одном непроверяемом слове допущены2и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более ошибки, то все они считаются за одну ошибку.</w:t>
      </w:r>
    </w:p>
    <w:p w:rsidR="003B2945" w:rsidRDefault="0075528C">
      <w:pPr>
        <w:pStyle w:val="a3"/>
        <w:ind w:left="309" w:right="695" w:firstLine="703"/>
      </w:pPr>
      <w:r>
        <w:t>При наличии в контр</w:t>
      </w:r>
      <w:r>
        <w:t xml:space="preserve">ольном диктанте более 5 </w:t>
      </w:r>
      <w:r>
        <w:rPr>
          <w:b/>
        </w:rPr>
        <w:t xml:space="preserve">поправок </w:t>
      </w:r>
      <w:r>
        <w:t>(исправление неверного написания на верное) оценка снижается на один балл. Оценка «5» не выставляется при наличии трёх и более исправлений. Диктант оценивается одной отметкой.</w:t>
      </w:r>
    </w:p>
    <w:p w:rsidR="003B2945" w:rsidRDefault="003B2945">
      <w:pPr>
        <w:pStyle w:val="a3"/>
        <w:ind w:left="0"/>
        <w:jc w:val="left"/>
      </w:pPr>
    </w:p>
    <w:p w:rsidR="003B2945" w:rsidRDefault="0075528C">
      <w:pPr>
        <w:pStyle w:val="1"/>
        <w:spacing w:before="1" w:line="275" w:lineRule="exact"/>
      </w:pPr>
      <w:r>
        <w:t>2 – 4</w:t>
      </w:r>
      <w:r>
        <w:rPr>
          <w:spacing w:val="-3"/>
        </w:rPr>
        <w:t xml:space="preserve"> </w:t>
      </w:r>
      <w:r>
        <w:rPr>
          <w:spacing w:val="-2"/>
        </w:rPr>
        <w:t>классы</w:t>
      </w:r>
    </w:p>
    <w:p w:rsidR="003B2945" w:rsidRDefault="0075528C">
      <w:pPr>
        <w:pStyle w:val="a5"/>
        <w:numPr>
          <w:ilvl w:val="0"/>
          <w:numId w:val="15"/>
        </w:numPr>
        <w:tabs>
          <w:tab w:val="left" w:pos="1070"/>
        </w:tabs>
        <w:spacing w:line="275" w:lineRule="exact"/>
        <w:ind w:left="1070" w:hanging="765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«5»</w:t>
      </w:r>
      <w:r>
        <w:rPr>
          <w:spacing w:val="-7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без </w:t>
      </w:r>
      <w:r>
        <w:rPr>
          <w:spacing w:val="-2"/>
          <w:sz w:val="24"/>
        </w:rPr>
        <w:t>ошибок;</w:t>
      </w:r>
    </w:p>
    <w:p w:rsidR="003B2945" w:rsidRDefault="0075528C">
      <w:pPr>
        <w:pStyle w:val="a5"/>
        <w:numPr>
          <w:ilvl w:val="0"/>
          <w:numId w:val="15"/>
        </w:numPr>
        <w:tabs>
          <w:tab w:val="left" w:pos="1070"/>
        </w:tabs>
        <w:spacing w:before="2"/>
        <w:ind w:left="1070" w:hanging="765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«4»</w:t>
      </w:r>
      <w:r>
        <w:rPr>
          <w:spacing w:val="-7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 –</w:t>
      </w:r>
      <w:r>
        <w:rPr>
          <w:spacing w:val="-1"/>
          <w:sz w:val="24"/>
        </w:rPr>
        <w:t xml:space="preserve"> </w:t>
      </w:r>
      <w:r>
        <w:rPr>
          <w:sz w:val="24"/>
        </w:rPr>
        <w:t>тремя</w:t>
      </w:r>
      <w:r>
        <w:rPr>
          <w:spacing w:val="-2"/>
          <w:sz w:val="24"/>
        </w:rPr>
        <w:t xml:space="preserve"> ошибками;</w:t>
      </w:r>
    </w:p>
    <w:p w:rsidR="003B2945" w:rsidRDefault="0075528C">
      <w:pPr>
        <w:pStyle w:val="a5"/>
        <w:numPr>
          <w:ilvl w:val="0"/>
          <w:numId w:val="15"/>
        </w:numPr>
        <w:tabs>
          <w:tab w:val="left" w:pos="1070"/>
        </w:tabs>
        <w:ind w:left="1070" w:hanging="765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«3»</w:t>
      </w:r>
      <w:r>
        <w:rPr>
          <w:spacing w:val="-8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четырьмя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шестью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ошибками;</w:t>
      </w:r>
    </w:p>
    <w:p w:rsidR="003B2945" w:rsidRDefault="003B2945">
      <w:pPr>
        <w:pStyle w:val="a5"/>
        <w:jc w:val="left"/>
        <w:rPr>
          <w:sz w:val="24"/>
        </w:rPr>
        <w:sectPr w:rsidR="003B2945">
          <w:pgSz w:w="11900" w:h="16850"/>
          <w:pgMar w:top="600" w:right="141" w:bottom="280" w:left="1133" w:header="720" w:footer="720" w:gutter="0"/>
          <w:cols w:space="720"/>
        </w:sectPr>
      </w:pPr>
    </w:p>
    <w:p w:rsidR="003B2945" w:rsidRDefault="0075528C">
      <w:pPr>
        <w:pStyle w:val="a5"/>
        <w:numPr>
          <w:ilvl w:val="0"/>
          <w:numId w:val="15"/>
        </w:numPr>
        <w:tabs>
          <w:tab w:val="left" w:pos="309"/>
          <w:tab w:val="left" w:pos="1075"/>
        </w:tabs>
        <w:spacing w:before="77" w:line="242" w:lineRule="auto"/>
        <w:ind w:right="751" w:hanging="5"/>
        <w:jc w:val="left"/>
        <w:rPr>
          <w:sz w:val="24"/>
        </w:rPr>
      </w:pPr>
      <w:r>
        <w:rPr>
          <w:sz w:val="24"/>
        </w:rPr>
        <w:lastRenderedPageBreak/>
        <w:t>оценка</w:t>
      </w:r>
      <w:r>
        <w:rPr>
          <w:spacing w:val="40"/>
          <w:sz w:val="24"/>
        </w:rPr>
        <w:t xml:space="preserve"> </w:t>
      </w:r>
      <w:r>
        <w:rPr>
          <w:sz w:val="24"/>
        </w:rPr>
        <w:t>«2»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выставляться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небрежно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40"/>
          <w:sz w:val="24"/>
        </w:rPr>
        <w:t xml:space="preserve"> </w:t>
      </w:r>
      <w:r>
        <w:rPr>
          <w:sz w:val="24"/>
        </w:rPr>
        <w:t>как метод воспитательного воздействия на обучающегося.</w:t>
      </w:r>
    </w:p>
    <w:p w:rsidR="003B2945" w:rsidRDefault="0075528C">
      <w:pPr>
        <w:pStyle w:val="1"/>
        <w:spacing w:before="274"/>
        <w:jc w:val="both"/>
      </w:pPr>
      <w:r>
        <w:t>5 – 9</w:t>
      </w:r>
      <w:r>
        <w:rPr>
          <w:spacing w:val="-3"/>
        </w:rPr>
        <w:t xml:space="preserve"> </w:t>
      </w:r>
      <w:r>
        <w:rPr>
          <w:spacing w:val="-2"/>
        </w:rPr>
        <w:t>классы:</w:t>
      </w:r>
    </w:p>
    <w:p w:rsidR="003B2945" w:rsidRDefault="0075528C">
      <w:pPr>
        <w:pStyle w:val="a3"/>
        <w:spacing w:before="2"/>
        <w:ind w:left="309" w:right="691" w:firstLine="703"/>
      </w:pPr>
      <w:r>
        <w:rPr>
          <w:b/>
        </w:rPr>
        <w:t xml:space="preserve">Оценка «5» </w:t>
      </w:r>
      <w:r>
        <w:t>выставляется за безошибочную работу, а также при наличии в ней1негрубой орфографической или 1 негрубой пунктуационной ошибки.</w:t>
      </w:r>
    </w:p>
    <w:p w:rsidR="003B2945" w:rsidRDefault="0075528C">
      <w:pPr>
        <w:pStyle w:val="a3"/>
        <w:ind w:left="309" w:right="687" w:firstLine="703"/>
      </w:pPr>
      <w:r>
        <w:rPr>
          <w:b/>
        </w:rPr>
        <w:t xml:space="preserve">Оценка «4» </w:t>
      </w:r>
      <w:r>
        <w:t>выставляется при наличии в диктанте 3 орфографических и 3 пунктуационных ошибок, или 2 орфографических и 4 пунктуационных ошибок, или 1 орфографической и 5 пунктуационных ошибок, или 6 пунктуационных при отсутствии орфографических</w:t>
      </w:r>
      <w:r>
        <w:rPr>
          <w:spacing w:val="-4"/>
        </w:rPr>
        <w:t xml:space="preserve"> </w:t>
      </w:r>
      <w:r>
        <w:t>ошибок.</w:t>
      </w:r>
      <w:r>
        <w:rPr>
          <w:spacing w:val="-5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«4»</w:t>
      </w:r>
      <w:r>
        <w:rPr>
          <w:spacing w:val="-6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выставляться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орфографическихошибках, если среди них есть однотипные.</w:t>
      </w:r>
    </w:p>
    <w:p w:rsidR="003B2945" w:rsidRDefault="0075528C">
      <w:pPr>
        <w:pStyle w:val="a3"/>
        <w:ind w:left="309" w:right="689" w:firstLine="703"/>
      </w:pPr>
      <w:r>
        <w:rPr>
          <w:b/>
        </w:rPr>
        <w:t>Оценка</w:t>
      </w:r>
      <w:r>
        <w:rPr>
          <w:b/>
          <w:spacing w:val="-6"/>
        </w:rPr>
        <w:t xml:space="preserve"> </w:t>
      </w:r>
      <w:r>
        <w:rPr>
          <w:b/>
        </w:rPr>
        <w:t>«3»</w:t>
      </w:r>
      <w:r>
        <w:rPr>
          <w:b/>
          <w:spacing w:val="-4"/>
        </w:rPr>
        <w:t xml:space="preserve"> </w:t>
      </w:r>
      <w:r>
        <w:t>выставляется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диктант,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котором</w:t>
      </w:r>
      <w:r>
        <w:rPr>
          <w:spacing w:val="-7"/>
        </w:rPr>
        <w:t xml:space="preserve"> </w:t>
      </w:r>
      <w:r>
        <w:t>допущены</w:t>
      </w:r>
      <w:r>
        <w:rPr>
          <w:spacing w:val="-6"/>
        </w:rPr>
        <w:t xml:space="preserve"> </w:t>
      </w:r>
      <w:r>
        <w:t>до9орфографических</w:t>
      </w:r>
      <w:r>
        <w:rPr>
          <w:spacing w:val="-6"/>
        </w:rPr>
        <w:t xml:space="preserve"> </w:t>
      </w:r>
      <w:r>
        <w:t>идо</w:t>
      </w:r>
      <w:r>
        <w:rPr>
          <w:spacing w:val="-6"/>
        </w:rPr>
        <w:t xml:space="preserve"> </w:t>
      </w:r>
      <w:r>
        <w:t>6 пунктуационных ошибок. Оценка «3» может быть поставлена также при наличии 10 орфографических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пунк</w:t>
      </w:r>
      <w:r>
        <w:t>туационных</w:t>
      </w:r>
      <w:r>
        <w:rPr>
          <w:spacing w:val="-9"/>
        </w:rPr>
        <w:t xml:space="preserve"> </w:t>
      </w:r>
      <w:r>
        <w:t>ошибок,</w:t>
      </w:r>
      <w:r>
        <w:rPr>
          <w:spacing w:val="-8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среди</w:t>
      </w:r>
      <w:r>
        <w:rPr>
          <w:spacing w:val="-8"/>
        </w:rPr>
        <w:t xml:space="preserve"> </w:t>
      </w:r>
      <w:r>
        <w:t>тех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имеютсяоднотипные и негрубые ошибки.</w:t>
      </w:r>
    </w:p>
    <w:p w:rsidR="003B2945" w:rsidRDefault="0075528C">
      <w:pPr>
        <w:pStyle w:val="a3"/>
        <w:spacing w:before="1"/>
        <w:ind w:left="309" w:right="710" w:firstLine="703"/>
      </w:pPr>
      <w:r>
        <w:rPr>
          <w:b/>
        </w:rPr>
        <w:t>Оценка</w:t>
      </w:r>
      <w:r>
        <w:rPr>
          <w:b/>
          <w:spacing w:val="-7"/>
        </w:rPr>
        <w:t xml:space="preserve"> </w:t>
      </w:r>
      <w:r>
        <w:rPr>
          <w:b/>
        </w:rPr>
        <w:t>«2»</w:t>
      </w:r>
      <w:r>
        <w:rPr>
          <w:b/>
          <w:spacing w:val="-5"/>
        </w:rPr>
        <w:t xml:space="preserve"> </w:t>
      </w:r>
      <w:r>
        <w:t>выставляется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диктант,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котором</w:t>
      </w:r>
      <w:r>
        <w:rPr>
          <w:spacing w:val="-8"/>
        </w:rPr>
        <w:t xml:space="preserve"> </w:t>
      </w:r>
      <w:r>
        <w:t>допущено</w:t>
      </w:r>
      <w:r>
        <w:rPr>
          <w:spacing w:val="-7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орфографических</w:t>
      </w:r>
      <w:r>
        <w:rPr>
          <w:spacing w:val="-6"/>
        </w:rPr>
        <w:t xml:space="preserve"> </w:t>
      </w:r>
      <w:r>
        <w:t>и более 6 пунктуационных ошибок.</w:t>
      </w:r>
    </w:p>
    <w:p w:rsidR="003B2945" w:rsidRDefault="0075528C">
      <w:pPr>
        <w:pStyle w:val="a3"/>
        <w:ind w:left="309" w:right="687" w:firstLine="703"/>
      </w:pPr>
      <w:r>
        <w:t xml:space="preserve">При некоторой вариативности количества ошибок, учитываемых при выставлении оценки за диктант, следует принимать во внимание </w:t>
      </w:r>
      <w:r>
        <w:rPr>
          <w:b/>
        </w:rPr>
        <w:t>предел</w:t>
      </w:r>
      <w:r>
        <w:t xml:space="preserve">, превышение которого не позволяет выставлять данную оценку. Таким пределом являются для оценки «4» 3 орфографические ошибки, </w:t>
      </w:r>
      <w:r>
        <w:t>для оценки «3» 9 орфографических ошибки (для 5 класса 10 орфографических</w:t>
      </w:r>
      <w:r>
        <w:rPr>
          <w:spacing w:val="-5"/>
        </w:rPr>
        <w:t xml:space="preserve"> </w:t>
      </w:r>
      <w:r>
        <w:t>ошибок).</w:t>
      </w:r>
      <w:r>
        <w:rPr>
          <w:spacing w:val="-4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«2»</w:t>
      </w:r>
      <w:r>
        <w:rPr>
          <w:spacing w:val="-8"/>
        </w:rPr>
        <w:t xml:space="preserve"> </w:t>
      </w:r>
      <w:r>
        <w:t>выставляется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метод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воздействия на обучающегося.</w:t>
      </w:r>
    </w:p>
    <w:p w:rsidR="003B2945" w:rsidRDefault="0075528C">
      <w:pPr>
        <w:pStyle w:val="a3"/>
        <w:ind w:left="309" w:right="688" w:firstLine="700"/>
      </w:pPr>
      <w:r>
        <w:t xml:space="preserve">В </w:t>
      </w:r>
      <w:r>
        <w:rPr>
          <w:b/>
        </w:rPr>
        <w:t>комплексной контрольной работе</w:t>
      </w:r>
      <w:r>
        <w:t>, состоящей из диктанта и дополнительного(фонетического, лексич</w:t>
      </w:r>
      <w:r>
        <w:t>еского, орфографического, грамматического и пунктуационного) задания, выставляются две оценки за каждый вид работы.</w:t>
      </w:r>
    </w:p>
    <w:p w:rsidR="003B2945" w:rsidRDefault="0075528C">
      <w:pPr>
        <w:pStyle w:val="a3"/>
        <w:ind w:left="309" w:right="728" w:firstLine="703"/>
      </w:pPr>
      <w:r>
        <w:t xml:space="preserve">При оценке выполнения дополнительных заданий рекомендуется руководствоваться </w:t>
      </w:r>
      <w:r>
        <w:rPr>
          <w:spacing w:val="-2"/>
        </w:rPr>
        <w:t>следующим:</w:t>
      </w:r>
    </w:p>
    <w:p w:rsidR="003B2945" w:rsidRDefault="0075528C">
      <w:pPr>
        <w:pStyle w:val="a3"/>
        <w:spacing w:before="1"/>
        <w:ind w:left="309"/>
      </w:pPr>
      <w:r>
        <w:rPr>
          <w:b/>
        </w:rPr>
        <w:t>оценка</w:t>
      </w:r>
      <w:r>
        <w:rPr>
          <w:b/>
          <w:spacing w:val="-7"/>
        </w:rPr>
        <w:t xml:space="preserve"> </w:t>
      </w:r>
      <w:r>
        <w:rPr>
          <w:b/>
        </w:rPr>
        <w:t>«5»</w:t>
      </w:r>
      <w:r>
        <w:rPr>
          <w:b/>
          <w:spacing w:val="-6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ученик</w:t>
      </w:r>
      <w:r>
        <w:rPr>
          <w:spacing w:val="-5"/>
        </w:rPr>
        <w:t xml:space="preserve"> </w:t>
      </w:r>
      <w:r>
        <w:t>выполнил</w:t>
      </w:r>
      <w:r>
        <w:rPr>
          <w:spacing w:val="-6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задани</w:t>
      </w:r>
      <w:r>
        <w:t>я</w:t>
      </w:r>
      <w:r>
        <w:rPr>
          <w:spacing w:val="-4"/>
        </w:rPr>
        <w:t xml:space="preserve"> </w:t>
      </w:r>
      <w:r>
        <w:rPr>
          <w:spacing w:val="-2"/>
        </w:rPr>
        <w:t>верно;</w:t>
      </w:r>
    </w:p>
    <w:p w:rsidR="003B2945" w:rsidRDefault="0075528C">
      <w:pPr>
        <w:pStyle w:val="a3"/>
        <w:ind w:left="309"/>
      </w:pPr>
      <w:r>
        <w:rPr>
          <w:b/>
        </w:rPr>
        <w:t>оценка</w:t>
      </w:r>
      <w:r>
        <w:rPr>
          <w:b/>
          <w:spacing w:val="-7"/>
        </w:rPr>
        <w:t xml:space="preserve"> </w:t>
      </w:r>
      <w:r>
        <w:rPr>
          <w:b/>
        </w:rPr>
        <w:t>«4»</w:t>
      </w:r>
      <w:r>
        <w:rPr>
          <w:b/>
          <w:spacing w:val="-7"/>
        </w:rPr>
        <w:t xml:space="preserve"> </w:t>
      </w:r>
      <w:r>
        <w:t>ставится,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ученик</w:t>
      </w:r>
      <w:r>
        <w:rPr>
          <w:spacing w:val="-6"/>
        </w:rPr>
        <w:t xml:space="preserve"> </w:t>
      </w:r>
      <w:r>
        <w:t>выполнил</w:t>
      </w:r>
      <w:r>
        <w:rPr>
          <w:spacing w:val="-10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менее3/4заданий;</w:t>
      </w:r>
    </w:p>
    <w:p w:rsidR="003B2945" w:rsidRDefault="0075528C">
      <w:pPr>
        <w:pStyle w:val="a3"/>
        <w:ind w:left="309" w:right="692"/>
      </w:pPr>
      <w:r>
        <w:rPr>
          <w:b/>
        </w:rPr>
        <w:t xml:space="preserve">оценка «3» </w:t>
      </w:r>
      <w:r>
        <w:t xml:space="preserve">ставится за работу, в которой правильно выполнено не менее половины заданий; </w:t>
      </w:r>
      <w:r>
        <w:rPr>
          <w:b/>
        </w:rPr>
        <w:t xml:space="preserve">оценка «2» </w:t>
      </w:r>
      <w:r>
        <w:t>ставится за работу, в которой не выполнено более половины заданий или не вып</w:t>
      </w:r>
      <w:r>
        <w:t>олнено ни одного задания. Оценка «2» выставляется как метод воспитательного воздействия на обучающегося.</w:t>
      </w:r>
    </w:p>
    <w:p w:rsidR="003B2945" w:rsidRDefault="0075528C">
      <w:pPr>
        <w:ind w:left="309" w:right="689" w:firstLine="703"/>
        <w:jc w:val="both"/>
        <w:rPr>
          <w:i/>
          <w:sz w:val="24"/>
        </w:rPr>
      </w:pPr>
      <w:r>
        <w:rPr>
          <w:sz w:val="24"/>
        </w:rPr>
        <w:t xml:space="preserve">Примечание. </w:t>
      </w:r>
      <w:r>
        <w:rPr>
          <w:i/>
          <w:sz w:val="24"/>
        </w:rPr>
        <w:t>Орфографические и пунктуационные ошибки, допущенные при выполнении дополнительных заданий, учитываются при выведении оценки за диктант.</w:t>
      </w:r>
    </w:p>
    <w:p w:rsidR="003B2945" w:rsidRDefault="0075528C">
      <w:pPr>
        <w:ind w:left="309" w:right="698" w:firstLine="703"/>
        <w:jc w:val="both"/>
        <w:rPr>
          <w:sz w:val="24"/>
        </w:rPr>
      </w:pPr>
      <w:r>
        <w:rPr>
          <w:sz w:val="24"/>
        </w:rPr>
        <w:t xml:space="preserve">При оценке </w:t>
      </w:r>
      <w:r>
        <w:rPr>
          <w:b/>
          <w:sz w:val="24"/>
        </w:rPr>
        <w:t xml:space="preserve">контрольного словарного диктанта </w:t>
      </w:r>
      <w:r>
        <w:rPr>
          <w:sz w:val="24"/>
        </w:rPr>
        <w:t xml:space="preserve">рекомендуется руководствоваться </w:t>
      </w:r>
      <w:r>
        <w:rPr>
          <w:spacing w:val="-2"/>
          <w:sz w:val="24"/>
        </w:rPr>
        <w:t>следующим:</w:t>
      </w:r>
    </w:p>
    <w:p w:rsidR="003B2945" w:rsidRDefault="0075528C">
      <w:pPr>
        <w:pStyle w:val="a5"/>
        <w:numPr>
          <w:ilvl w:val="0"/>
          <w:numId w:val="14"/>
        </w:numPr>
        <w:tabs>
          <w:tab w:val="left" w:pos="1029"/>
        </w:tabs>
        <w:spacing w:line="291" w:lineRule="exact"/>
        <w:ind w:hanging="362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«5»</w:t>
      </w:r>
      <w:r>
        <w:rPr>
          <w:spacing w:val="-7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диктант, 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нет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ошибок;</w:t>
      </w:r>
    </w:p>
    <w:p w:rsidR="003B2945" w:rsidRDefault="0075528C">
      <w:pPr>
        <w:pStyle w:val="a5"/>
        <w:numPr>
          <w:ilvl w:val="0"/>
          <w:numId w:val="14"/>
        </w:numPr>
        <w:tabs>
          <w:tab w:val="left" w:pos="1029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«4»</w:t>
      </w:r>
      <w:r>
        <w:rPr>
          <w:spacing w:val="-8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диктант,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допустил</w:t>
      </w:r>
      <w:r>
        <w:rPr>
          <w:spacing w:val="-3"/>
          <w:sz w:val="24"/>
        </w:rPr>
        <w:t xml:space="preserve"> </w:t>
      </w:r>
      <w:r>
        <w:rPr>
          <w:sz w:val="24"/>
        </w:rPr>
        <w:t>2–3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ошибки;</w:t>
      </w:r>
    </w:p>
    <w:p w:rsidR="003B2945" w:rsidRDefault="0075528C">
      <w:pPr>
        <w:pStyle w:val="a5"/>
        <w:numPr>
          <w:ilvl w:val="0"/>
          <w:numId w:val="14"/>
        </w:numPr>
        <w:tabs>
          <w:tab w:val="left" w:pos="1029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«3»</w:t>
      </w:r>
      <w:r>
        <w:rPr>
          <w:spacing w:val="-8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диктант,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доп</w:t>
      </w:r>
      <w:r>
        <w:rPr>
          <w:sz w:val="24"/>
        </w:rPr>
        <w:t>ущено</w:t>
      </w:r>
      <w:r>
        <w:rPr>
          <w:spacing w:val="-2"/>
          <w:sz w:val="24"/>
        </w:rPr>
        <w:t xml:space="preserve"> </w:t>
      </w:r>
      <w:r>
        <w:rPr>
          <w:sz w:val="24"/>
        </w:rPr>
        <w:t>4–7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ошибки;</w:t>
      </w:r>
    </w:p>
    <w:p w:rsidR="003B2945" w:rsidRDefault="0075528C">
      <w:pPr>
        <w:pStyle w:val="a5"/>
        <w:numPr>
          <w:ilvl w:val="0"/>
          <w:numId w:val="14"/>
        </w:numPr>
        <w:tabs>
          <w:tab w:val="left" w:pos="1029"/>
        </w:tabs>
        <w:spacing w:before="6" w:line="292" w:lineRule="exact"/>
        <w:ind w:hanging="360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49"/>
          <w:sz w:val="24"/>
        </w:rPr>
        <w:t xml:space="preserve"> </w:t>
      </w:r>
      <w:r>
        <w:rPr>
          <w:sz w:val="24"/>
        </w:rPr>
        <w:t>«2»</w:t>
      </w:r>
      <w:r>
        <w:rPr>
          <w:spacing w:val="42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47"/>
          <w:sz w:val="24"/>
        </w:rPr>
        <w:t xml:space="preserve"> </w:t>
      </w:r>
      <w:r>
        <w:rPr>
          <w:sz w:val="24"/>
        </w:rPr>
        <w:t>за</w:t>
      </w:r>
      <w:r>
        <w:rPr>
          <w:spacing w:val="46"/>
          <w:sz w:val="24"/>
        </w:rPr>
        <w:t xml:space="preserve"> </w:t>
      </w:r>
      <w:r>
        <w:rPr>
          <w:sz w:val="24"/>
        </w:rPr>
        <w:t>диктант,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45"/>
          <w:sz w:val="24"/>
        </w:rPr>
        <w:t xml:space="preserve"> </w:t>
      </w:r>
      <w:r>
        <w:rPr>
          <w:sz w:val="24"/>
        </w:rPr>
        <w:t>допущено</w:t>
      </w:r>
      <w:r>
        <w:rPr>
          <w:spacing w:val="48"/>
          <w:sz w:val="24"/>
        </w:rPr>
        <w:t xml:space="preserve"> </w:t>
      </w:r>
      <w:r>
        <w:rPr>
          <w:sz w:val="24"/>
        </w:rPr>
        <w:t>более</w:t>
      </w:r>
      <w:r>
        <w:rPr>
          <w:spacing w:val="43"/>
          <w:sz w:val="24"/>
        </w:rPr>
        <w:t xml:space="preserve"> </w:t>
      </w:r>
      <w:r>
        <w:rPr>
          <w:sz w:val="24"/>
        </w:rPr>
        <w:t>7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ошибок. </w:t>
      </w:r>
      <w:r>
        <w:rPr>
          <w:spacing w:val="-2"/>
          <w:sz w:val="24"/>
        </w:rPr>
        <w:t>Оценка</w:t>
      </w:r>
    </w:p>
    <w:p w:rsidR="003B2945" w:rsidRDefault="0075528C">
      <w:pPr>
        <w:pStyle w:val="a3"/>
        <w:spacing w:line="273" w:lineRule="exact"/>
        <w:ind w:left="1029"/>
        <w:jc w:val="left"/>
      </w:pPr>
      <w:r>
        <w:t>«2»выставляется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тетради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воздействия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обучающегося.</w:t>
      </w:r>
    </w:p>
    <w:p w:rsidR="003B2945" w:rsidRDefault="0075528C">
      <w:pPr>
        <w:pStyle w:val="1"/>
        <w:numPr>
          <w:ilvl w:val="0"/>
          <w:numId w:val="17"/>
        </w:numPr>
        <w:tabs>
          <w:tab w:val="left" w:pos="710"/>
        </w:tabs>
        <w:spacing w:line="275" w:lineRule="exact"/>
        <w:ind w:left="710" w:hanging="405"/>
      </w:pPr>
      <w:r>
        <w:t>Оценка</w:t>
      </w:r>
      <w:r>
        <w:rPr>
          <w:spacing w:val="-5"/>
        </w:rPr>
        <w:t xml:space="preserve"> </w:t>
      </w:r>
      <w:r>
        <w:t>сочинений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изложений</w:t>
      </w:r>
    </w:p>
    <w:p w:rsidR="003B2945" w:rsidRDefault="0075528C">
      <w:pPr>
        <w:pStyle w:val="a3"/>
        <w:spacing w:before="2"/>
        <w:ind w:right="693" w:firstLine="300"/>
      </w:pPr>
      <w:r>
        <w:t>Сочинения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изложения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формы</w:t>
      </w:r>
      <w:r>
        <w:rPr>
          <w:spacing w:val="-12"/>
        </w:rPr>
        <w:t xml:space="preserve"> </w:t>
      </w:r>
      <w:r>
        <w:t>проверки</w:t>
      </w:r>
      <w:r>
        <w:rPr>
          <w:spacing w:val="-13"/>
        </w:rPr>
        <w:t xml:space="preserve"> </w:t>
      </w:r>
      <w:r>
        <w:t>умения</w:t>
      </w:r>
      <w:r>
        <w:rPr>
          <w:spacing w:val="-13"/>
        </w:rPr>
        <w:t xml:space="preserve"> </w:t>
      </w:r>
      <w:r>
        <w:t>правильно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последовательно излагать</w:t>
      </w:r>
      <w:r>
        <w:rPr>
          <w:spacing w:val="-15"/>
        </w:rPr>
        <w:t xml:space="preserve"> </w:t>
      </w:r>
      <w:r>
        <w:t>мысли,</w:t>
      </w:r>
      <w:r>
        <w:rPr>
          <w:spacing w:val="-15"/>
        </w:rPr>
        <w:t xml:space="preserve"> </w:t>
      </w:r>
      <w:r>
        <w:t>уровня</w:t>
      </w:r>
      <w:r>
        <w:rPr>
          <w:spacing w:val="-15"/>
        </w:rPr>
        <w:t xml:space="preserve"> </w:t>
      </w:r>
      <w:r>
        <w:t>речевой</w:t>
      </w:r>
      <w:r>
        <w:rPr>
          <w:spacing w:val="-15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учащихся.</w:t>
      </w:r>
      <w:r>
        <w:rPr>
          <w:spacing w:val="-15"/>
        </w:rPr>
        <w:t xml:space="preserve"> </w:t>
      </w:r>
      <w:r>
        <w:t>Сочинения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изложения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5–9</w:t>
      </w:r>
      <w:r>
        <w:rPr>
          <w:spacing w:val="23"/>
        </w:rPr>
        <w:t xml:space="preserve"> </w:t>
      </w:r>
      <w:r>
        <w:t>классах проводятся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</w:t>
      </w:r>
      <w:r>
        <w:rPr>
          <w:spacing w:val="40"/>
        </w:rPr>
        <w:t xml:space="preserve"> </w:t>
      </w:r>
      <w:r>
        <w:t>раздела</w:t>
      </w:r>
      <w:r>
        <w:rPr>
          <w:spacing w:val="40"/>
        </w:rPr>
        <w:t xml:space="preserve"> </w:t>
      </w:r>
      <w:r>
        <w:t>программы</w:t>
      </w:r>
    </w:p>
    <w:p w:rsidR="003B2945" w:rsidRDefault="0075528C">
      <w:pPr>
        <w:pStyle w:val="a3"/>
        <w:ind w:right="690"/>
      </w:pPr>
      <w:r>
        <w:t>«Развитие навыков связной речи». Примерный объём текста для подробного изложения: в 5 классе – 100–150 слов, в 6 классе – 150–200, в 7 классе –200–250, в 8 классе – 250–350, в 9 классе – 350–450 слов.</w:t>
      </w:r>
    </w:p>
    <w:p w:rsidR="003B2945" w:rsidRDefault="0075528C">
      <w:pPr>
        <w:pStyle w:val="a3"/>
        <w:spacing w:before="1"/>
        <w:ind w:right="697" w:firstLine="300"/>
      </w:pPr>
      <w:r>
        <w:t xml:space="preserve">Объём текстов итоговых контрольных подробных изложений </w:t>
      </w:r>
      <w:r>
        <w:t>в 8 и 9 классах может быть увеличен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50</w:t>
      </w:r>
      <w:r>
        <w:rPr>
          <w:spacing w:val="-15"/>
        </w:rPr>
        <w:t xml:space="preserve"> </w:t>
      </w:r>
      <w:r>
        <w:t>слов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связи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тем,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таких</w:t>
      </w:r>
      <w:r>
        <w:rPr>
          <w:spacing w:val="-15"/>
        </w:rPr>
        <w:t xml:space="preserve"> </w:t>
      </w:r>
      <w:r>
        <w:t>уроках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проводится</w:t>
      </w:r>
      <w:r>
        <w:rPr>
          <w:spacing w:val="-15"/>
        </w:rPr>
        <w:t xml:space="preserve"> </w:t>
      </w:r>
      <w:r>
        <w:t>подготовительная</w:t>
      </w:r>
      <w:r>
        <w:rPr>
          <w:spacing w:val="-15"/>
        </w:rPr>
        <w:t xml:space="preserve"> </w:t>
      </w:r>
      <w:r>
        <w:t>работа. Рекомендуется следующий примерный объём классных сочинений:</w:t>
      </w:r>
    </w:p>
    <w:p w:rsidR="003B2945" w:rsidRDefault="0075528C">
      <w:pPr>
        <w:pStyle w:val="a3"/>
      </w:pPr>
      <w:r>
        <w:t>в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0,5–1,0</w:t>
      </w:r>
      <w:r>
        <w:rPr>
          <w:spacing w:val="3"/>
        </w:rPr>
        <w:t xml:space="preserve"> </w:t>
      </w:r>
      <w:r>
        <w:rPr>
          <w:spacing w:val="-2"/>
        </w:rPr>
        <w:t>страницы,</w:t>
      </w:r>
    </w:p>
    <w:p w:rsidR="003B2945" w:rsidRDefault="0075528C">
      <w:pPr>
        <w:pStyle w:val="a3"/>
      </w:pPr>
      <w:r>
        <w:t>в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2"/>
        </w:rPr>
        <w:t>1,0–1,5,</w:t>
      </w:r>
    </w:p>
    <w:p w:rsidR="003B2945" w:rsidRDefault="003B2945">
      <w:pPr>
        <w:pStyle w:val="a3"/>
        <w:sectPr w:rsidR="003B2945">
          <w:pgSz w:w="11900" w:h="16850"/>
          <w:pgMar w:top="600" w:right="141" w:bottom="280" w:left="1133" w:header="720" w:footer="720" w:gutter="0"/>
          <w:cols w:space="720"/>
        </w:sectPr>
      </w:pPr>
    </w:p>
    <w:p w:rsidR="003B2945" w:rsidRDefault="0075528C">
      <w:pPr>
        <w:pStyle w:val="a3"/>
        <w:spacing w:before="77"/>
        <w:jc w:val="left"/>
      </w:pPr>
      <w:r>
        <w:lastRenderedPageBreak/>
        <w:t>в</w:t>
      </w:r>
      <w:r>
        <w:rPr>
          <w:spacing w:val="-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 xml:space="preserve">– </w:t>
      </w:r>
      <w:r>
        <w:rPr>
          <w:spacing w:val="-2"/>
        </w:rPr>
        <w:t>1,5–2,0,</w:t>
      </w:r>
    </w:p>
    <w:p w:rsidR="003B2945" w:rsidRDefault="0075528C">
      <w:pPr>
        <w:pStyle w:val="a3"/>
        <w:spacing w:before="3"/>
        <w:jc w:val="left"/>
      </w:pPr>
      <w:r>
        <w:t>в</w:t>
      </w:r>
      <w:r>
        <w:rPr>
          <w:spacing w:val="-4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 xml:space="preserve">– </w:t>
      </w:r>
      <w:r>
        <w:rPr>
          <w:spacing w:val="-2"/>
        </w:rPr>
        <w:t>2,0–3,0,</w:t>
      </w:r>
    </w:p>
    <w:p w:rsidR="003B2945" w:rsidRDefault="0075528C">
      <w:pPr>
        <w:pStyle w:val="a3"/>
        <w:jc w:val="left"/>
      </w:pPr>
      <w:r>
        <w:t>в</w:t>
      </w:r>
      <w:r>
        <w:rPr>
          <w:spacing w:val="-4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3,0–4,0</w:t>
      </w:r>
      <w:r>
        <w:rPr>
          <w:spacing w:val="3"/>
        </w:rPr>
        <w:t xml:space="preserve"> </w:t>
      </w:r>
      <w:r>
        <w:rPr>
          <w:spacing w:val="-2"/>
        </w:rPr>
        <w:t>страницы.</w:t>
      </w:r>
    </w:p>
    <w:p w:rsidR="003B2945" w:rsidRDefault="0075528C">
      <w:pPr>
        <w:pStyle w:val="a3"/>
        <w:ind w:right="696" w:firstLine="300"/>
      </w:pPr>
      <w:r>
        <w:t>К указанному объёму сочинений учитель должен относиться как к примерному, так как объём</w:t>
      </w:r>
      <w:r>
        <w:rPr>
          <w:spacing w:val="-15"/>
        </w:rPr>
        <w:t xml:space="preserve"> </w:t>
      </w:r>
      <w:r>
        <w:t>ученического</w:t>
      </w:r>
      <w:r>
        <w:rPr>
          <w:spacing w:val="-15"/>
        </w:rPr>
        <w:t xml:space="preserve"> </w:t>
      </w:r>
      <w:r>
        <w:t>сочинения</w:t>
      </w:r>
      <w:r>
        <w:rPr>
          <w:spacing w:val="-15"/>
        </w:rPr>
        <w:t xml:space="preserve"> </w:t>
      </w:r>
      <w:r>
        <w:t>зависит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многих</w:t>
      </w:r>
      <w:r>
        <w:rPr>
          <w:spacing w:val="-15"/>
        </w:rPr>
        <w:t xml:space="preserve"> </w:t>
      </w:r>
      <w:r>
        <w:t>обстоятельств,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частности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стиля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жанра сочинения, характера темы и замысла, темпа письма учащихся, их общего развития.</w:t>
      </w:r>
    </w:p>
    <w:p w:rsidR="003B2945" w:rsidRDefault="0075528C">
      <w:pPr>
        <w:pStyle w:val="a3"/>
        <w:ind w:right="725" w:firstLine="283"/>
      </w:pPr>
      <w:r>
        <w:t>С помощью сочинений и изложений проверяются: 1) умение раскрывать тему; 2) умение использовать языковые средства в соответствии</w:t>
      </w:r>
      <w:r>
        <w:rPr>
          <w:spacing w:val="24"/>
        </w:rPr>
        <w:t xml:space="preserve"> </w:t>
      </w:r>
      <w:r>
        <w:t>со стилем,</w:t>
      </w:r>
      <w:r>
        <w:rPr>
          <w:spacing w:val="22"/>
        </w:rPr>
        <w:t xml:space="preserve"> </w:t>
      </w:r>
      <w:r>
        <w:t>темой и задачей</w:t>
      </w:r>
      <w:r>
        <w:rPr>
          <w:spacing w:val="23"/>
        </w:rPr>
        <w:t xml:space="preserve"> </w:t>
      </w:r>
      <w:r>
        <w:t>высказывания;</w:t>
      </w:r>
    </w:p>
    <w:p w:rsidR="003B2945" w:rsidRDefault="0075528C">
      <w:pPr>
        <w:pStyle w:val="a3"/>
      </w:pPr>
      <w:r>
        <w:t>3</w:t>
      </w:r>
      <w:r>
        <w:t>)</w:t>
      </w:r>
      <w:r>
        <w:rPr>
          <w:spacing w:val="-12"/>
        </w:rPr>
        <w:t xml:space="preserve"> </w:t>
      </w:r>
      <w:r>
        <w:t>соблюдение</w:t>
      </w:r>
      <w:r>
        <w:rPr>
          <w:spacing w:val="-12"/>
        </w:rPr>
        <w:t xml:space="preserve"> </w:t>
      </w:r>
      <w:r>
        <w:t>языковых</w:t>
      </w:r>
      <w:r>
        <w:rPr>
          <w:spacing w:val="-8"/>
        </w:rPr>
        <w:t xml:space="preserve"> </w:t>
      </w:r>
      <w:r>
        <w:t>норм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правил</w:t>
      </w:r>
      <w:r>
        <w:rPr>
          <w:spacing w:val="-12"/>
        </w:rPr>
        <w:t xml:space="preserve"> </w:t>
      </w:r>
      <w:r>
        <w:rPr>
          <w:spacing w:val="-2"/>
        </w:rPr>
        <w:t>правописания.</w:t>
      </w:r>
    </w:p>
    <w:p w:rsidR="003B2945" w:rsidRDefault="0075528C">
      <w:pPr>
        <w:pStyle w:val="a3"/>
        <w:ind w:right="689" w:firstLine="283"/>
      </w:pPr>
      <w:r>
        <w:t>Любое сочинение и изложение оценивается двумя отметками: первая ставится за содержание и речевое оформление, вторая – за грамотность, т. е. за соблюдение орфографических, пунктуационных и языковых норм. Обе</w:t>
      </w:r>
      <w:r>
        <w:t xml:space="preserve"> оценки считаются оценками по русскому языку, за исключением случаев, когда проводится работа, проверяющая знания учащихся по литературе. В этом случае первая оценка (за содержание и речь) считается оценкой по литературе.</w:t>
      </w:r>
    </w:p>
    <w:p w:rsidR="003B2945" w:rsidRDefault="0075528C">
      <w:pPr>
        <w:pStyle w:val="a3"/>
        <w:spacing w:before="1"/>
        <w:jc w:val="left"/>
      </w:pPr>
      <w:r>
        <w:t>Содержание</w:t>
      </w:r>
      <w:r>
        <w:rPr>
          <w:spacing w:val="-11"/>
        </w:rPr>
        <w:t xml:space="preserve"> </w:t>
      </w:r>
      <w:r>
        <w:t>сочинения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изложения</w:t>
      </w:r>
      <w:r>
        <w:rPr>
          <w:spacing w:val="-8"/>
        </w:rPr>
        <w:t xml:space="preserve"> </w:t>
      </w:r>
      <w:r>
        <w:t>о</w:t>
      </w:r>
      <w:r>
        <w:t>ценивается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следующим</w:t>
      </w:r>
      <w:r>
        <w:rPr>
          <w:spacing w:val="-7"/>
        </w:rPr>
        <w:t xml:space="preserve"> </w:t>
      </w:r>
      <w:r>
        <w:rPr>
          <w:spacing w:val="-2"/>
        </w:rPr>
        <w:t>критериям:</w:t>
      </w:r>
    </w:p>
    <w:p w:rsidR="003B2945" w:rsidRDefault="0075528C">
      <w:pPr>
        <w:pStyle w:val="a5"/>
        <w:numPr>
          <w:ilvl w:val="0"/>
          <w:numId w:val="13"/>
        </w:numPr>
        <w:tabs>
          <w:tab w:val="left" w:pos="732"/>
        </w:tabs>
        <w:ind w:left="732" w:hanging="358"/>
        <w:rPr>
          <w:sz w:val="24"/>
        </w:rPr>
      </w:pPr>
      <w:r>
        <w:rPr>
          <w:sz w:val="24"/>
        </w:rPr>
        <w:t>соответствие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 ученика</w:t>
      </w:r>
      <w:r>
        <w:rPr>
          <w:spacing w:val="-5"/>
          <w:sz w:val="24"/>
        </w:rPr>
        <w:t xml:space="preserve"> </w:t>
      </w:r>
      <w:r>
        <w:rPr>
          <w:sz w:val="24"/>
        </w:rPr>
        <w:t>теме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мысли;</w:t>
      </w:r>
    </w:p>
    <w:p w:rsidR="003B2945" w:rsidRDefault="0075528C">
      <w:pPr>
        <w:pStyle w:val="a5"/>
        <w:numPr>
          <w:ilvl w:val="0"/>
          <w:numId w:val="13"/>
        </w:numPr>
        <w:tabs>
          <w:tab w:val="left" w:pos="732"/>
        </w:tabs>
        <w:ind w:left="732" w:hanging="358"/>
        <w:rPr>
          <w:sz w:val="24"/>
        </w:rPr>
      </w:pPr>
      <w:r>
        <w:rPr>
          <w:sz w:val="24"/>
        </w:rPr>
        <w:t>полнота</w:t>
      </w:r>
      <w:r>
        <w:rPr>
          <w:spacing w:val="-6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темы;</w:t>
      </w:r>
    </w:p>
    <w:p w:rsidR="003B2945" w:rsidRDefault="0075528C">
      <w:pPr>
        <w:pStyle w:val="a5"/>
        <w:numPr>
          <w:ilvl w:val="0"/>
          <w:numId w:val="13"/>
        </w:numPr>
        <w:tabs>
          <w:tab w:val="left" w:pos="732"/>
        </w:tabs>
        <w:ind w:left="732" w:hanging="358"/>
        <w:rPr>
          <w:sz w:val="24"/>
        </w:rPr>
      </w:pPr>
      <w:r>
        <w:rPr>
          <w:sz w:val="24"/>
        </w:rPr>
        <w:t>правильность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:rsidR="003B2945" w:rsidRDefault="0075528C">
      <w:pPr>
        <w:pStyle w:val="a5"/>
        <w:numPr>
          <w:ilvl w:val="0"/>
          <w:numId w:val="13"/>
        </w:numPr>
        <w:tabs>
          <w:tab w:val="left" w:pos="732"/>
        </w:tabs>
        <w:ind w:left="732" w:hanging="358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изложения.</w:t>
      </w:r>
    </w:p>
    <w:p w:rsidR="003B2945" w:rsidRDefault="0075528C">
      <w:pPr>
        <w:pStyle w:val="a3"/>
        <w:ind w:right="684" w:firstLine="566"/>
      </w:pPr>
      <w:r>
        <w:t>При оценке речевого оформления сочинений и изложений учитывается: разнообразие словаря и грамматического строя речи; стилевое единство и выразительность речи; число речевых недочётов. Грамотность оценивается по числу допущенных учеником ошибок – орфографич</w:t>
      </w:r>
      <w:r>
        <w:t>еских, пунктуационных и грамматических.</w:t>
      </w:r>
    </w:p>
    <w:p w:rsidR="003B2945" w:rsidRDefault="003B2945">
      <w:pPr>
        <w:pStyle w:val="a3"/>
        <w:spacing w:before="56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6511"/>
        <w:gridCol w:w="2411"/>
        <w:gridCol w:w="288"/>
      </w:tblGrid>
      <w:tr w:rsidR="003B2945">
        <w:trPr>
          <w:trHeight w:val="273"/>
        </w:trPr>
        <w:tc>
          <w:tcPr>
            <w:tcW w:w="977" w:type="dxa"/>
            <w:vMerge w:val="restart"/>
          </w:tcPr>
          <w:p w:rsidR="003B2945" w:rsidRDefault="0075528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9210" w:type="dxa"/>
            <w:gridSpan w:val="3"/>
          </w:tcPr>
          <w:p w:rsidR="003B2945" w:rsidRDefault="0075528C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</w:tr>
      <w:tr w:rsidR="003B2945">
        <w:trPr>
          <w:trHeight w:val="275"/>
        </w:trPr>
        <w:tc>
          <w:tcPr>
            <w:tcW w:w="977" w:type="dxa"/>
            <w:vMerge/>
            <w:tcBorders>
              <w:top w:val="nil"/>
            </w:tcBorders>
          </w:tcPr>
          <w:p w:rsidR="003B2945" w:rsidRDefault="003B2945">
            <w:pPr>
              <w:rPr>
                <w:sz w:val="2"/>
                <w:szCs w:val="2"/>
              </w:rPr>
            </w:pPr>
          </w:p>
        </w:tc>
        <w:tc>
          <w:tcPr>
            <w:tcW w:w="6511" w:type="dxa"/>
          </w:tcPr>
          <w:p w:rsidR="003B2945" w:rsidRDefault="0075528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речь</w:t>
            </w:r>
          </w:p>
        </w:tc>
        <w:tc>
          <w:tcPr>
            <w:tcW w:w="2699" w:type="dxa"/>
            <w:gridSpan w:val="2"/>
          </w:tcPr>
          <w:p w:rsidR="003B2945" w:rsidRDefault="0075528C">
            <w:pPr>
              <w:pStyle w:val="TableParagraph"/>
              <w:spacing w:line="256" w:lineRule="exact"/>
              <w:ind w:left="687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Грамотность</w:t>
            </w:r>
          </w:p>
        </w:tc>
      </w:tr>
      <w:tr w:rsidR="003B2945">
        <w:trPr>
          <w:trHeight w:val="1934"/>
        </w:trPr>
        <w:tc>
          <w:tcPr>
            <w:tcW w:w="977" w:type="dxa"/>
          </w:tcPr>
          <w:p w:rsidR="003B2945" w:rsidRDefault="0075528C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6511" w:type="dxa"/>
          </w:tcPr>
          <w:p w:rsidR="003B2945" w:rsidRDefault="0075528C">
            <w:pPr>
              <w:pStyle w:val="TableParagraph"/>
              <w:tabs>
                <w:tab w:val="left" w:pos="1680"/>
                <w:tab w:val="left" w:pos="1857"/>
                <w:tab w:val="left" w:pos="2436"/>
                <w:tab w:val="left" w:pos="2716"/>
                <w:tab w:val="left" w:pos="3706"/>
                <w:tab w:val="left" w:pos="3900"/>
                <w:tab w:val="left" w:pos="4138"/>
                <w:tab w:val="left" w:pos="5071"/>
                <w:tab w:val="left" w:pos="5309"/>
                <w:tab w:val="left" w:pos="5871"/>
                <w:tab w:val="left" w:pos="6269"/>
              </w:tabs>
              <w:spacing w:before="1" w:line="237" w:lineRule="auto"/>
              <w:ind w:left="112" w:right="96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полностью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теме. </w:t>
            </w:r>
            <w:r>
              <w:rPr>
                <w:sz w:val="24"/>
              </w:rPr>
              <w:t>Фактические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отсутствуют.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излагается последовательно.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богатством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словаря, </w:t>
            </w:r>
            <w:r>
              <w:rPr>
                <w:spacing w:val="-2"/>
                <w:sz w:val="24"/>
              </w:rPr>
              <w:t>разнообразием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синтаксических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точностью словоупотребления.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Достигнуто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стилевое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выразительность текста. В целом в работе допускается 1 недочет в содержании и 1-2 речевых недочета.</w:t>
            </w:r>
          </w:p>
        </w:tc>
        <w:tc>
          <w:tcPr>
            <w:tcW w:w="2411" w:type="dxa"/>
            <w:tcBorders>
              <w:right w:val="nil"/>
            </w:tcBorders>
          </w:tcPr>
          <w:p w:rsidR="003B2945" w:rsidRDefault="0075528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Допускаются </w:t>
            </w:r>
            <w:r>
              <w:rPr>
                <w:sz w:val="24"/>
              </w:rPr>
              <w:t>орфографическая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 xml:space="preserve"> пунктуационная или </w:t>
            </w:r>
            <w:r>
              <w:rPr>
                <w:spacing w:val="-2"/>
                <w:sz w:val="24"/>
              </w:rPr>
              <w:t>грамматическая ошибка.</w:t>
            </w:r>
          </w:p>
        </w:tc>
        <w:tc>
          <w:tcPr>
            <w:tcW w:w="288" w:type="dxa"/>
            <w:tcBorders>
              <w:left w:val="nil"/>
            </w:tcBorders>
          </w:tcPr>
          <w:p w:rsidR="003B2945" w:rsidRDefault="0075528C">
            <w:pPr>
              <w:pStyle w:val="TableParagraph"/>
              <w:spacing w:line="268" w:lineRule="exact"/>
              <w:ind w:left="5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3B2945" w:rsidRDefault="0075528C"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3B2945" w:rsidRDefault="0075528C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B2945">
        <w:trPr>
          <w:trHeight w:val="258"/>
        </w:trPr>
        <w:tc>
          <w:tcPr>
            <w:tcW w:w="977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line="23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«4»</w:t>
            </w:r>
          </w:p>
        </w:tc>
        <w:tc>
          <w:tcPr>
            <w:tcW w:w="6511" w:type="dxa"/>
            <w:tcBorders>
              <w:bottom w:val="nil"/>
            </w:tcBorders>
          </w:tcPr>
          <w:p w:rsidR="003B2945" w:rsidRDefault="0075528C">
            <w:pPr>
              <w:pStyle w:val="TableParagraph"/>
              <w:tabs>
                <w:tab w:val="left" w:pos="1634"/>
                <w:tab w:val="left" w:pos="2625"/>
                <w:tab w:val="left" w:pos="2995"/>
                <w:tab w:val="left" w:pos="4238"/>
                <w:tab w:val="left" w:pos="5924"/>
              </w:tabs>
              <w:spacing w:line="23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2411" w:type="dxa"/>
            <w:tcBorders>
              <w:bottom w:val="nil"/>
              <w:right w:val="nil"/>
            </w:tcBorders>
          </w:tcPr>
          <w:p w:rsidR="003B2945" w:rsidRDefault="0075528C">
            <w:pPr>
              <w:pStyle w:val="TableParagraph"/>
              <w:spacing w:line="23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Допускаются</w:t>
            </w:r>
          </w:p>
        </w:tc>
        <w:tc>
          <w:tcPr>
            <w:tcW w:w="288" w:type="dxa"/>
            <w:tcBorders>
              <w:left w:val="nil"/>
              <w:bottom w:val="nil"/>
            </w:tcBorders>
          </w:tcPr>
          <w:p w:rsidR="003B2945" w:rsidRDefault="0075528C">
            <w:pPr>
              <w:pStyle w:val="TableParagraph"/>
              <w:spacing w:line="238" w:lineRule="exact"/>
              <w:ind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B2945">
        <w:trPr>
          <w:trHeight w:val="276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(имеются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отклонения 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2411" w:type="dxa"/>
            <w:tcBorders>
              <w:top w:val="nil"/>
              <w:bottom w:val="nil"/>
              <w:right w:val="nil"/>
            </w:tcBorders>
          </w:tcPr>
          <w:p w:rsidR="003B2945" w:rsidRDefault="0075528C">
            <w:pPr>
              <w:pStyle w:val="TableParagraph"/>
              <w:tabs>
                <w:tab w:val="left" w:pos="2123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орфографические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B2945">
        <w:trPr>
          <w:trHeight w:val="276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достоверно,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 имеются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единичные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фактические</w:t>
            </w:r>
          </w:p>
        </w:tc>
        <w:tc>
          <w:tcPr>
            <w:tcW w:w="2411" w:type="dxa"/>
            <w:tcBorders>
              <w:top w:val="nil"/>
              <w:bottom w:val="nil"/>
              <w:right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пунктуационные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</w:tr>
      <w:tr w:rsidR="003B2945">
        <w:trPr>
          <w:trHeight w:val="276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tabs>
                <w:tab w:val="left" w:pos="1788"/>
                <w:tab w:val="left" w:pos="3165"/>
                <w:tab w:val="left" w:pos="5263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неточности.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Имеются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незначительные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нарушения</w:t>
            </w:r>
          </w:p>
        </w:tc>
        <w:tc>
          <w:tcPr>
            <w:tcW w:w="2411" w:type="dxa"/>
            <w:tcBorders>
              <w:top w:val="nil"/>
              <w:bottom w:val="nil"/>
              <w:right w:val="nil"/>
            </w:tcBorders>
          </w:tcPr>
          <w:p w:rsidR="003B2945" w:rsidRDefault="0075528C">
            <w:pPr>
              <w:pStyle w:val="TableParagraph"/>
              <w:tabs>
                <w:tab w:val="left" w:pos="1528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ошибки,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B2945">
        <w:trPr>
          <w:trHeight w:val="275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мыслей.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Лексический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411" w:type="dxa"/>
            <w:tcBorders>
              <w:top w:val="nil"/>
              <w:bottom w:val="nil"/>
              <w:right w:val="nil"/>
            </w:tcBorders>
          </w:tcPr>
          <w:p w:rsidR="003B2945" w:rsidRDefault="0075528C">
            <w:pPr>
              <w:pStyle w:val="TableParagraph"/>
              <w:tabs>
                <w:tab w:val="left" w:pos="2123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орфографические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B2945">
        <w:trPr>
          <w:trHeight w:val="276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грамматический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разнообразен.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Стиль</w:t>
            </w:r>
          </w:p>
        </w:tc>
        <w:tc>
          <w:tcPr>
            <w:tcW w:w="2411" w:type="dxa"/>
            <w:tcBorders>
              <w:top w:val="nil"/>
              <w:bottom w:val="nil"/>
              <w:right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пунктуационные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</w:tr>
      <w:tr w:rsidR="003B2945">
        <w:trPr>
          <w:trHeight w:val="275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tabs>
                <w:tab w:val="left" w:pos="1327"/>
                <w:tab w:val="left" w:pos="2940"/>
                <w:tab w:val="left" w:pos="4505"/>
                <w:tab w:val="left" w:pos="5114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отличается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единством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достаточной</w:t>
            </w:r>
          </w:p>
        </w:tc>
        <w:tc>
          <w:tcPr>
            <w:tcW w:w="2411" w:type="dxa"/>
            <w:tcBorders>
              <w:top w:val="nil"/>
              <w:bottom w:val="nil"/>
              <w:right w:val="nil"/>
            </w:tcBorders>
          </w:tcPr>
          <w:p w:rsidR="003B2945" w:rsidRDefault="0075528C">
            <w:pPr>
              <w:pStyle w:val="TableParagraph"/>
              <w:tabs>
                <w:tab w:val="left" w:pos="1528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ошибки,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B2945">
        <w:trPr>
          <w:trHeight w:val="276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выразительностью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допускаются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1" w:type="dxa"/>
            <w:tcBorders>
              <w:top w:val="nil"/>
              <w:bottom w:val="nil"/>
              <w:right w:val="nil"/>
            </w:tcBorders>
          </w:tcPr>
          <w:p w:rsidR="003B2945" w:rsidRDefault="0075528C">
            <w:pPr>
              <w:pStyle w:val="TableParagraph"/>
              <w:tabs>
                <w:tab w:val="left" w:pos="2113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орфографическая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B2945">
        <w:trPr>
          <w:trHeight w:val="276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недочетов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недочетов.</w:t>
            </w:r>
          </w:p>
        </w:tc>
        <w:tc>
          <w:tcPr>
            <w:tcW w:w="2411" w:type="dxa"/>
            <w:tcBorders>
              <w:top w:val="nil"/>
              <w:bottom w:val="nil"/>
              <w:right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пунктуационных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</w:tr>
      <w:tr w:rsidR="003B2945">
        <w:trPr>
          <w:trHeight w:val="274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  <w:right w:val="nil"/>
            </w:tcBorders>
          </w:tcPr>
          <w:p w:rsidR="003B2945" w:rsidRDefault="0075528C">
            <w:pPr>
              <w:pStyle w:val="TableParagraph"/>
              <w:tabs>
                <w:tab w:val="left" w:pos="1230"/>
                <w:tab w:val="left" w:pos="1600"/>
              </w:tabs>
              <w:spacing w:line="25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ошибки,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также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3B2945" w:rsidRDefault="0075528C">
            <w:pPr>
              <w:pStyle w:val="TableParagraph"/>
              <w:spacing w:line="255" w:lineRule="exact"/>
              <w:ind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B2945">
        <w:trPr>
          <w:trHeight w:val="274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  <w:right w:val="nil"/>
            </w:tcBorders>
          </w:tcPr>
          <w:p w:rsidR="003B2945" w:rsidRDefault="0075528C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грамматические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</w:tr>
      <w:tr w:rsidR="003B2945">
        <w:trPr>
          <w:trHeight w:val="290"/>
        </w:trPr>
        <w:tc>
          <w:tcPr>
            <w:tcW w:w="977" w:type="dxa"/>
            <w:tcBorders>
              <w:top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right w:val="nil"/>
            </w:tcBorders>
          </w:tcPr>
          <w:p w:rsidR="003B2945" w:rsidRDefault="0075528C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ошибки.</w:t>
            </w:r>
          </w:p>
        </w:tc>
        <w:tc>
          <w:tcPr>
            <w:tcW w:w="288" w:type="dxa"/>
            <w:tcBorders>
              <w:top w:val="nil"/>
              <w:left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</w:tr>
      <w:tr w:rsidR="003B2945">
        <w:trPr>
          <w:trHeight w:val="258"/>
        </w:trPr>
        <w:tc>
          <w:tcPr>
            <w:tcW w:w="977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line="23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«3»</w:t>
            </w:r>
          </w:p>
        </w:tc>
        <w:tc>
          <w:tcPr>
            <w:tcW w:w="6511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line="23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темы.</w:t>
            </w:r>
          </w:p>
        </w:tc>
        <w:tc>
          <w:tcPr>
            <w:tcW w:w="2699" w:type="dxa"/>
            <w:gridSpan w:val="2"/>
            <w:tcBorders>
              <w:bottom w:val="nil"/>
            </w:tcBorders>
          </w:tcPr>
          <w:p w:rsidR="003B2945" w:rsidRDefault="0075528C">
            <w:pPr>
              <w:pStyle w:val="TableParagraph"/>
              <w:tabs>
                <w:tab w:val="left" w:pos="1842"/>
                <w:tab w:val="left" w:pos="2464"/>
              </w:tabs>
              <w:spacing w:line="23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Допускаются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9</w:t>
            </w:r>
          </w:p>
        </w:tc>
      </w:tr>
      <w:tr w:rsidR="003B2945">
        <w:trPr>
          <w:trHeight w:val="276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достоверная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главном,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отдельные</w:t>
            </w: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орфографических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</w:tr>
      <w:tr w:rsidR="003B2945">
        <w:trPr>
          <w:trHeight w:val="276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фактические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неточности.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нарушения</w:t>
            </w: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tabs>
                <w:tab w:val="left" w:pos="843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пунктуационных</w:t>
            </w:r>
          </w:p>
        </w:tc>
      </w:tr>
      <w:tr w:rsidR="003B2945">
        <w:trPr>
          <w:trHeight w:val="274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tabs>
                <w:tab w:val="left" w:pos="2565"/>
                <w:tab w:val="left" w:pos="4109"/>
                <w:tab w:val="left" w:pos="5090"/>
                <w:tab w:val="left" w:pos="6267"/>
              </w:tabs>
              <w:spacing w:line="25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изложения.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Беден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словарь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tabs>
                <w:tab w:val="left" w:pos="1463"/>
                <w:tab w:val="right" w:pos="2584"/>
              </w:tabs>
              <w:spacing w:line="25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ошибок,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10</w:t>
            </w:r>
          </w:p>
        </w:tc>
      </w:tr>
      <w:tr w:rsidR="003B2945">
        <w:trPr>
          <w:trHeight w:val="274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однообразны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употребляемые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синтаксические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конструкции,</w:t>
            </w: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tabs>
                <w:tab w:val="left" w:pos="2132"/>
                <w:tab w:val="left" w:pos="2464"/>
              </w:tabs>
              <w:spacing w:line="25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орфографических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7</w:t>
            </w:r>
          </w:p>
        </w:tc>
      </w:tr>
      <w:tr w:rsidR="003B2945">
        <w:trPr>
          <w:trHeight w:val="276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встречаются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неправильное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словоупотребление.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пунктуационных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(если</w:t>
            </w:r>
          </w:p>
        </w:tc>
      </w:tr>
      <w:tr w:rsidR="003B2945">
        <w:trPr>
          <w:trHeight w:val="275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единством,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выразительна.</w:t>
            </w: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среди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тех,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</w:tc>
      </w:tr>
      <w:tr w:rsidR="003B2945">
        <w:trPr>
          <w:trHeight w:val="276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недочетов</w:t>
            </w: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однотипные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3B2945">
        <w:trPr>
          <w:trHeight w:val="275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недочетов.</w:t>
            </w: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tabs>
                <w:tab w:val="left" w:pos="1700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негрубые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ошибки)</w:t>
            </w:r>
          </w:p>
        </w:tc>
      </w:tr>
      <w:tr w:rsidR="003B2945">
        <w:trPr>
          <w:trHeight w:val="290"/>
        </w:trPr>
        <w:tc>
          <w:tcPr>
            <w:tcW w:w="977" w:type="dxa"/>
            <w:tcBorders>
              <w:top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2699" w:type="dxa"/>
            <w:gridSpan w:val="2"/>
            <w:tcBorders>
              <w:top w:val="nil"/>
            </w:tcBorders>
          </w:tcPr>
          <w:p w:rsidR="003B2945" w:rsidRDefault="0075528C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ошибок</w:t>
            </w:r>
          </w:p>
        </w:tc>
      </w:tr>
    </w:tbl>
    <w:p w:rsidR="003B2945" w:rsidRDefault="003B2945">
      <w:pPr>
        <w:pStyle w:val="TableParagraph"/>
        <w:spacing w:line="271" w:lineRule="exact"/>
        <w:rPr>
          <w:sz w:val="24"/>
        </w:rPr>
        <w:sectPr w:rsidR="003B2945">
          <w:pgSz w:w="11900" w:h="16850"/>
          <w:pgMar w:top="600" w:right="141" w:bottom="524" w:left="1133" w:header="720" w:footer="720" w:gutter="0"/>
          <w:cols w:space="720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6506"/>
        <w:gridCol w:w="2694"/>
      </w:tblGrid>
      <w:tr w:rsidR="003B2945">
        <w:trPr>
          <w:trHeight w:val="280"/>
        </w:trPr>
        <w:tc>
          <w:tcPr>
            <w:tcW w:w="977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line="260" w:lineRule="exact"/>
              <w:ind w:left="31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«2»</w:t>
            </w:r>
          </w:p>
        </w:tc>
        <w:tc>
          <w:tcPr>
            <w:tcW w:w="6506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фактических</w:t>
            </w:r>
          </w:p>
        </w:tc>
        <w:tc>
          <w:tcPr>
            <w:tcW w:w="2694" w:type="dxa"/>
            <w:tcBorders>
              <w:bottom w:val="nil"/>
            </w:tcBorders>
          </w:tcPr>
          <w:p w:rsidR="003B2945" w:rsidRDefault="0075528C">
            <w:pPr>
              <w:pStyle w:val="TableParagraph"/>
              <w:tabs>
                <w:tab w:val="left" w:pos="1244"/>
                <w:tab w:val="left" w:pos="2015"/>
              </w:tabs>
              <w:spacing w:line="26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Имеются</w:t>
            </w:r>
            <w:r>
              <w:rPr>
                <w:sz w:val="24"/>
              </w:rPr>
              <w:tab/>
              <w:t>10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более</w:t>
            </w:r>
          </w:p>
        </w:tc>
      </w:tr>
      <w:tr w:rsidR="003B2945">
        <w:trPr>
          <w:trHeight w:val="275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06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tabs>
                <w:tab w:val="left" w:pos="1699"/>
                <w:tab w:val="left" w:pos="2995"/>
                <w:tab w:val="left" w:pos="5299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неточностей.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изложения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орфографических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3B2945">
        <w:trPr>
          <w:trHeight w:val="276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06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мыслей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пунктуационных</w:t>
            </w:r>
          </w:p>
        </w:tc>
      </w:tr>
      <w:tr w:rsidR="003B2945">
        <w:trPr>
          <w:trHeight w:val="276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06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tabs>
                <w:tab w:val="left" w:pos="913"/>
                <w:tab w:val="left" w:pos="1713"/>
                <w:tab w:val="left" w:pos="2616"/>
                <w:tab w:val="left" w:pos="4349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ними,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неправильного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словоупотребления.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ошибок,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3B2945">
        <w:trPr>
          <w:trHeight w:val="275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06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tabs>
                <w:tab w:val="left" w:pos="1137"/>
                <w:tab w:val="left" w:pos="1996"/>
                <w:tab w:val="left" w:pos="3127"/>
                <w:tab w:val="left" w:pos="4080"/>
                <w:tab w:val="left" w:pos="5294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Крайне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беден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словарь,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написана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короткими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tabs>
                <w:tab w:val="left" w:pos="923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более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грамматических</w:t>
            </w:r>
          </w:p>
        </w:tc>
      </w:tr>
      <w:tr w:rsidR="003B2945">
        <w:trPr>
          <w:trHeight w:val="275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06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однотипными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предложениями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слабо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выраженной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связью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ошибок.</w:t>
            </w:r>
          </w:p>
        </w:tc>
      </w:tr>
      <w:tr w:rsidR="003B2945">
        <w:trPr>
          <w:trHeight w:val="275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06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tabs>
                <w:tab w:val="left" w:pos="1207"/>
                <w:tab w:val="left" w:pos="2244"/>
                <w:tab w:val="left" w:pos="3278"/>
                <w:tab w:val="left" w:pos="4867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неправильного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</w:tr>
      <w:tr w:rsidR="003B2945">
        <w:trPr>
          <w:trHeight w:val="273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06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словоупотребления.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Нарушено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стилевое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</w:tr>
      <w:tr w:rsidR="003B2945">
        <w:trPr>
          <w:trHeight w:val="273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06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целом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</w:tr>
      <w:tr w:rsidR="003B2945">
        <w:trPr>
          <w:trHeight w:val="281"/>
        </w:trPr>
        <w:tc>
          <w:tcPr>
            <w:tcW w:w="977" w:type="dxa"/>
            <w:tcBorders>
              <w:top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06" w:type="dxa"/>
            <w:tcBorders>
              <w:top w:val="nil"/>
            </w:tcBorders>
          </w:tcPr>
          <w:p w:rsidR="003B2945" w:rsidRDefault="0075528C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речевых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недочетов.</w:t>
            </w:r>
          </w:p>
        </w:tc>
        <w:tc>
          <w:tcPr>
            <w:tcW w:w="2694" w:type="dxa"/>
            <w:tcBorders>
              <w:top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</w:tr>
    </w:tbl>
    <w:p w:rsidR="003B2945" w:rsidRDefault="003B2945">
      <w:pPr>
        <w:pStyle w:val="a3"/>
        <w:spacing w:before="20"/>
        <w:ind w:left="0"/>
        <w:jc w:val="left"/>
      </w:pPr>
    </w:p>
    <w:p w:rsidR="003B2945" w:rsidRDefault="0075528C">
      <w:pPr>
        <w:pStyle w:val="a3"/>
      </w:pPr>
      <w:r>
        <w:t>П</w:t>
      </w:r>
      <w:r>
        <w:rPr>
          <w:spacing w:val="-1"/>
        </w:rPr>
        <w:t xml:space="preserve"> </w:t>
      </w:r>
      <w:r>
        <w:t>р и м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5"/>
        </w:rPr>
        <w:t>я.</w:t>
      </w:r>
    </w:p>
    <w:p w:rsidR="003B2945" w:rsidRDefault="0075528C">
      <w:pPr>
        <w:pStyle w:val="a5"/>
        <w:numPr>
          <w:ilvl w:val="0"/>
          <w:numId w:val="12"/>
        </w:numPr>
        <w:tabs>
          <w:tab w:val="left" w:pos="307"/>
          <w:tab w:val="left" w:pos="734"/>
        </w:tabs>
        <w:spacing w:before="3"/>
        <w:ind w:right="692" w:hanging="5"/>
        <w:jc w:val="both"/>
        <w:rPr>
          <w:sz w:val="24"/>
        </w:rPr>
      </w:pPr>
      <w:r>
        <w:rPr>
          <w:sz w:val="24"/>
        </w:rPr>
        <w:t>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оценку за сочинен</w:t>
      </w:r>
      <w:r>
        <w:rPr>
          <w:sz w:val="24"/>
        </w:rPr>
        <w:t>ие на один балл.</w:t>
      </w:r>
    </w:p>
    <w:p w:rsidR="003B2945" w:rsidRDefault="0075528C">
      <w:pPr>
        <w:pStyle w:val="a5"/>
        <w:numPr>
          <w:ilvl w:val="0"/>
          <w:numId w:val="12"/>
        </w:numPr>
        <w:tabs>
          <w:tab w:val="left" w:pos="307"/>
          <w:tab w:val="left" w:pos="734"/>
        </w:tabs>
        <w:ind w:right="696" w:hanging="5"/>
        <w:jc w:val="both"/>
        <w:rPr>
          <w:sz w:val="24"/>
        </w:rPr>
      </w:pPr>
      <w:r>
        <w:rPr>
          <w:sz w:val="24"/>
        </w:rPr>
        <w:t>Если объём сочинения в полтора-два раза больше указанного в настоящих «Нормах оценки...», то при оценке работы следует исходить из нормативов, увеличенных для отметки</w:t>
      </w:r>
    </w:p>
    <w:p w:rsidR="003B2945" w:rsidRDefault="0075528C">
      <w:pPr>
        <w:pStyle w:val="a3"/>
        <w:ind w:right="705"/>
      </w:pPr>
      <w:r>
        <w:t>«4» на одну, а для отметки «3» на две единицы. При выставлении оценки «5</w:t>
      </w:r>
      <w:r>
        <w:t>» превышение объёма сочинения не принимается во внимание.</w:t>
      </w:r>
    </w:p>
    <w:p w:rsidR="003B2945" w:rsidRDefault="0075528C">
      <w:pPr>
        <w:pStyle w:val="a5"/>
        <w:numPr>
          <w:ilvl w:val="0"/>
          <w:numId w:val="12"/>
        </w:numPr>
        <w:tabs>
          <w:tab w:val="left" w:pos="307"/>
          <w:tab w:val="left" w:pos="734"/>
        </w:tabs>
        <w:ind w:right="687" w:hanging="5"/>
        <w:jc w:val="both"/>
        <w:rPr>
          <w:sz w:val="24"/>
        </w:rPr>
      </w:pPr>
      <w:r>
        <w:rPr>
          <w:sz w:val="24"/>
        </w:rPr>
        <w:t>Первая оценка (за содержание и речь) не может быть положительной, если не раскрыта тема</w:t>
      </w:r>
      <w:r>
        <w:rPr>
          <w:spacing w:val="-15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хотя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остальным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-15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написано</w:t>
      </w:r>
      <w:r>
        <w:rPr>
          <w:spacing w:val="-15"/>
          <w:sz w:val="24"/>
        </w:rPr>
        <w:t xml:space="preserve"> </w:t>
      </w:r>
      <w:r>
        <w:rPr>
          <w:sz w:val="24"/>
        </w:rPr>
        <w:t>удовлетвори-</w:t>
      </w:r>
      <w:r>
        <w:rPr>
          <w:spacing w:val="-16"/>
          <w:sz w:val="24"/>
        </w:rPr>
        <w:t xml:space="preserve"> </w:t>
      </w:r>
      <w:r>
        <w:rPr>
          <w:sz w:val="24"/>
        </w:rPr>
        <w:t>тельно.</w:t>
      </w:r>
    </w:p>
    <w:p w:rsidR="003B2945" w:rsidRDefault="0075528C">
      <w:pPr>
        <w:pStyle w:val="a5"/>
        <w:numPr>
          <w:ilvl w:val="0"/>
          <w:numId w:val="12"/>
        </w:numPr>
        <w:tabs>
          <w:tab w:val="left" w:pos="307"/>
          <w:tab w:val="left" w:pos="734"/>
        </w:tabs>
        <w:spacing w:before="1"/>
        <w:ind w:right="690" w:hanging="5"/>
        <w:jc w:val="both"/>
        <w:rPr>
          <w:sz w:val="24"/>
        </w:rPr>
      </w:pPr>
      <w:r>
        <w:rPr>
          <w:sz w:val="24"/>
        </w:rPr>
        <w:t>На оценку сочинения и изложения распространяются положения об однотипных и негрубых</w:t>
      </w:r>
      <w:r>
        <w:rPr>
          <w:spacing w:val="40"/>
          <w:sz w:val="24"/>
        </w:rPr>
        <w:t xml:space="preserve"> </w:t>
      </w:r>
      <w:r>
        <w:rPr>
          <w:sz w:val="24"/>
        </w:rPr>
        <w:t>ошибках,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38"/>
          <w:sz w:val="24"/>
        </w:rPr>
        <w:t xml:space="preserve"> </w:t>
      </w:r>
      <w:r>
        <w:rPr>
          <w:sz w:val="24"/>
        </w:rPr>
        <w:t>также</w:t>
      </w:r>
      <w:r>
        <w:rPr>
          <w:spacing w:val="38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сделанных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40"/>
          <w:sz w:val="24"/>
        </w:rPr>
        <w:t xml:space="preserve"> </w:t>
      </w:r>
      <w:r>
        <w:rPr>
          <w:sz w:val="24"/>
        </w:rPr>
        <w:t>исправлениях,</w:t>
      </w:r>
      <w:r>
        <w:rPr>
          <w:spacing w:val="40"/>
          <w:sz w:val="24"/>
        </w:rPr>
        <w:t xml:space="preserve"> </w:t>
      </w:r>
      <w:r>
        <w:rPr>
          <w:sz w:val="24"/>
        </w:rPr>
        <w:t>приведённые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разделе</w:t>
      </w:r>
    </w:p>
    <w:p w:rsidR="003B2945" w:rsidRDefault="0075528C">
      <w:pPr>
        <w:pStyle w:val="a3"/>
      </w:pPr>
      <w:r>
        <w:t>«Оценка</w:t>
      </w:r>
      <w:r>
        <w:rPr>
          <w:spacing w:val="-13"/>
        </w:rPr>
        <w:t xml:space="preserve"> </w:t>
      </w:r>
      <w:r>
        <w:rPr>
          <w:spacing w:val="-2"/>
        </w:rPr>
        <w:t>диктантов».</w:t>
      </w:r>
    </w:p>
    <w:p w:rsidR="003B2945" w:rsidRDefault="0075528C">
      <w:pPr>
        <w:pStyle w:val="1"/>
        <w:numPr>
          <w:ilvl w:val="0"/>
          <w:numId w:val="17"/>
        </w:numPr>
        <w:tabs>
          <w:tab w:val="left" w:pos="693"/>
        </w:tabs>
        <w:spacing w:before="274"/>
        <w:ind w:left="693" w:hanging="388"/>
      </w:pPr>
      <w:r>
        <w:t>Оценка</w:t>
      </w:r>
      <w:r>
        <w:rPr>
          <w:spacing w:val="-3"/>
        </w:rPr>
        <w:t xml:space="preserve"> </w:t>
      </w:r>
      <w:r>
        <w:t>обучающих</w:t>
      </w:r>
      <w:r>
        <w:rPr>
          <w:spacing w:val="-3"/>
        </w:rPr>
        <w:t xml:space="preserve"> </w:t>
      </w:r>
      <w:r>
        <w:rPr>
          <w:spacing w:val="-2"/>
        </w:rPr>
        <w:t>работ</w:t>
      </w:r>
    </w:p>
    <w:p w:rsidR="003B2945" w:rsidRDefault="0075528C">
      <w:pPr>
        <w:pStyle w:val="a3"/>
        <w:tabs>
          <w:tab w:val="left" w:pos="2683"/>
          <w:tab w:val="left" w:pos="4054"/>
          <w:tab w:val="left" w:pos="5823"/>
        </w:tabs>
        <w:spacing w:before="4"/>
        <w:ind w:right="951"/>
        <w:jc w:val="left"/>
      </w:pPr>
      <w:r>
        <w:t>Обучающие</w:t>
      </w:r>
      <w:r>
        <w:rPr>
          <w:spacing w:val="80"/>
        </w:rPr>
        <w:t xml:space="preserve"> </w:t>
      </w:r>
      <w:r>
        <w:t>работы</w:t>
      </w:r>
      <w:r>
        <w:tab/>
      </w:r>
      <w:r>
        <w:rPr>
          <w:spacing w:val="-2"/>
        </w:rPr>
        <w:t>(различные</w:t>
      </w:r>
      <w:r>
        <w:tab/>
        <w:t>упражнения</w:t>
      </w:r>
      <w:r>
        <w:rPr>
          <w:spacing w:val="80"/>
        </w:rPr>
        <w:t xml:space="preserve"> </w:t>
      </w:r>
      <w:r>
        <w:t>и</w:t>
      </w:r>
      <w:r>
        <w:tab/>
        <w:t>диктанты</w:t>
      </w:r>
      <w:r>
        <w:rPr>
          <w:spacing w:val="-5"/>
        </w:rPr>
        <w:t xml:space="preserve"> </w:t>
      </w:r>
      <w:r>
        <w:t>некон</w:t>
      </w:r>
      <w:r>
        <w:t>трольного</w:t>
      </w:r>
      <w:r>
        <w:rPr>
          <w:spacing w:val="-5"/>
        </w:rPr>
        <w:t xml:space="preserve"> </w:t>
      </w:r>
      <w:r>
        <w:t>характера) оцениваются более строго, чем контрольные работы.</w:t>
      </w:r>
    </w:p>
    <w:p w:rsidR="003B2945" w:rsidRDefault="0075528C">
      <w:pPr>
        <w:pStyle w:val="a3"/>
        <w:jc w:val="left"/>
      </w:pPr>
      <w:r>
        <w:t>При</w:t>
      </w:r>
      <w:r>
        <w:rPr>
          <w:spacing w:val="-7"/>
        </w:rPr>
        <w:t xml:space="preserve"> </w:t>
      </w:r>
      <w:r>
        <w:t>оценке</w:t>
      </w:r>
      <w:r>
        <w:rPr>
          <w:spacing w:val="-8"/>
        </w:rPr>
        <w:t xml:space="preserve"> </w:t>
      </w:r>
      <w:r>
        <w:t>обучающих</w:t>
      </w:r>
      <w:r>
        <w:rPr>
          <w:spacing w:val="-6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rPr>
          <w:spacing w:val="-2"/>
        </w:rPr>
        <w:t>учитываются:</w:t>
      </w:r>
    </w:p>
    <w:p w:rsidR="003B2945" w:rsidRDefault="0075528C">
      <w:pPr>
        <w:pStyle w:val="a5"/>
        <w:numPr>
          <w:ilvl w:val="1"/>
          <w:numId w:val="17"/>
        </w:numPr>
        <w:tabs>
          <w:tab w:val="left" w:pos="565"/>
        </w:tabs>
        <w:ind w:left="565" w:hanging="260"/>
        <w:rPr>
          <w:sz w:val="24"/>
        </w:rPr>
      </w:pPr>
      <w:r>
        <w:rPr>
          <w:spacing w:val="-2"/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самостоятельности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учащегося;</w:t>
      </w:r>
    </w:p>
    <w:p w:rsidR="003B2945" w:rsidRDefault="0075528C">
      <w:pPr>
        <w:pStyle w:val="a5"/>
        <w:numPr>
          <w:ilvl w:val="1"/>
          <w:numId w:val="17"/>
        </w:numPr>
        <w:tabs>
          <w:tab w:val="left" w:pos="727"/>
        </w:tabs>
        <w:ind w:left="727" w:hanging="422"/>
        <w:rPr>
          <w:sz w:val="24"/>
        </w:rPr>
      </w:pPr>
      <w:r>
        <w:rPr>
          <w:sz w:val="24"/>
        </w:rPr>
        <w:t>этап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3B2945" w:rsidRDefault="0075528C">
      <w:pPr>
        <w:pStyle w:val="a5"/>
        <w:numPr>
          <w:ilvl w:val="1"/>
          <w:numId w:val="17"/>
        </w:numPr>
        <w:tabs>
          <w:tab w:val="left" w:pos="565"/>
        </w:tabs>
        <w:spacing w:before="1"/>
        <w:ind w:left="565" w:hanging="260"/>
        <w:rPr>
          <w:sz w:val="24"/>
        </w:rPr>
      </w:pPr>
      <w:r>
        <w:rPr>
          <w:sz w:val="24"/>
        </w:rPr>
        <w:t>объём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3B2945" w:rsidRDefault="0075528C">
      <w:pPr>
        <w:pStyle w:val="a5"/>
        <w:numPr>
          <w:ilvl w:val="1"/>
          <w:numId w:val="17"/>
        </w:numPr>
        <w:tabs>
          <w:tab w:val="left" w:pos="565"/>
        </w:tabs>
        <w:ind w:left="565" w:hanging="260"/>
        <w:rPr>
          <w:sz w:val="24"/>
        </w:rPr>
      </w:pPr>
      <w:r>
        <w:rPr>
          <w:spacing w:val="-2"/>
          <w:sz w:val="24"/>
        </w:rPr>
        <w:t>чёткость,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аккуратность,</w:t>
      </w:r>
      <w:r>
        <w:rPr>
          <w:sz w:val="24"/>
        </w:rPr>
        <w:t xml:space="preserve"> </w:t>
      </w:r>
      <w:r>
        <w:rPr>
          <w:spacing w:val="-2"/>
          <w:sz w:val="24"/>
        </w:rPr>
        <w:t>каллиграфическая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правильность</w:t>
      </w:r>
      <w:r>
        <w:rPr>
          <w:sz w:val="24"/>
        </w:rPr>
        <w:t xml:space="preserve"> </w:t>
      </w:r>
      <w:r>
        <w:rPr>
          <w:spacing w:val="-2"/>
          <w:sz w:val="24"/>
        </w:rPr>
        <w:t>письма.</w:t>
      </w:r>
    </w:p>
    <w:p w:rsidR="003B2945" w:rsidRDefault="0075528C">
      <w:pPr>
        <w:pStyle w:val="a3"/>
        <w:ind w:left="309" w:right="685" w:firstLine="703"/>
      </w:pPr>
      <w:r>
        <w:t>Если возможные ошибки были предупреждены в ходе работы, оценки «5» и «4» ставятся только в том случае, когда ученик не допустил ошибок или допустил, но исправил ошибку.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этом</w:t>
      </w:r>
      <w:r>
        <w:rPr>
          <w:spacing w:val="-12"/>
        </w:rPr>
        <w:t xml:space="preserve"> </w:t>
      </w:r>
      <w:r>
        <w:t>выбор</w:t>
      </w:r>
      <w:r>
        <w:rPr>
          <w:spacing w:val="-12"/>
        </w:rPr>
        <w:t xml:space="preserve"> </w:t>
      </w:r>
      <w:r>
        <w:t>одной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оценок</w:t>
      </w:r>
      <w:r>
        <w:rPr>
          <w:spacing w:val="-10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одинаковом</w:t>
      </w:r>
      <w:r>
        <w:rPr>
          <w:spacing w:val="-13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грамотности</w:t>
      </w:r>
      <w:r>
        <w:rPr>
          <w:spacing w:val="4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содержания определяе</w:t>
      </w:r>
      <w:r>
        <w:t>тся степенью аккуратности записи, подчеркиваний и других особенностей оформления, а также наличием или отсутствием описок. В работе, превышающей по количеству слов объём диктантов для данного класса, для оценки «4» допустимо и 2 исправления ошибок.</w:t>
      </w:r>
    </w:p>
    <w:p w:rsidR="003B2945" w:rsidRDefault="0075528C">
      <w:pPr>
        <w:pStyle w:val="a3"/>
        <w:ind w:left="309" w:right="693" w:firstLine="703"/>
      </w:pPr>
      <w:r>
        <w:t>Первая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вторая</w:t>
      </w:r>
      <w:r>
        <w:rPr>
          <w:spacing w:val="-14"/>
        </w:rPr>
        <w:t xml:space="preserve"> </w:t>
      </w:r>
      <w:r>
        <w:t>работа,</w:t>
      </w:r>
      <w:r>
        <w:rPr>
          <w:spacing w:val="-11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классная,</w:t>
      </w:r>
      <w:r>
        <w:rPr>
          <w:spacing w:val="-13"/>
        </w:rPr>
        <w:t xml:space="preserve"> </w:t>
      </w:r>
      <w:r>
        <w:t>так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домашняя,</w:t>
      </w:r>
      <w:r>
        <w:rPr>
          <w:spacing w:val="-14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закреплении</w:t>
      </w:r>
      <w:r>
        <w:rPr>
          <w:spacing w:val="-12"/>
        </w:rPr>
        <w:t xml:space="preserve"> </w:t>
      </w:r>
      <w:r>
        <w:t>определённого умения или навыка проверяется, но по усмотрению учителя может не оцениваться.</w:t>
      </w:r>
    </w:p>
    <w:p w:rsidR="003B2945" w:rsidRDefault="0075528C">
      <w:pPr>
        <w:pStyle w:val="a3"/>
        <w:ind w:left="309" w:right="695" w:firstLine="703"/>
      </w:pPr>
      <w:r>
        <w:t xml:space="preserve">Самостоятельные работы, выполненные без предварительного анализа возможных ошибок, оцениваются по нормам для контрольных работ соответствующего или близкого </w:t>
      </w:r>
      <w:r>
        <w:rPr>
          <w:spacing w:val="-2"/>
        </w:rPr>
        <w:t>вида.</w:t>
      </w:r>
    </w:p>
    <w:p w:rsidR="003B2945" w:rsidRDefault="003B2945">
      <w:pPr>
        <w:pStyle w:val="a3"/>
        <w:spacing w:before="3"/>
        <w:ind w:left="0"/>
        <w:jc w:val="left"/>
      </w:pPr>
    </w:p>
    <w:p w:rsidR="003B2945" w:rsidRDefault="0075528C">
      <w:pPr>
        <w:pStyle w:val="1"/>
        <w:ind w:left="297"/>
        <w:jc w:val="center"/>
      </w:pPr>
      <w:r>
        <w:t>Нормы</w:t>
      </w:r>
      <w:r>
        <w:rPr>
          <w:spacing w:val="-7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</w:t>
      </w:r>
      <w:r>
        <w:rPr>
          <w:spacing w:val="-10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литературе</w:t>
      </w:r>
    </w:p>
    <w:p w:rsidR="003B2945" w:rsidRDefault="0075528C">
      <w:pPr>
        <w:pStyle w:val="a5"/>
        <w:numPr>
          <w:ilvl w:val="2"/>
          <w:numId w:val="17"/>
        </w:numPr>
        <w:tabs>
          <w:tab w:val="left" w:pos="1221"/>
        </w:tabs>
        <w:spacing w:before="271"/>
        <w:ind w:hanging="213"/>
        <w:jc w:val="left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ответов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обучающих</w:t>
      </w:r>
      <w:r>
        <w:rPr>
          <w:b/>
          <w:spacing w:val="-2"/>
          <w:sz w:val="24"/>
        </w:rPr>
        <w:t>ся</w:t>
      </w:r>
    </w:p>
    <w:p w:rsidR="003B2945" w:rsidRDefault="0075528C">
      <w:pPr>
        <w:pStyle w:val="a3"/>
        <w:spacing w:before="5"/>
        <w:ind w:left="309" w:right="304" w:firstLine="703"/>
        <w:jc w:val="left"/>
      </w:pPr>
      <w:r>
        <w:t>При</w:t>
      </w:r>
      <w:r>
        <w:rPr>
          <w:spacing w:val="40"/>
        </w:rPr>
        <w:t xml:space="preserve"> </w:t>
      </w:r>
      <w:r>
        <w:t>оценке</w:t>
      </w:r>
      <w:r>
        <w:rPr>
          <w:spacing w:val="40"/>
        </w:rPr>
        <w:t xml:space="preserve"> </w:t>
      </w:r>
      <w:r>
        <w:t>устных</w:t>
      </w:r>
      <w:r>
        <w:rPr>
          <w:spacing w:val="40"/>
        </w:rPr>
        <w:t xml:space="preserve"> </w:t>
      </w:r>
      <w:r>
        <w:t>ответов</w:t>
      </w:r>
      <w:r>
        <w:rPr>
          <w:spacing w:val="40"/>
        </w:rPr>
        <w:t xml:space="preserve"> </w:t>
      </w:r>
      <w:r>
        <w:t>учитель</w:t>
      </w:r>
      <w:r>
        <w:rPr>
          <w:spacing w:val="40"/>
        </w:rPr>
        <w:t xml:space="preserve"> </w:t>
      </w:r>
      <w:r>
        <w:t>руководствуется</w:t>
      </w:r>
      <w:r>
        <w:rPr>
          <w:spacing w:val="40"/>
        </w:rPr>
        <w:t xml:space="preserve"> </w:t>
      </w:r>
      <w:r>
        <w:t>следующими</w:t>
      </w:r>
      <w:r>
        <w:rPr>
          <w:spacing w:val="40"/>
        </w:rPr>
        <w:t xml:space="preserve"> </w:t>
      </w:r>
      <w:r>
        <w:t>основными критериями в пределах программы данного класса:</w:t>
      </w:r>
    </w:p>
    <w:p w:rsidR="003B2945" w:rsidRDefault="0075528C">
      <w:pPr>
        <w:pStyle w:val="a5"/>
        <w:numPr>
          <w:ilvl w:val="3"/>
          <w:numId w:val="17"/>
        </w:numPr>
        <w:tabs>
          <w:tab w:val="left" w:pos="1381"/>
        </w:tabs>
        <w:ind w:right="1087" w:firstLine="700"/>
        <w:rPr>
          <w:sz w:val="24"/>
        </w:rPr>
      </w:pPr>
      <w:r>
        <w:rPr>
          <w:sz w:val="24"/>
        </w:rPr>
        <w:t>знание</w:t>
      </w:r>
      <w:r>
        <w:rPr>
          <w:spacing w:val="30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30"/>
          <w:sz w:val="24"/>
        </w:rPr>
        <w:t xml:space="preserve"> </w:t>
      </w:r>
      <w:r>
        <w:rPr>
          <w:sz w:val="24"/>
        </w:rPr>
        <w:t>идейно-художественного</w:t>
      </w:r>
      <w:r>
        <w:rPr>
          <w:spacing w:val="3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изученного </w:t>
      </w:r>
      <w:r>
        <w:rPr>
          <w:spacing w:val="-2"/>
          <w:sz w:val="24"/>
        </w:rPr>
        <w:t>произведения;</w:t>
      </w:r>
    </w:p>
    <w:p w:rsidR="003B2945" w:rsidRDefault="0075528C">
      <w:pPr>
        <w:pStyle w:val="a5"/>
        <w:numPr>
          <w:ilvl w:val="3"/>
          <w:numId w:val="17"/>
        </w:numPr>
        <w:tabs>
          <w:tab w:val="left" w:pos="1387"/>
        </w:tabs>
        <w:ind w:left="1387" w:hanging="377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героев;</w:t>
      </w:r>
    </w:p>
    <w:p w:rsidR="003B2945" w:rsidRDefault="003B2945">
      <w:pPr>
        <w:pStyle w:val="a5"/>
        <w:jc w:val="left"/>
        <w:rPr>
          <w:sz w:val="24"/>
        </w:rPr>
        <w:sectPr w:rsidR="003B2945">
          <w:type w:val="continuous"/>
          <w:pgSz w:w="11900" w:h="16850"/>
          <w:pgMar w:top="660" w:right="141" w:bottom="280" w:left="1133" w:header="720" w:footer="720" w:gutter="0"/>
          <w:cols w:space="720"/>
        </w:sectPr>
      </w:pPr>
    </w:p>
    <w:p w:rsidR="003B2945" w:rsidRDefault="0075528C">
      <w:pPr>
        <w:pStyle w:val="a5"/>
        <w:numPr>
          <w:ilvl w:val="3"/>
          <w:numId w:val="17"/>
        </w:numPr>
        <w:tabs>
          <w:tab w:val="left" w:pos="1381"/>
        </w:tabs>
        <w:spacing w:before="77" w:line="242" w:lineRule="auto"/>
        <w:ind w:right="1074" w:firstLine="700"/>
        <w:rPr>
          <w:sz w:val="24"/>
        </w:rPr>
      </w:pPr>
      <w:r>
        <w:rPr>
          <w:sz w:val="24"/>
        </w:rPr>
        <w:lastRenderedPageBreak/>
        <w:t>понимание</w:t>
      </w:r>
      <w:r>
        <w:rPr>
          <w:spacing w:val="30"/>
          <w:sz w:val="24"/>
        </w:rPr>
        <w:t xml:space="preserve"> </w:t>
      </w:r>
      <w:r>
        <w:rPr>
          <w:sz w:val="24"/>
        </w:rPr>
        <w:t>роли</w:t>
      </w:r>
      <w:r>
        <w:rPr>
          <w:spacing w:val="29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3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раскрытии</w:t>
      </w:r>
      <w:r>
        <w:rPr>
          <w:spacing w:val="32"/>
          <w:sz w:val="24"/>
        </w:rPr>
        <w:t xml:space="preserve"> </w:t>
      </w:r>
      <w:r>
        <w:rPr>
          <w:sz w:val="24"/>
        </w:rPr>
        <w:t>идейно-эстетического содержания изученного произведения;</w:t>
      </w:r>
    </w:p>
    <w:p w:rsidR="003B2945" w:rsidRDefault="0075528C">
      <w:pPr>
        <w:pStyle w:val="a5"/>
        <w:numPr>
          <w:ilvl w:val="3"/>
          <w:numId w:val="17"/>
        </w:numPr>
        <w:tabs>
          <w:tab w:val="left" w:pos="1471"/>
        </w:tabs>
        <w:ind w:right="865" w:firstLine="700"/>
        <w:rPr>
          <w:sz w:val="24"/>
        </w:rPr>
      </w:pPr>
      <w:r>
        <w:rPr>
          <w:sz w:val="24"/>
        </w:rPr>
        <w:t>знание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теоретико-литературных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этими</w:t>
      </w:r>
      <w:r>
        <w:rPr>
          <w:spacing w:val="-14"/>
          <w:sz w:val="24"/>
        </w:rPr>
        <w:t xml:space="preserve"> </w:t>
      </w:r>
      <w:r>
        <w:rPr>
          <w:sz w:val="24"/>
        </w:rPr>
        <w:t>знаниями при анализе произведений, изучаемых в кла</w:t>
      </w:r>
      <w:r>
        <w:rPr>
          <w:sz w:val="24"/>
        </w:rPr>
        <w:t>ссе и прочитанных самостоятельно;</w:t>
      </w:r>
    </w:p>
    <w:p w:rsidR="003B2945" w:rsidRDefault="0075528C">
      <w:pPr>
        <w:pStyle w:val="a5"/>
        <w:numPr>
          <w:ilvl w:val="3"/>
          <w:numId w:val="17"/>
        </w:numPr>
        <w:tabs>
          <w:tab w:val="left" w:pos="1314"/>
        </w:tabs>
        <w:ind w:right="751" w:firstLine="700"/>
        <w:jc w:val="both"/>
        <w:rPr>
          <w:sz w:val="24"/>
        </w:rPr>
      </w:pPr>
      <w:r>
        <w:rPr>
          <w:sz w:val="24"/>
        </w:rPr>
        <w:t>умение анализировать художественное произведение в соответствии с ведущими идеями эпохи;</w:t>
      </w:r>
    </w:p>
    <w:p w:rsidR="003B2945" w:rsidRDefault="0075528C">
      <w:pPr>
        <w:pStyle w:val="a5"/>
        <w:numPr>
          <w:ilvl w:val="3"/>
          <w:numId w:val="17"/>
        </w:numPr>
        <w:tabs>
          <w:tab w:val="left" w:pos="1300"/>
        </w:tabs>
        <w:ind w:right="701" w:firstLine="700"/>
        <w:jc w:val="both"/>
        <w:rPr>
          <w:sz w:val="24"/>
        </w:rPr>
      </w:pPr>
      <w:r>
        <w:rPr>
          <w:sz w:val="24"/>
        </w:rPr>
        <w:t xml:space="preserve">уметь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 </w:t>
      </w:r>
      <w:r>
        <w:rPr>
          <w:spacing w:val="-2"/>
          <w:sz w:val="24"/>
        </w:rPr>
        <w:t>текст.</w:t>
      </w:r>
    </w:p>
    <w:p w:rsidR="003B2945" w:rsidRDefault="0075528C">
      <w:pPr>
        <w:pStyle w:val="a3"/>
        <w:ind w:left="309" w:right="685" w:firstLine="700"/>
      </w:pPr>
      <w:r>
        <w:rPr>
          <w:b/>
        </w:rPr>
        <w:t xml:space="preserve">Отметка «5» </w:t>
      </w:r>
      <w:r>
        <w:t>ставится, если обучающийся обнаруживает прочные знания и глубокое пониман</w:t>
      </w:r>
      <w:r>
        <w:t>ие текста изучаемого произведения; умение объяснить взаимосвязь событий, характер и поступки героев и роль художественных средств в раскрытии идейно- эстетического содержания произведения; умение привлекать текст произведения для аргументации своих выводов</w:t>
      </w:r>
      <w:r>
        <w:t>; раскрывать связь произведения с эпохой; свободно владеть монологической речью.</w:t>
      </w:r>
    </w:p>
    <w:p w:rsidR="003B2945" w:rsidRDefault="0075528C">
      <w:pPr>
        <w:pStyle w:val="a3"/>
        <w:ind w:left="309" w:right="693" w:firstLine="700"/>
      </w:pPr>
      <w:r>
        <w:rPr>
          <w:b/>
        </w:rPr>
        <w:t>Отметка</w:t>
      </w:r>
      <w:r>
        <w:rPr>
          <w:b/>
          <w:spacing w:val="-12"/>
        </w:rPr>
        <w:t xml:space="preserve"> </w:t>
      </w:r>
      <w:r>
        <w:rPr>
          <w:b/>
        </w:rPr>
        <w:t>«4»</w:t>
      </w:r>
      <w:r>
        <w:rPr>
          <w:b/>
          <w:spacing w:val="-11"/>
        </w:rPr>
        <w:t xml:space="preserve"> </w:t>
      </w:r>
      <w:r>
        <w:t>ставится,</w:t>
      </w:r>
      <w:r>
        <w:rPr>
          <w:spacing w:val="-14"/>
        </w:rPr>
        <w:t xml:space="preserve"> </w:t>
      </w:r>
      <w:r>
        <w:t>если</w:t>
      </w:r>
      <w:r>
        <w:rPr>
          <w:spacing w:val="-11"/>
        </w:rPr>
        <w:t xml:space="preserve"> </w:t>
      </w:r>
      <w:r>
        <w:t>обучающийся</w:t>
      </w:r>
      <w:r>
        <w:rPr>
          <w:spacing w:val="-12"/>
        </w:rPr>
        <w:t xml:space="preserve"> </w:t>
      </w:r>
      <w:r>
        <w:t>обнаруживает</w:t>
      </w:r>
      <w:r>
        <w:rPr>
          <w:spacing w:val="-11"/>
        </w:rPr>
        <w:t xml:space="preserve"> </w:t>
      </w:r>
      <w:r>
        <w:t>прочные</w:t>
      </w:r>
      <w:r>
        <w:rPr>
          <w:spacing w:val="-13"/>
        </w:rPr>
        <w:t xml:space="preserve"> </w:t>
      </w:r>
      <w:r>
        <w:t>знания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достаточно глубокое понимание текста изучаемого произведения; умение объяснить</w:t>
      </w:r>
    </w:p>
    <w:p w:rsidR="003B2945" w:rsidRDefault="0075528C">
      <w:pPr>
        <w:pStyle w:val="a3"/>
        <w:ind w:right="688"/>
      </w:pPr>
      <w:r>
        <w:t>взаимосвязь</w:t>
      </w:r>
      <w:r>
        <w:rPr>
          <w:spacing w:val="-10"/>
        </w:rPr>
        <w:t xml:space="preserve"> </w:t>
      </w:r>
      <w:r>
        <w:t>событий,</w:t>
      </w:r>
      <w:r>
        <w:rPr>
          <w:spacing w:val="-10"/>
        </w:rPr>
        <w:t xml:space="preserve"> </w:t>
      </w:r>
      <w:r>
        <w:t>характеры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поступки</w:t>
      </w:r>
      <w:r>
        <w:rPr>
          <w:spacing w:val="-9"/>
        </w:rPr>
        <w:t xml:space="preserve"> </w:t>
      </w:r>
      <w:r>
        <w:t>героев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роль</w:t>
      </w:r>
      <w:r>
        <w:rPr>
          <w:spacing w:val="-10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художественных</w:t>
      </w:r>
      <w:r>
        <w:rPr>
          <w:spacing w:val="-11"/>
        </w:rPr>
        <w:t xml:space="preserve"> </w:t>
      </w:r>
      <w:r>
        <w:t>средств в раскрытии идейно-эстетического содержания произведения; умение привлекать текст произведения для аргументации своих выводов; хорошо владеть монологической литературной речью; однако допус</w:t>
      </w:r>
      <w:r>
        <w:t>кает при этом 3 – 4 неточности в ответе.</w:t>
      </w:r>
    </w:p>
    <w:p w:rsidR="003B2945" w:rsidRDefault="0075528C">
      <w:pPr>
        <w:pStyle w:val="a3"/>
        <w:ind w:right="691" w:firstLine="300"/>
      </w:pPr>
      <w:r>
        <w:rPr>
          <w:b/>
        </w:rPr>
        <w:t xml:space="preserve">Отметка «3» </w:t>
      </w:r>
      <w:r>
        <w:t>ставится, если обучающийся обнаруживает знания и понимание текста изучаемого произведения; умение объяснять взаимосвязь основных средств в раскрытии идейно-художественного содержания произведения, но нед</w:t>
      </w:r>
      <w:r>
        <w:t>остаточное умениепользоваться этими знаниями при анализе произведения.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</w:t>
      </w:r>
      <w:r>
        <w:t>ленным нормам для данного класса.</w:t>
      </w:r>
    </w:p>
    <w:p w:rsidR="003B2945" w:rsidRDefault="0075528C">
      <w:pPr>
        <w:pStyle w:val="a3"/>
        <w:ind w:right="689" w:firstLine="300"/>
      </w:pPr>
      <w:r>
        <w:rPr>
          <w:b/>
        </w:rPr>
        <w:t>Отметка</w:t>
      </w:r>
      <w:r>
        <w:rPr>
          <w:b/>
          <w:spacing w:val="-15"/>
        </w:rPr>
        <w:t xml:space="preserve"> </w:t>
      </w:r>
      <w:r>
        <w:rPr>
          <w:b/>
        </w:rPr>
        <w:t>«2»</w:t>
      </w:r>
      <w:r>
        <w:rPr>
          <w:b/>
          <w:spacing w:val="-15"/>
        </w:rPr>
        <w:t xml:space="preserve"> </w:t>
      </w:r>
      <w:r>
        <w:t>ставится,</w:t>
      </w:r>
      <w:r>
        <w:rPr>
          <w:spacing w:val="-15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обучающийся</w:t>
      </w:r>
      <w:r>
        <w:rPr>
          <w:spacing w:val="-15"/>
        </w:rPr>
        <w:t xml:space="preserve"> </w:t>
      </w:r>
      <w:r>
        <w:t>обнаруживает</w:t>
      </w:r>
      <w:r>
        <w:rPr>
          <w:spacing w:val="-15"/>
        </w:rPr>
        <w:t xml:space="preserve"> </w:t>
      </w:r>
      <w:r>
        <w:t>незнание</w:t>
      </w:r>
      <w:r>
        <w:rPr>
          <w:spacing w:val="-15"/>
        </w:rPr>
        <w:t xml:space="preserve"> </w:t>
      </w:r>
      <w:r>
        <w:t>существенных</w:t>
      </w:r>
      <w:r>
        <w:rPr>
          <w:spacing w:val="-15"/>
        </w:rPr>
        <w:t xml:space="preserve"> </w:t>
      </w:r>
      <w:r>
        <w:t>вопросов содержания произведения; неумение объяснить поведение и характеры основных героев и роль важнейших художественных средств в раскрытии идейн</w:t>
      </w:r>
      <w:r>
        <w:t>о-эстетического содержания произведения,</w:t>
      </w:r>
      <w:r>
        <w:rPr>
          <w:spacing w:val="-7"/>
        </w:rPr>
        <w:t xml:space="preserve"> </w:t>
      </w:r>
      <w:r>
        <w:t>показывает</w:t>
      </w:r>
      <w:r>
        <w:rPr>
          <w:spacing w:val="-5"/>
        </w:rPr>
        <w:t xml:space="preserve"> </w:t>
      </w:r>
      <w:r>
        <w:t>слабое</w:t>
      </w:r>
      <w:r>
        <w:rPr>
          <w:spacing w:val="-7"/>
        </w:rPr>
        <w:t xml:space="preserve"> </w:t>
      </w:r>
      <w:r>
        <w:t>владение</w:t>
      </w:r>
      <w:r>
        <w:rPr>
          <w:spacing w:val="-8"/>
        </w:rPr>
        <w:t xml:space="preserve"> </w:t>
      </w:r>
      <w:r>
        <w:t>монологической</w:t>
      </w:r>
      <w:r>
        <w:rPr>
          <w:spacing w:val="-7"/>
        </w:rPr>
        <w:t xml:space="preserve"> </w:t>
      </w:r>
      <w:r>
        <w:t>речью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техникой</w:t>
      </w:r>
      <w:r>
        <w:rPr>
          <w:spacing w:val="-7"/>
        </w:rPr>
        <w:t xml:space="preserve"> </w:t>
      </w:r>
      <w:r>
        <w:t>чтения,</w:t>
      </w:r>
      <w:r>
        <w:rPr>
          <w:spacing w:val="-7"/>
        </w:rPr>
        <w:t xml:space="preserve"> </w:t>
      </w:r>
      <w:r>
        <w:t>атакже бедность выразительных средств языка. Оценка «2» выставляется в устной форме как метод воспитательного воздействия на ребёнка.</w:t>
      </w:r>
    </w:p>
    <w:p w:rsidR="003B2945" w:rsidRDefault="0075528C">
      <w:pPr>
        <w:pStyle w:val="1"/>
        <w:numPr>
          <w:ilvl w:val="2"/>
          <w:numId w:val="17"/>
        </w:numPr>
        <w:tabs>
          <w:tab w:val="left" w:pos="613"/>
        </w:tabs>
        <w:spacing w:before="275"/>
        <w:ind w:left="613" w:hanging="308"/>
        <w:jc w:val="both"/>
      </w:pPr>
      <w:r>
        <w:t>Оценка</w:t>
      </w:r>
      <w:r>
        <w:rPr>
          <w:spacing w:val="-3"/>
        </w:rPr>
        <w:t xml:space="preserve"> </w:t>
      </w:r>
      <w:r>
        <w:rPr>
          <w:spacing w:val="-2"/>
        </w:rPr>
        <w:t>сочинен</w:t>
      </w:r>
      <w:r>
        <w:rPr>
          <w:spacing w:val="-2"/>
        </w:rPr>
        <w:t>ий</w:t>
      </w:r>
    </w:p>
    <w:p w:rsidR="003B2945" w:rsidRDefault="0075528C">
      <w:pPr>
        <w:pStyle w:val="a3"/>
        <w:spacing w:before="3"/>
        <w:ind w:right="689" w:firstLine="300"/>
      </w:pPr>
      <w:r>
        <w:t>Сочинения – основная форма проверки умения правильно и последовательно излагать мысли, уровня речевой подготовки обучающихся. Рекомендуется следующий примерный объём классных сочинений: в 5 классе – 0,5–1,0 страницы, в 6 классе – 1,0–1,5, в 7 классе – 1</w:t>
      </w:r>
      <w:r>
        <w:t>,5–2,0, в 8 классе – 2,0–3,0, в 9 классе – 3,0–4,0 страницы.</w:t>
      </w:r>
    </w:p>
    <w:p w:rsidR="003B2945" w:rsidRDefault="0075528C">
      <w:pPr>
        <w:pStyle w:val="a3"/>
        <w:ind w:right="689" w:firstLine="300"/>
      </w:pPr>
      <w:r>
        <w:t>К указанному объёму сочинений учитель должен относиться как к примерному, так как объём</w:t>
      </w:r>
      <w:r>
        <w:rPr>
          <w:spacing w:val="-15"/>
        </w:rPr>
        <w:t xml:space="preserve"> </w:t>
      </w:r>
      <w:r>
        <w:t>ученического</w:t>
      </w:r>
      <w:r>
        <w:rPr>
          <w:spacing w:val="-15"/>
        </w:rPr>
        <w:t xml:space="preserve"> </w:t>
      </w:r>
      <w:r>
        <w:t>сочинения</w:t>
      </w:r>
      <w:r>
        <w:rPr>
          <w:spacing w:val="-15"/>
        </w:rPr>
        <w:t xml:space="preserve"> </w:t>
      </w:r>
      <w:r>
        <w:t>зависит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многих</w:t>
      </w:r>
      <w:r>
        <w:rPr>
          <w:spacing w:val="-15"/>
        </w:rPr>
        <w:t xml:space="preserve"> </w:t>
      </w:r>
      <w:r>
        <w:t>обстоятельств,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частности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стиля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жанра сочинения, характера темы и замысла, темпа письма учащихся, их общего развития.</w:t>
      </w:r>
    </w:p>
    <w:p w:rsidR="003B2945" w:rsidRDefault="0075528C">
      <w:pPr>
        <w:pStyle w:val="a3"/>
        <w:ind w:right="695" w:firstLine="300"/>
      </w:pPr>
      <w:r>
        <w:t>С помощью сочинений проверяются: 1) умение раскрывать тему; 2) умение использовать языковые средства в соответствии со стилем, темой и задачей высказывания; 3) соблюдение</w:t>
      </w:r>
      <w:r>
        <w:t xml:space="preserve"> языковых норм и правил правописания.</w:t>
      </w:r>
    </w:p>
    <w:p w:rsidR="003B2945" w:rsidRDefault="0075528C">
      <w:pPr>
        <w:pStyle w:val="a3"/>
        <w:spacing w:before="1" w:line="273" w:lineRule="exact"/>
        <w:ind w:left="607"/>
      </w:pPr>
      <w:r>
        <w:t>Содержание</w:t>
      </w:r>
      <w:r>
        <w:rPr>
          <w:spacing w:val="-11"/>
        </w:rPr>
        <w:t xml:space="preserve"> </w:t>
      </w:r>
      <w:r>
        <w:t>сочинения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изложения</w:t>
      </w:r>
      <w:r>
        <w:rPr>
          <w:spacing w:val="-8"/>
        </w:rPr>
        <w:t xml:space="preserve"> </w:t>
      </w:r>
      <w:r>
        <w:t>оценивается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следующим</w:t>
      </w:r>
      <w:r>
        <w:rPr>
          <w:spacing w:val="-7"/>
        </w:rPr>
        <w:t xml:space="preserve"> </w:t>
      </w:r>
      <w:r>
        <w:rPr>
          <w:spacing w:val="-2"/>
        </w:rPr>
        <w:t>критериям:</w:t>
      </w:r>
    </w:p>
    <w:p w:rsidR="003B2945" w:rsidRDefault="0075528C">
      <w:pPr>
        <w:pStyle w:val="a5"/>
        <w:numPr>
          <w:ilvl w:val="0"/>
          <w:numId w:val="11"/>
        </w:numPr>
        <w:tabs>
          <w:tab w:val="left" w:pos="1027"/>
        </w:tabs>
        <w:spacing w:line="291" w:lineRule="exact"/>
        <w:ind w:hanging="362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5"/>
          <w:sz w:val="24"/>
        </w:rPr>
        <w:t xml:space="preserve"> </w:t>
      </w:r>
      <w:r>
        <w:rPr>
          <w:sz w:val="24"/>
        </w:rPr>
        <w:t>теме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мысли;</w:t>
      </w:r>
    </w:p>
    <w:p w:rsidR="003B2945" w:rsidRDefault="0075528C">
      <w:pPr>
        <w:pStyle w:val="a5"/>
        <w:numPr>
          <w:ilvl w:val="0"/>
          <w:numId w:val="11"/>
        </w:numPr>
        <w:tabs>
          <w:tab w:val="left" w:pos="1027"/>
        </w:tabs>
        <w:spacing w:before="1" w:line="293" w:lineRule="exact"/>
        <w:ind w:hanging="362"/>
        <w:jc w:val="left"/>
        <w:rPr>
          <w:sz w:val="24"/>
        </w:rPr>
      </w:pPr>
      <w:r>
        <w:rPr>
          <w:sz w:val="24"/>
        </w:rPr>
        <w:t>полнота</w:t>
      </w:r>
      <w:r>
        <w:rPr>
          <w:spacing w:val="-6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темы;</w:t>
      </w:r>
    </w:p>
    <w:p w:rsidR="003B2945" w:rsidRDefault="0075528C">
      <w:pPr>
        <w:pStyle w:val="a5"/>
        <w:numPr>
          <w:ilvl w:val="0"/>
          <w:numId w:val="11"/>
        </w:numPr>
        <w:tabs>
          <w:tab w:val="left" w:pos="1027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правильность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:rsidR="003B2945" w:rsidRDefault="0075528C">
      <w:pPr>
        <w:pStyle w:val="a5"/>
        <w:numPr>
          <w:ilvl w:val="0"/>
          <w:numId w:val="11"/>
        </w:numPr>
        <w:tabs>
          <w:tab w:val="left" w:pos="1027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изложения.</w:t>
      </w:r>
    </w:p>
    <w:p w:rsidR="003B2945" w:rsidRDefault="0075528C">
      <w:pPr>
        <w:pStyle w:val="a3"/>
        <w:spacing w:before="4"/>
        <w:ind w:left="607" w:right="684" w:firstLine="703"/>
      </w:pPr>
      <w:r>
        <w:t>При оценке речевого оформления сочинений учитывается: разнообразие словаря и грамматического строя речи; стилевое единство и выразительность речи; число речевых недочётов. Грамотность оценивается по числу допущенных учеником ошибок – орфографических, пункт</w:t>
      </w:r>
      <w:r>
        <w:t>уационных и грамматических.</w:t>
      </w:r>
    </w:p>
    <w:p w:rsidR="003B2945" w:rsidRDefault="0075528C">
      <w:pPr>
        <w:pStyle w:val="a3"/>
        <w:spacing w:before="40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849174</wp:posOffset>
                </wp:positionH>
                <wp:positionV relativeFrom="paragraph">
                  <wp:posOffset>186822</wp:posOffset>
                </wp:positionV>
                <wp:extent cx="6469380" cy="18796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9380" cy="187960"/>
                          <a:chOff x="0" y="0"/>
                          <a:chExt cx="6469380" cy="18796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623264" y="3048"/>
                            <a:ext cx="5843270" cy="181610"/>
                          </a:xfrm>
                          <a:prstGeom prst="rect">
                            <a:avLst/>
                          </a:prstGeom>
                          <a:ln w="60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B2945" w:rsidRDefault="0075528C">
                              <w:pPr>
                                <w:spacing w:line="258" w:lineRule="exact"/>
                                <w:ind w:left="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Основные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критерии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оценки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8" y="3048"/>
                            <a:ext cx="620395" cy="1816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B2945" w:rsidRDefault="0075528C">
                              <w:pPr>
                                <w:spacing w:line="258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Оценка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66.85pt;margin-top:14.7pt;width:509.4pt;height:14.8pt;z-index:-15728128;mso-wrap-distance-left:0;mso-wrap-distance-right:0;mso-position-horizontal-relative:page" coordsize="64693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6232;top:30;width:58433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" filled="f" strokeweight=".16922mm">
                  <v:textbox inset="0,0,0,0">
                    <w:txbxContent>
                      <w:p w:rsidR="003B2945" w:rsidRDefault="0075528C">
                        <w:pPr>
                          <w:spacing w:line="258" w:lineRule="exact"/>
                          <w:ind w:left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Основные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критерии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оценки</w:t>
                        </w:r>
                      </w:p>
                    </w:txbxContent>
                  </v:textbox>
                </v:shape>
                <v:shape id="Textbox 6" o:spid="_x0000_s1028" type="#_x0000_t202" style="position:absolute;left:30;top:30;width:6204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:rsidR="003B2945" w:rsidRDefault="0075528C">
                        <w:pPr>
                          <w:spacing w:line="25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Оценка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B2945" w:rsidRDefault="003B2945">
      <w:pPr>
        <w:pStyle w:val="a3"/>
        <w:jc w:val="left"/>
        <w:rPr>
          <w:sz w:val="20"/>
        </w:rPr>
        <w:sectPr w:rsidR="003B2945">
          <w:pgSz w:w="11900" w:h="16850"/>
          <w:pgMar w:top="600" w:right="141" w:bottom="0" w:left="1133" w:header="720" w:footer="720" w:gutter="0"/>
          <w:cols w:space="720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6511"/>
        <w:gridCol w:w="2411"/>
        <w:gridCol w:w="288"/>
      </w:tblGrid>
      <w:tr w:rsidR="003B2945">
        <w:trPr>
          <w:trHeight w:val="278"/>
        </w:trPr>
        <w:tc>
          <w:tcPr>
            <w:tcW w:w="977" w:type="dxa"/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</w:tcPr>
          <w:p w:rsidR="003B2945" w:rsidRDefault="0075528C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речь</w:t>
            </w:r>
          </w:p>
        </w:tc>
        <w:tc>
          <w:tcPr>
            <w:tcW w:w="2699" w:type="dxa"/>
            <w:gridSpan w:val="2"/>
          </w:tcPr>
          <w:p w:rsidR="003B2945" w:rsidRDefault="0075528C">
            <w:pPr>
              <w:pStyle w:val="TableParagraph"/>
              <w:spacing w:line="258" w:lineRule="exact"/>
              <w:ind w:left="687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Грамотность</w:t>
            </w:r>
          </w:p>
        </w:tc>
      </w:tr>
      <w:tr w:rsidR="003B2945">
        <w:trPr>
          <w:trHeight w:val="1932"/>
        </w:trPr>
        <w:tc>
          <w:tcPr>
            <w:tcW w:w="977" w:type="dxa"/>
          </w:tcPr>
          <w:p w:rsidR="003B2945" w:rsidRDefault="0075528C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6511" w:type="dxa"/>
          </w:tcPr>
          <w:p w:rsidR="003B2945" w:rsidRDefault="0075528C">
            <w:pPr>
              <w:pStyle w:val="TableParagraph"/>
              <w:tabs>
                <w:tab w:val="left" w:pos="1680"/>
                <w:tab w:val="left" w:pos="1857"/>
                <w:tab w:val="left" w:pos="2716"/>
                <w:tab w:val="left" w:pos="3706"/>
                <w:tab w:val="left" w:pos="4140"/>
                <w:tab w:val="left" w:pos="5309"/>
                <w:tab w:val="left" w:pos="5871"/>
              </w:tabs>
              <w:ind w:left="112" w:right="96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полностью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теме. </w:t>
            </w:r>
            <w:r>
              <w:rPr>
                <w:sz w:val="24"/>
              </w:rPr>
              <w:t>Фактические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отсутствуют.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излагается последовательно.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богатством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словаря, </w:t>
            </w:r>
            <w:r>
              <w:rPr>
                <w:spacing w:val="-2"/>
                <w:sz w:val="24"/>
              </w:rPr>
              <w:t>разнообразием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синтаксических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точностью </w:t>
            </w:r>
            <w:r>
              <w:rPr>
                <w:sz w:val="24"/>
              </w:rPr>
              <w:t>словоупотребления. Достигнуто стилевое единство и выразительность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3B2945" w:rsidRDefault="0075528C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недочет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речевых </w:t>
            </w:r>
            <w:r>
              <w:rPr>
                <w:spacing w:val="-2"/>
                <w:sz w:val="24"/>
              </w:rPr>
              <w:t>недочета.</w:t>
            </w:r>
          </w:p>
        </w:tc>
        <w:tc>
          <w:tcPr>
            <w:tcW w:w="2411" w:type="dxa"/>
            <w:tcBorders>
              <w:right w:val="nil"/>
            </w:tcBorders>
          </w:tcPr>
          <w:p w:rsidR="003B2945" w:rsidRDefault="0075528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Допускаются </w:t>
            </w:r>
            <w:r>
              <w:rPr>
                <w:sz w:val="24"/>
              </w:rPr>
              <w:t>орфографическая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или пунктуационная или </w:t>
            </w:r>
            <w:r>
              <w:rPr>
                <w:spacing w:val="-2"/>
                <w:sz w:val="24"/>
              </w:rPr>
              <w:t>грамматическая ошибка.</w:t>
            </w:r>
          </w:p>
        </w:tc>
        <w:tc>
          <w:tcPr>
            <w:tcW w:w="288" w:type="dxa"/>
            <w:tcBorders>
              <w:left w:val="nil"/>
            </w:tcBorders>
          </w:tcPr>
          <w:p w:rsidR="003B2945" w:rsidRDefault="0075528C">
            <w:pPr>
              <w:pStyle w:val="TableParagraph"/>
              <w:spacing w:line="268" w:lineRule="exact"/>
              <w:ind w:left="5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3B2945" w:rsidRDefault="0075528C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3B2945" w:rsidRDefault="0075528C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B2945">
        <w:trPr>
          <w:trHeight w:val="258"/>
        </w:trPr>
        <w:tc>
          <w:tcPr>
            <w:tcW w:w="977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line="23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«4»</w:t>
            </w:r>
          </w:p>
        </w:tc>
        <w:tc>
          <w:tcPr>
            <w:tcW w:w="6511" w:type="dxa"/>
            <w:tcBorders>
              <w:bottom w:val="nil"/>
            </w:tcBorders>
          </w:tcPr>
          <w:p w:rsidR="003B2945" w:rsidRDefault="0075528C">
            <w:pPr>
              <w:pStyle w:val="TableParagraph"/>
              <w:tabs>
                <w:tab w:val="left" w:pos="1634"/>
                <w:tab w:val="left" w:pos="2625"/>
                <w:tab w:val="left" w:pos="2995"/>
                <w:tab w:val="left" w:pos="4238"/>
                <w:tab w:val="left" w:pos="5924"/>
              </w:tabs>
              <w:spacing w:line="23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2411" w:type="dxa"/>
            <w:tcBorders>
              <w:bottom w:val="nil"/>
              <w:right w:val="nil"/>
            </w:tcBorders>
          </w:tcPr>
          <w:p w:rsidR="003B2945" w:rsidRDefault="0075528C">
            <w:pPr>
              <w:pStyle w:val="TableParagraph"/>
              <w:spacing w:line="23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Допускаются</w:t>
            </w:r>
          </w:p>
        </w:tc>
        <w:tc>
          <w:tcPr>
            <w:tcW w:w="288" w:type="dxa"/>
            <w:tcBorders>
              <w:left w:val="nil"/>
              <w:bottom w:val="nil"/>
            </w:tcBorders>
          </w:tcPr>
          <w:p w:rsidR="003B2945" w:rsidRDefault="0075528C">
            <w:pPr>
              <w:pStyle w:val="TableParagraph"/>
              <w:spacing w:line="238" w:lineRule="exact"/>
              <w:ind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B2945">
        <w:trPr>
          <w:trHeight w:val="276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(имеются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отклонения 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2411" w:type="dxa"/>
            <w:tcBorders>
              <w:top w:val="nil"/>
              <w:bottom w:val="nil"/>
              <w:right w:val="nil"/>
            </w:tcBorders>
          </w:tcPr>
          <w:p w:rsidR="003B2945" w:rsidRDefault="0075528C">
            <w:pPr>
              <w:pStyle w:val="TableParagraph"/>
              <w:tabs>
                <w:tab w:val="left" w:pos="2123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орфографические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B2945">
        <w:trPr>
          <w:trHeight w:val="275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достоверно,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 имеются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единичные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фактические</w:t>
            </w:r>
          </w:p>
        </w:tc>
        <w:tc>
          <w:tcPr>
            <w:tcW w:w="2411" w:type="dxa"/>
            <w:tcBorders>
              <w:top w:val="nil"/>
              <w:bottom w:val="nil"/>
              <w:right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пунктуационные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</w:tr>
      <w:tr w:rsidR="003B2945">
        <w:trPr>
          <w:trHeight w:val="274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tabs>
                <w:tab w:val="left" w:pos="1788"/>
                <w:tab w:val="left" w:pos="3165"/>
                <w:tab w:val="left" w:pos="5263"/>
              </w:tabs>
              <w:spacing w:line="25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неточности.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Имеются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незначительные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нарушения</w:t>
            </w:r>
          </w:p>
        </w:tc>
        <w:tc>
          <w:tcPr>
            <w:tcW w:w="2411" w:type="dxa"/>
            <w:tcBorders>
              <w:top w:val="nil"/>
              <w:bottom w:val="nil"/>
              <w:right w:val="nil"/>
            </w:tcBorders>
          </w:tcPr>
          <w:p w:rsidR="003B2945" w:rsidRDefault="0075528C">
            <w:pPr>
              <w:pStyle w:val="TableParagraph"/>
              <w:tabs>
                <w:tab w:val="left" w:pos="1528"/>
              </w:tabs>
              <w:spacing w:line="25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ошибки,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3B2945" w:rsidRDefault="0075528C">
            <w:pPr>
              <w:pStyle w:val="TableParagraph"/>
              <w:spacing w:line="255" w:lineRule="exact"/>
              <w:ind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B2945">
        <w:trPr>
          <w:trHeight w:val="274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мыслей.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Лексический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411" w:type="dxa"/>
            <w:tcBorders>
              <w:top w:val="nil"/>
              <w:bottom w:val="nil"/>
              <w:right w:val="nil"/>
            </w:tcBorders>
          </w:tcPr>
          <w:p w:rsidR="003B2945" w:rsidRDefault="0075528C">
            <w:pPr>
              <w:pStyle w:val="TableParagraph"/>
              <w:tabs>
                <w:tab w:val="left" w:pos="2123"/>
              </w:tabs>
              <w:spacing w:line="25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орфографические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3B2945" w:rsidRDefault="0075528C">
            <w:pPr>
              <w:pStyle w:val="TableParagraph"/>
              <w:spacing w:line="255" w:lineRule="exact"/>
              <w:ind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B2945">
        <w:trPr>
          <w:trHeight w:val="276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грамматический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разнообразен.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Стиль</w:t>
            </w:r>
          </w:p>
        </w:tc>
        <w:tc>
          <w:tcPr>
            <w:tcW w:w="2411" w:type="dxa"/>
            <w:tcBorders>
              <w:top w:val="nil"/>
              <w:bottom w:val="nil"/>
              <w:right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пунктуационные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</w:tr>
      <w:tr w:rsidR="003B2945">
        <w:trPr>
          <w:trHeight w:val="276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tabs>
                <w:tab w:val="left" w:pos="1327"/>
                <w:tab w:val="left" w:pos="2940"/>
                <w:tab w:val="left" w:pos="4505"/>
                <w:tab w:val="left" w:pos="5114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отличается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единством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достаточной</w:t>
            </w:r>
          </w:p>
        </w:tc>
        <w:tc>
          <w:tcPr>
            <w:tcW w:w="2411" w:type="dxa"/>
            <w:tcBorders>
              <w:top w:val="nil"/>
              <w:bottom w:val="nil"/>
              <w:right w:val="nil"/>
            </w:tcBorders>
          </w:tcPr>
          <w:p w:rsidR="003B2945" w:rsidRDefault="0075528C">
            <w:pPr>
              <w:pStyle w:val="TableParagraph"/>
              <w:tabs>
                <w:tab w:val="left" w:pos="1528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ошибки,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B2945">
        <w:trPr>
          <w:trHeight w:val="275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выразительностью.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допускаются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1" w:type="dxa"/>
            <w:tcBorders>
              <w:top w:val="nil"/>
              <w:bottom w:val="nil"/>
              <w:right w:val="nil"/>
            </w:tcBorders>
          </w:tcPr>
          <w:p w:rsidR="003B2945" w:rsidRDefault="0075528C">
            <w:pPr>
              <w:pStyle w:val="TableParagraph"/>
              <w:tabs>
                <w:tab w:val="left" w:pos="2113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орфографическая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B2945">
        <w:trPr>
          <w:trHeight w:val="276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недочетов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недочетов.</w:t>
            </w:r>
          </w:p>
        </w:tc>
        <w:tc>
          <w:tcPr>
            <w:tcW w:w="2411" w:type="dxa"/>
            <w:tcBorders>
              <w:top w:val="nil"/>
              <w:bottom w:val="nil"/>
              <w:right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пунктуационных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</w:tr>
      <w:tr w:rsidR="003B2945">
        <w:trPr>
          <w:trHeight w:val="275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  <w:right w:val="nil"/>
            </w:tcBorders>
          </w:tcPr>
          <w:p w:rsidR="003B2945" w:rsidRDefault="0075528C">
            <w:pPr>
              <w:pStyle w:val="TableParagraph"/>
              <w:tabs>
                <w:tab w:val="left" w:pos="1232"/>
                <w:tab w:val="left" w:pos="1600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ошибки,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также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B2945">
        <w:trPr>
          <w:trHeight w:val="275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  <w:right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грамматические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</w:tr>
      <w:tr w:rsidR="003B2945">
        <w:trPr>
          <w:trHeight w:val="290"/>
        </w:trPr>
        <w:tc>
          <w:tcPr>
            <w:tcW w:w="977" w:type="dxa"/>
            <w:tcBorders>
              <w:top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right w:val="nil"/>
            </w:tcBorders>
          </w:tcPr>
          <w:p w:rsidR="003B2945" w:rsidRDefault="0075528C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ошибки.</w:t>
            </w:r>
          </w:p>
        </w:tc>
        <w:tc>
          <w:tcPr>
            <w:tcW w:w="288" w:type="dxa"/>
            <w:tcBorders>
              <w:top w:val="nil"/>
              <w:left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</w:tr>
      <w:tr w:rsidR="003B2945">
        <w:trPr>
          <w:trHeight w:val="258"/>
        </w:trPr>
        <w:tc>
          <w:tcPr>
            <w:tcW w:w="977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line="23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«3»</w:t>
            </w:r>
          </w:p>
        </w:tc>
        <w:tc>
          <w:tcPr>
            <w:tcW w:w="6511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line="23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темы.</w:t>
            </w:r>
          </w:p>
        </w:tc>
        <w:tc>
          <w:tcPr>
            <w:tcW w:w="2699" w:type="dxa"/>
            <w:gridSpan w:val="2"/>
            <w:tcBorders>
              <w:bottom w:val="nil"/>
            </w:tcBorders>
          </w:tcPr>
          <w:p w:rsidR="003B2945" w:rsidRDefault="0075528C">
            <w:pPr>
              <w:pStyle w:val="TableParagraph"/>
              <w:tabs>
                <w:tab w:val="left" w:pos="1842"/>
                <w:tab w:val="left" w:pos="2464"/>
              </w:tabs>
              <w:spacing w:line="23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Допускаются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9</w:t>
            </w:r>
          </w:p>
        </w:tc>
      </w:tr>
      <w:tr w:rsidR="003B2945">
        <w:trPr>
          <w:trHeight w:val="275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достоверная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главном,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отдельные</w:t>
            </w: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орфографических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</w:tr>
      <w:tr w:rsidR="003B2945">
        <w:trPr>
          <w:trHeight w:val="276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фактические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неточности.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нарушения</w:t>
            </w: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tabs>
                <w:tab w:val="left" w:pos="843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пунктуационных</w:t>
            </w:r>
          </w:p>
        </w:tc>
      </w:tr>
      <w:tr w:rsidR="003B2945">
        <w:trPr>
          <w:trHeight w:val="274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tabs>
                <w:tab w:val="left" w:pos="2565"/>
                <w:tab w:val="left" w:pos="4109"/>
                <w:tab w:val="left" w:pos="5090"/>
                <w:tab w:val="left" w:pos="6267"/>
              </w:tabs>
              <w:spacing w:line="25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изложения.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Беден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словарь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tabs>
                <w:tab w:val="left" w:pos="1463"/>
                <w:tab w:val="right" w:pos="2584"/>
              </w:tabs>
              <w:spacing w:line="25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ошибок,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10</w:t>
            </w:r>
          </w:p>
        </w:tc>
      </w:tr>
      <w:tr w:rsidR="003B2945">
        <w:trPr>
          <w:trHeight w:val="275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однообразны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употребляемые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синтаксические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конструкции,</w:t>
            </w: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tabs>
                <w:tab w:val="left" w:pos="2132"/>
                <w:tab w:val="left" w:pos="2464"/>
              </w:tabs>
              <w:spacing w:line="25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орфографических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7</w:t>
            </w:r>
          </w:p>
        </w:tc>
      </w:tr>
      <w:tr w:rsidR="003B2945">
        <w:trPr>
          <w:trHeight w:val="276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встречаются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неправильное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словоупотребление.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пунктуационных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(если</w:t>
            </w:r>
          </w:p>
        </w:tc>
      </w:tr>
      <w:tr w:rsidR="003B2945">
        <w:trPr>
          <w:trHeight w:val="276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единством,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выразительна.</w:t>
            </w: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среди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тех,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</w:tc>
      </w:tr>
      <w:tr w:rsidR="003B2945">
        <w:trPr>
          <w:trHeight w:val="275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недочетов</w:t>
            </w: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однотипные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3B2945">
        <w:trPr>
          <w:trHeight w:val="275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недочетов.</w:t>
            </w: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tabs>
                <w:tab w:val="left" w:pos="1700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негрубые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ошибки)</w:t>
            </w:r>
          </w:p>
        </w:tc>
      </w:tr>
      <w:tr w:rsidR="003B2945">
        <w:trPr>
          <w:trHeight w:val="290"/>
        </w:trPr>
        <w:tc>
          <w:tcPr>
            <w:tcW w:w="977" w:type="dxa"/>
            <w:tcBorders>
              <w:top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2699" w:type="dxa"/>
            <w:gridSpan w:val="2"/>
            <w:tcBorders>
              <w:top w:val="nil"/>
            </w:tcBorders>
          </w:tcPr>
          <w:p w:rsidR="003B2945" w:rsidRDefault="0075528C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ошибок</w:t>
            </w:r>
          </w:p>
        </w:tc>
      </w:tr>
      <w:tr w:rsidR="003B2945">
        <w:trPr>
          <w:trHeight w:val="258"/>
        </w:trPr>
        <w:tc>
          <w:tcPr>
            <w:tcW w:w="977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line="23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«2»</w:t>
            </w:r>
          </w:p>
        </w:tc>
        <w:tc>
          <w:tcPr>
            <w:tcW w:w="6511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line="23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фактических</w:t>
            </w:r>
          </w:p>
        </w:tc>
        <w:tc>
          <w:tcPr>
            <w:tcW w:w="2699" w:type="dxa"/>
            <w:gridSpan w:val="2"/>
            <w:tcBorders>
              <w:bottom w:val="nil"/>
            </w:tcBorders>
          </w:tcPr>
          <w:p w:rsidR="003B2945" w:rsidRDefault="0075528C">
            <w:pPr>
              <w:pStyle w:val="TableParagraph"/>
              <w:tabs>
                <w:tab w:val="left" w:pos="1679"/>
                <w:tab w:val="left" w:pos="2010"/>
              </w:tabs>
              <w:spacing w:line="23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10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3B2945">
        <w:trPr>
          <w:trHeight w:val="276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tabs>
                <w:tab w:val="left" w:pos="1696"/>
                <w:tab w:val="left" w:pos="2992"/>
                <w:tab w:val="left" w:pos="5294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неточностей.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изложения</w:t>
            </w: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орфографических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3B2945">
        <w:trPr>
          <w:trHeight w:val="276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мыслей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пунктуационных</w:t>
            </w:r>
          </w:p>
        </w:tc>
      </w:tr>
      <w:tr w:rsidR="003B2945">
        <w:trPr>
          <w:trHeight w:val="274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tabs>
                <w:tab w:val="left" w:pos="1711"/>
                <w:tab w:val="left" w:pos="2613"/>
              </w:tabs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ними,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часты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случаи</w:t>
            </w:r>
            <w:r>
              <w:rPr>
                <w:sz w:val="24"/>
              </w:rPr>
              <w:tab/>
              <w:t>неправильного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словоупотребления.</w:t>
            </w: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ошибок,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3B2945">
        <w:trPr>
          <w:trHeight w:val="274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tabs>
                <w:tab w:val="left" w:pos="1135"/>
                <w:tab w:val="left" w:pos="1994"/>
                <w:tab w:val="left" w:pos="3124"/>
                <w:tab w:val="left" w:pos="4078"/>
                <w:tab w:val="left" w:pos="5287"/>
              </w:tabs>
              <w:spacing w:line="25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Крайне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беден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словарь,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написана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короткими</w:t>
            </w: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tabs>
                <w:tab w:val="left" w:pos="915"/>
              </w:tabs>
              <w:spacing w:line="25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более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грамматических</w:t>
            </w:r>
          </w:p>
        </w:tc>
      </w:tr>
      <w:tr w:rsidR="003B2945">
        <w:trPr>
          <w:trHeight w:val="275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однотипными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предложениями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слабо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выраженной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связью</w:t>
            </w: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ошибок.</w:t>
            </w:r>
          </w:p>
        </w:tc>
      </w:tr>
      <w:tr w:rsidR="003B2945">
        <w:trPr>
          <w:trHeight w:val="276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tabs>
                <w:tab w:val="left" w:pos="1212"/>
                <w:tab w:val="left" w:pos="2251"/>
                <w:tab w:val="left" w:pos="3290"/>
                <w:tab w:val="left" w:pos="4867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ними,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неправильного</w:t>
            </w: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</w:tr>
      <w:tr w:rsidR="003B2945">
        <w:trPr>
          <w:trHeight w:val="275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словоупотребления.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Нарушено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стилевое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</w:tr>
      <w:tr w:rsidR="003B2945">
        <w:trPr>
          <w:trHeight w:val="275"/>
        </w:trPr>
        <w:tc>
          <w:tcPr>
            <w:tcW w:w="977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целом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</w:tr>
      <w:tr w:rsidR="003B2945">
        <w:trPr>
          <w:trHeight w:val="291"/>
        </w:trPr>
        <w:tc>
          <w:tcPr>
            <w:tcW w:w="977" w:type="dxa"/>
            <w:tcBorders>
              <w:top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6511" w:type="dxa"/>
            <w:tcBorders>
              <w:top w:val="nil"/>
            </w:tcBorders>
          </w:tcPr>
          <w:p w:rsidR="003B2945" w:rsidRDefault="0075528C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речевых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недочетов.</w:t>
            </w:r>
          </w:p>
        </w:tc>
        <w:tc>
          <w:tcPr>
            <w:tcW w:w="2699" w:type="dxa"/>
            <w:gridSpan w:val="2"/>
            <w:tcBorders>
              <w:top w:val="nil"/>
            </w:tcBorders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</w:tr>
    </w:tbl>
    <w:p w:rsidR="003B2945" w:rsidRDefault="0075528C">
      <w:pPr>
        <w:pStyle w:val="a3"/>
        <w:spacing w:before="37" w:line="550" w:lineRule="atLeast"/>
        <w:ind w:right="1748"/>
      </w:pPr>
      <w:r>
        <w:t>Оценка</w:t>
      </w:r>
      <w:r>
        <w:rPr>
          <w:spacing w:val="-6"/>
        </w:rPr>
        <w:t xml:space="preserve"> </w:t>
      </w:r>
      <w:r>
        <w:t>«2»</w:t>
      </w:r>
      <w:r>
        <w:rPr>
          <w:spacing w:val="-14"/>
        </w:rPr>
        <w:t xml:space="preserve"> </w:t>
      </w:r>
      <w:r>
        <w:t>выставляется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метод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t>воздействия</w:t>
      </w:r>
      <w:r>
        <w:rPr>
          <w:spacing w:val="-9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обучающегося П р и м е ч а н и я.</w:t>
      </w:r>
    </w:p>
    <w:p w:rsidR="003B2945" w:rsidRDefault="0075528C">
      <w:pPr>
        <w:pStyle w:val="a5"/>
        <w:numPr>
          <w:ilvl w:val="0"/>
          <w:numId w:val="10"/>
        </w:numPr>
        <w:tabs>
          <w:tab w:val="left" w:pos="1014"/>
        </w:tabs>
        <w:spacing w:before="4"/>
        <w:ind w:right="695" w:firstLine="283"/>
        <w:jc w:val="both"/>
        <w:rPr>
          <w:sz w:val="24"/>
        </w:rPr>
      </w:pPr>
      <w:r>
        <w:rPr>
          <w:sz w:val="24"/>
        </w:rPr>
        <w:t>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оценку за сочинен</w:t>
      </w:r>
      <w:r>
        <w:rPr>
          <w:sz w:val="24"/>
        </w:rPr>
        <w:t>ие на один балл.</w:t>
      </w:r>
    </w:p>
    <w:p w:rsidR="003B2945" w:rsidRDefault="0075528C">
      <w:pPr>
        <w:pStyle w:val="a5"/>
        <w:numPr>
          <w:ilvl w:val="0"/>
          <w:numId w:val="10"/>
        </w:numPr>
        <w:tabs>
          <w:tab w:val="left" w:pos="1014"/>
        </w:tabs>
        <w:spacing w:before="1"/>
        <w:ind w:right="692" w:firstLine="283"/>
        <w:jc w:val="both"/>
        <w:rPr>
          <w:sz w:val="24"/>
        </w:rPr>
      </w:pPr>
      <w:r>
        <w:rPr>
          <w:sz w:val="24"/>
        </w:rPr>
        <w:t>Если объём сочинения в полтора-два раза больше указанного в настоящих «Нормах оценки...», то при оценке работы следует исходить из нормативов, увеличенных для отметки</w:t>
      </w:r>
    </w:p>
    <w:p w:rsidR="003B2945" w:rsidRDefault="0075528C">
      <w:pPr>
        <w:pStyle w:val="a3"/>
        <w:ind w:right="705"/>
      </w:pPr>
      <w:r>
        <w:t>«4» на одну, а для отметки «3» на две единицы. При выставлении оценки «5</w:t>
      </w:r>
      <w:r>
        <w:t>» превышение объёма сочинения не принимается во внимание.</w:t>
      </w:r>
    </w:p>
    <w:p w:rsidR="003B2945" w:rsidRDefault="0075528C">
      <w:pPr>
        <w:pStyle w:val="a5"/>
        <w:numPr>
          <w:ilvl w:val="0"/>
          <w:numId w:val="10"/>
        </w:numPr>
        <w:tabs>
          <w:tab w:val="left" w:pos="1014"/>
        </w:tabs>
        <w:ind w:right="707" w:firstLine="283"/>
        <w:jc w:val="both"/>
        <w:rPr>
          <w:sz w:val="24"/>
        </w:rPr>
      </w:pPr>
      <w:r>
        <w:rPr>
          <w:sz w:val="24"/>
        </w:rPr>
        <w:t>Первая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2"/>
          <w:sz w:val="24"/>
        </w:rPr>
        <w:t xml:space="preserve"> </w:t>
      </w:r>
      <w:r>
        <w:rPr>
          <w:sz w:val="24"/>
        </w:rPr>
        <w:t>(за</w:t>
      </w:r>
      <w:r>
        <w:rPr>
          <w:spacing w:val="-1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речь)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9"/>
          <w:sz w:val="24"/>
        </w:rPr>
        <w:t xml:space="preserve"> </w:t>
      </w:r>
      <w:r>
        <w:rPr>
          <w:sz w:val="24"/>
        </w:rPr>
        <w:t>быть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положительной,</w:t>
      </w:r>
      <w:r>
        <w:rPr>
          <w:spacing w:val="-10"/>
          <w:sz w:val="24"/>
        </w:rPr>
        <w:t xml:space="preserve"> </w:t>
      </w:r>
      <w:r>
        <w:rPr>
          <w:sz w:val="24"/>
        </w:rPr>
        <w:t>если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раскрыта тема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хотя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остальным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написано</w:t>
      </w:r>
      <w:r>
        <w:rPr>
          <w:spacing w:val="-4"/>
          <w:sz w:val="24"/>
        </w:rPr>
        <w:t xml:space="preserve"> </w:t>
      </w:r>
      <w:r>
        <w:rPr>
          <w:sz w:val="24"/>
        </w:rPr>
        <w:t>удовлетворительно.</w:t>
      </w:r>
    </w:p>
    <w:p w:rsidR="003B2945" w:rsidRDefault="003B2945">
      <w:pPr>
        <w:pStyle w:val="a5"/>
        <w:rPr>
          <w:sz w:val="24"/>
        </w:rPr>
        <w:sectPr w:rsidR="003B2945">
          <w:pgSz w:w="11900" w:h="16850"/>
          <w:pgMar w:top="660" w:right="141" w:bottom="280" w:left="1133" w:header="720" w:footer="720" w:gutter="0"/>
          <w:cols w:space="720"/>
        </w:sectPr>
      </w:pPr>
    </w:p>
    <w:p w:rsidR="003B2945" w:rsidRDefault="0075528C">
      <w:pPr>
        <w:pStyle w:val="a5"/>
        <w:numPr>
          <w:ilvl w:val="0"/>
          <w:numId w:val="10"/>
        </w:numPr>
        <w:tabs>
          <w:tab w:val="left" w:pos="1014"/>
        </w:tabs>
        <w:spacing w:before="77"/>
        <w:ind w:right="719" w:firstLine="283"/>
        <w:jc w:val="both"/>
        <w:rPr>
          <w:sz w:val="24"/>
        </w:rPr>
      </w:pPr>
      <w:r>
        <w:rPr>
          <w:sz w:val="24"/>
        </w:rPr>
        <w:lastRenderedPageBreak/>
        <w:t xml:space="preserve">На оценку сочинения распространяются положения об однотипных и негрубых ошибках, а также о сделанных учеником исправлениях, приведённые в разделе «Оценка </w:t>
      </w:r>
      <w:r>
        <w:rPr>
          <w:spacing w:val="-2"/>
          <w:sz w:val="24"/>
        </w:rPr>
        <w:t>диктантов».</w:t>
      </w:r>
    </w:p>
    <w:p w:rsidR="003B2945" w:rsidRDefault="0075528C">
      <w:pPr>
        <w:pStyle w:val="a3"/>
        <w:spacing w:before="3"/>
        <w:ind w:right="712"/>
      </w:pPr>
      <w:r>
        <w:t>В 5 – 9 классах обе оценки за сочинение, характеризующие знания учащихся по литературе</w:t>
      </w:r>
      <w:r>
        <w:rPr>
          <w:spacing w:val="80"/>
        </w:rPr>
        <w:t xml:space="preserve"> </w:t>
      </w:r>
      <w:r>
        <w:t xml:space="preserve">и их грамотность, выставляются в виде дроби в классном журнале на страницах по </w:t>
      </w:r>
      <w:r>
        <w:rPr>
          <w:spacing w:val="-2"/>
        </w:rPr>
        <w:t>литературе.</w:t>
      </w:r>
    </w:p>
    <w:p w:rsidR="003B2945" w:rsidRDefault="003B2945">
      <w:pPr>
        <w:pStyle w:val="a3"/>
        <w:spacing w:before="5"/>
        <w:ind w:left="0"/>
        <w:jc w:val="left"/>
      </w:pPr>
    </w:p>
    <w:p w:rsidR="003B2945" w:rsidRDefault="0075528C">
      <w:pPr>
        <w:pStyle w:val="1"/>
        <w:ind w:left="1070"/>
      </w:pPr>
      <w:r>
        <w:t>Критерии</w:t>
      </w:r>
      <w:r>
        <w:rPr>
          <w:spacing w:val="-7"/>
        </w:rPr>
        <w:t xml:space="preserve"> </w:t>
      </w:r>
      <w:r>
        <w:t>оценивания</w:t>
      </w:r>
      <w:r>
        <w:rPr>
          <w:spacing w:val="-9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«Английский</w:t>
      </w:r>
      <w:r>
        <w:rPr>
          <w:spacing w:val="-8"/>
        </w:rPr>
        <w:t xml:space="preserve"> </w:t>
      </w:r>
      <w:r>
        <w:rPr>
          <w:spacing w:val="-2"/>
        </w:rPr>
        <w:t>язык»</w:t>
      </w:r>
    </w:p>
    <w:p w:rsidR="003B2945" w:rsidRDefault="0075528C">
      <w:pPr>
        <w:pStyle w:val="2"/>
        <w:numPr>
          <w:ilvl w:val="0"/>
          <w:numId w:val="9"/>
        </w:numPr>
        <w:tabs>
          <w:tab w:val="left" w:pos="486"/>
        </w:tabs>
        <w:spacing w:before="274"/>
        <w:ind w:left="486" w:hanging="181"/>
      </w:pPr>
      <w:r>
        <w:t>Критерии</w:t>
      </w:r>
      <w:r>
        <w:rPr>
          <w:spacing w:val="-10"/>
        </w:rPr>
        <w:t xml:space="preserve"> </w:t>
      </w:r>
      <w:r>
        <w:t>оценивания</w:t>
      </w:r>
      <w:r>
        <w:rPr>
          <w:spacing w:val="-11"/>
        </w:rPr>
        <w:t xml:space="preserve"> </w:t>
      </w:r>
      <w:r>
        <w:t>письменных</w:t>
      </w:r>
      <w:r>
        <w:rPr>
          <w:spacing w:val="-9"/>
        </w:rPr>
        <w:t xml:space="preserve"> </w:t>
      </w:r>
      <w:r>
        <w:rPr>
          <w:spacing w:val="-2"/>
        </w:rPr>
        <w:t>работ</w:t>
      </w:r>
    </w:p>
    <w:p w:rsidR="003B2945" w:rsidRDefault="0075528C">
      <w:pPr>
        <w:pStyle w:val="a5"/>
        <w:numPr>
          <w:ilvl w:val="1"/>
          <w:numId w:val="9"/>
        </w:numPr>
        <w:tabs>
          <w:tab w:val="left" w:pos="669"/>
        </w:tabs>
        <w:spacing w:before="2" w:after="6"/>
        <w:ind w:right="947" w:firstLine="0"/>
        <w:rPr>
          <w:sz w:val="24"/>
        </w:rPr>
      </w:pPr>
      <w:r>
        <w:rPr>
          <w:b/>
          <w:sz w:val="24"/>
        </w:rPr>
        <w:t xml:space="preserve">За письменные работы </w:t>
      </w:r>
      <w:r>
        <w:rPr>
          <w:sz w:val="24"/>
        </w:rPr>
        <w:t>(контрольные работы,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тестовые 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диктанты) оценка вычисляется исходя из процента правильных ответов:</w:t>
      </w: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983"/>
        <w:gridCol w:w="1985"/>
        <w:gridCol w:w="1990"/>
        <w:gridCol w:w="2165"/>
      </w:tblGrid>
      <w:tr w:rsidR="003B2945">
        <w:trPr>
          <w:trHeight w:val="275"/>
        </w:trPr>
        <w:tc>
          <w:tcPr>
            <w:tcW w:w="1716" w:type="dxa"/>
          </w:tcPr>
          <w:p w:rsidR="003B2945" w:rsidRDefault="0075528C">
            <w:pPr>
              <w:pStyle w:val="TableParagraph"/>
              <w:spacing w:line="256" w:lineRule="exact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работ</w:t>
            </w:r>
          </w:p>
        </w:tc>
        <w:tc>
          <w:tcPr>
            <w:tcW w:w="1983" w:type="dxa"/>
          </w:tcPr>
          <w:p w:rsidR="003B2945" w:rsidRDefault="0075528C">
            <w:pPr>
              <w:pStyle w:val="TableParagraph"/>
              <w:spacing w:line="256" w:lineRule="exact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1985" w:type="dxa"/>
          </w:tcPr>
          <w:p w:rsidR="003B2945" w:rsidRDefault="0075528C">
            <w:pPr>
              <w:pStyle w:val="TableParagraph"/>
              <w:spacing w:line="256" w:lineRule="exact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1990" w:type="dxa"/>
          </w:tcPr>
          <w:p w:rsidR="003B2945" w:rsidRDefault="0075528C">
            <w:pPr>
              <w:pStyle w:val="TableParagraph"/>
              <w:spacing w:line="256" w:lineRule="exact"/>
              <w:ind w:left="4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Оценка«4»</w:t>
            </w:r>
          </w:p>
        </w:tc>
        <w:tc>
          <w:tcPr>
            <w:tcW w:w="2165" w:type="dxa"/>
          </w:tcPr>
          <w:p w:rsidR="003B2945" w:rsidRDefault="0075528C">
            <w:pPr>
              <w:pStyle w:val="TableParagraph"/>
              <w:spacing w:line="256" w:lineRule="exact"/>
              <w:ind w:left="5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Оценка«5»</w:t>
            </w:r>
          </w:p>
        </w:tc>
      </w:tr>
      <w:tr w:rsidR="003B2945">
        <w:trPr>
          <w:trHeight w:val="554"/>
        </w:trPr>
        <w:tc>
          <w:tcPr>
            <w:tcW w:w="1716" w:type="dxa"/>
          </w:tcPr>
          <w:p w:rsidR="003B2945" w:rsidRDefault="0075528C">
            <w:pPr>
              <w:pStyle w:val="TableParagraph"/>
              <w:spacing w:before="3" w:line="230" w:lineRule="auto"/>
              <w:ind w:left="434" w:hanging="322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 работы</w:t>
            </w:r>
          </w:p>
        </w:tc>
        <w:tc>
          <w:tcPr>
            <w:tcW w:w="1983" w:type="dxa"/>
          </w:tcPr>
          <w:p w:rsidR="003B2945" w:rsidRDefault="0075528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от 20 % до 49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985" w:type="dxa"/>
          </w:tcPr>
          <w:p w:rsidR="003B2945" w:rsidRDefault="0075528C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 50 %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 69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990" w:type="dxa"/>
          </w:tcPr>
          <w:p w:rsidR="003B2945" w:rsidRDefault="0075528C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от 70 % до 90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165" w:type="dxa"/>
          </w:tcPr>
          <w:p w:rsidR="003B2945" w:rsidRDefault="0075528C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от 91 %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4"/>
                <w:sz w:val="24"/>
              </w:rPr>
              <w:t>100%</w:t>
            </w:r>
          </w:p>
        </w:tc>
      </w:tr>
      <w:tr w:rsidR="003B2945">
        <w:trPr>
          <w:trHeight w:val="1103"/>
        </w:trPr>
        <w:tc>
          <w:tcPr>
            <w:tcW w:w="1716" w:type="dxa"/>
          </w:tcPr>
          <w:p w:rsidR="003B2945" w:rsidRDefault="0075528C">
            <w:pPr>
              <w:pStyle w:val="TableParagraph"/>
              <w:spacing w:line="276" w:lineRule="exact"/>
              <w:ind w:left="261" w:right="361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Тестовые работы, словарные диктанты</w:t>
            </w:r>
          </w:p>
        </w:tc>
        <w:tc>
          <w:tcPr>
            <w:tcW w:w="1983" w:type="dxa"/>
          </w:tcPr>
          <w:p w:rsidR="003B2945" w:rsidRDefault="0075528C">
            <w:pPr>
              <w:pStyle w:val="TableParagraph"/>
              <w:spacing w:before="26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от 20 % до 59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985" w:type="dxa"/>
          </w:tcPr>
          <w:p w:rsidR="003B2945" w:rsidRDefault="0075528C">
            <w:pPr>
              <w:pStyle w:val="TableParagraph"/>
              <w:spacing w:before="267"/>
              <w:ind w:left="114"/>
              <w:rPr>
                <w:sz w:val="24"/>
              </w:rPr>
            </w:pPr>
            <w:r>
              <w:rPr>
                <w:sz w:val="24"/>
              </w:rPr>
              <w:t>от 60 %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 74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990" w:type="dxa"/>
          </w:tcPr>
          <w:p w:rsidR="003B2945" w:rsidRDefault="0075528C">
            <w:pPr>
              <w:pStyle w:val="TableParagraph"/>
              <w:spacing w:before="267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от 75 % до 94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165" w:type="dxa"/>
          </w:tcPr>
          <w:p w:rsidR="003B2945" w:rsidRDefault="0075528C">
            <w:pPr>
              <w:pStyle w:val="TableParagraph"/>
              <w:spacing w:before="267"/>
              <w:ind w:left="175"/>
              <w:rPr>
                <w:sz w:val="24"/>
              </w:rPr>
            </w:pPr>
            <w:r>
              <w:rPr>
                <w:sz w:val="24"/>
              </w:rPr>
              <w:t>от 95 %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4"/>
                <w:sz w:val="24"/>
              </w:rPr>
              <w:t>100%</w:t>
            </w:r>
          </w:p>
        </w:tc>
      </w:tr>
    </w:tbl>
    <w:p w:rsidR="003B2945" w:rsidRDefault="0075528C">
      <w:pPr>
        <w:pStyle w:val="a3"/>
        <w:tabs>
          <w:tab w:val="left" w:pos="1718"/>
          <w:tab w:val="left" w:pos="3931"/>
          <w:tab w:val="left" w:pos="6224"/>
          <w:tab w:val="left" w:pos="9551"/>
        </w:tabs>
        <w:spacing w:before="269"/>
        <w:ind w:right="547"/>
        <w:jc w:val="left"/>
      </w:pPr>
      <w:r>
        <w:rPr>
          <w:b/>
        </w:rPr>
        <w:t>1.</w:t>
      </w:r>
      <w:r>
        <w:rPr>
          <w:b/>
          <w:spacing w:val="40"/>
        </w:rPr>
        <w:t xml:space="preserve"> </w:t>
      </w:r>
      <w:r>
        <w:rPr>
          <w:b/>
        </w:rPr>
        <w:t>2.</w:t>
      </w:r>
      <w:r>
        <w:rPr>
          <w:b/>
        </w:rPr>
        <w:tab/>
      </w:r>
      <w:r>
        <w:rPr>
          <w:b/>
          <w:spacing w:val="-2"/>
          <w:u w:val="thick"/>
        </w:rPr>
        <w:t>Творческие</w:t>
      </w:r>
      <w:r>
        <w:rPr>
          <w:b/>
          <w:u w:val="thick"/>
        </w:rPr>
        <w:tab/>
      </w:r>
      <w:r>
        <w:rPr>
          <w:b/>
          <w:spacing w:val="-2"/>
          <w:u w:val="thick"/>
        </w:rPr>
        <w:t>письменные</w:t>
      </w:r>
      <w:r>
        <w:rPr>
          <w:b/>
          <w:u w:val="thick"/>
        </w:rPr>
        <w:tab/>
        <w:t>работы</w:t>
      </w:r>
      <w:r>
        <w:rPr>
          <w:b/>
        </w:rPr>
        <w:t xml:space="preserve"> </w:t>
      </w:r>
      <w:r>
        <w:t>(письма, разные</w:t>
      </w:r>
      <w:r>
        <w:tab/>
      </w:r>
      <w:r>
        <w:rPr>
          <w:spacing w:val="-4"/>
        </w:rPr>
        <w:t xml:space="preserve">виды </w:t>
      </w:r>
      <w:r>
        <w:t xml:space="preserve">сочинений, эссе, проектные работы, в т.ч. в группах) оцениваются по пяти критериям: </w:t>
      </w:r>
      <w:r>
        <w:rPr>
          <w:b/>
        </w:rPr>
        <w:t>2.1</w:t>
      </w:r>
      <w:r>
        <w:t>.</w:t>
      </w:r>
      <w:r>
        <w:rPr>
          <w:b/>
        </w:rPr>
        <w:t xml:space="preserve">Содержание </w:t>
      </w:r>
      <w:r>
        <w:t>(соблюдение объема работы,</w:t>
      </w:r>
      <w:r>
        <w:rPr>
          <w:spacing w:val="-2"/>
        </w:rPr>
        <w:t xml:space="preserve"> </w:t>
      </w:r>
      <w:r>
        <w:t>соответствие теме, отражены ли все указанные взадании</w:t>
      </w:r>
      <w:r>
        <w:rPr>
          <w:spacing w:val="40"/>
        </w:rPr>
        <w:t xml:space="preserve"> </w:t>
      </w:r>
      <w:r>
        <w:t>аспекты,</w:t>
      </w:r>
      <w:r>
        <w:rPr>
          <w:spacing w:val="40"/>
        </w:rPr>
        <w:t xml:space="preserve"> </w:t>
      </w:r>
      <w:r>
        <w:t>стилевое</w:t>
      </w:r>
      <w:r>
        <w:rPr>
          <w:spacing w:val="40"/>
        </w:rPr>
        <w:t xml:space="preserve"> </w:t>
      </w:r>
      <w:r>
        <w:t>оформление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соответствует</w:t>
      </w:r>
      <w:r>
        <w:rPr>
          <w:spacing w:val="40"/>
        </w:rPr>
        <w:t xml:space="preserve"> </w:t>
      </w:r>
      <w:r>
        <w:t>типу</w:t>
      </w:r>
      <w:r>
        <w:rPr>
          <w:spacing w:val="40"/>
        </w:rPr>
        <w:t xml:space="preserve"> </w:t>
      </w:r>
      <w:r>
        <w:t>задания,</w:t>
      </w:r>
      <w:r>
        <w:rPr>
          <w:spacing w:val="40"/>
        </w:rPr>
        <w:t xml:space="preserve"> </w:t>
      </w:r>
      <w:r>
        <w:t>аргументация насоответствующем уровне, соблюдение норм вежливости).</w:t>
      </w:r>
    </w:p>
    <w:p w:rsidR="003B2945" w:rsidRDefault="0075528C">
      <w:pPr>
        <w:pStyle w:val="a5"/>
        <w:numPr>
          <w:ilvl w:val="1"/>
          <w:numId w:val="8"/>
        </w:numPr>
        <w:tabs>
          <w:tab w:val="left" w:pos="663"/>
        </w:tabs>
        <w:spacing w:before="1"/>
        <w:ind w:right="453" w:firstLine="0"/>
        <w:rPr>
          <w:b/>
        </w:rPr>
      </w:pPr>
      <w:r>
        <w:rPr>
          <w:b/>
          <w:sz w:val="24"/>
        </w:rPr>
        <w:t xml:space="preserve">Организация работы </w:t>
      </w:r>
      <w:r>
        <w:rPr>
          <w:sz w:val="24"/>
        </w:rPr>
        <w:t>(логичность высказывания,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 средств логич</w:t>
      </w:r>
      <w:r>
        <w:rPr>
          <w:sz w:val="24"/>
        </w:rPr>
        <w:t>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 на соответствующем уровне, соблюдение формата высказывания и деление текста на абзацы.</w:t>
      </w:r>
    </w:p>
    <w:p w:rsidR="003B2945" w:rsidRDefault="0075528C">
      <w:pPr>
        <w:pStyle w:val="a5"/>
        <w:numPr>
          <w:ilvl w:val="1"/>
          <w:numId w:val="8"/>
        </w:numPr>
        <w:tabs>
          <w:tab w:val="left" w:pos="727"/>
        </w:tabs>
        <w:ind w:right="458" w:firstLine="0"/>
        <w:rPr>
          <w:b/>
          <w:sz w:val="24"/>
        </w:rPr>
      </w:pPr>
      <w:r>
        <w:rPr>
          <w:b/>
          <w:sz w:val="24"/>
        </w:rPr>
        <w:t xml:space="preserve">Лексика </w:t>
      </w:r>
      <w:r>
        <w:rPr>
          <w:sz w:val="24"/>
        </w:rPr>
        <w:t>(словарный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запас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соответствует поставленной задаче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 обучения языку).</w:t>
      </w:r>
    </w:p>
    <w:p w:rsidR="003B2945" w:rsidRDefault="0075528C">
      <w:pPr>
        <w:pStyle w:val="a5"/>
        <w:numPr>
          <w:ilvl w:val="1"/>
          <w:numId w:val="8"/>
        </w:numPr>
        <w:tabs>
          <w:tab w:val="left" w:pos="309"/>
          <w:tab w:val="left" w:pos="673"/>
        </w:tabs>
        <w:ind w:left="309" w:right="312" w:hanging="5"/>
        <w:rPr>
          <w:b/>
        </w:rPr>
      </w:pPr>
      <w:r>
        <w:rPr>
          <w:b/>
          <w:sz w:val="24"/>
        </w:rPr>
        <w:t xml:space="preserve">Грамматика </w:t>
      </w:r>
      <w:r>
        <w:rPr>
          <w:sz w:val="24"/>
        </w:rPr>
        <w:t>(использование разнообразных грамматических</w:t>
      </w:r>
      <w:r>
        <w:rPr>
          <w:sz w:val="24"/>
        </w:rPr>
        <w:t xml:space="preserve"> конструкций в 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 поставленной задачей и требованиям данного года обучения языку).</w:t>
      </w:r>
    </w:p>
    <w:p w:rsidR="003B2945" w:rsidRDefault="0075528C">
      <w:pPr>
        <w:pStyle w:val="a5"/>
        <w:numPr>
          <w:ilvl w:val="1"/>
          <w:numId w:val="8"/>
        </w:numPr>
        <w:tabs>
          <w:tab w:val="left" w:pos="309"/>
          <w:tab w:val="left" w:pos="673"/>
        </w:tabs>
        <w:ind w:left="309" w:right="538" w:hanging="5"/>
        <w:jc w:val="both"/>
        <w:rPr>
          <w:b/>
        </w:rPr>
      </w:pPr>
      <w:r>
        <w:rPr>
          <w:b/>
          <w:sz w:val="24"/>
        </w:rPr>
        <w:t xml:space="preserve">Орфография и пунктуация </w:t>
      </w:r>
      <w:r>
        <w:rPr>
          <w:sz w:val="24"/>
        </w:rPr>
        <w:t>(отсутствие орфографических ошибок, соблюдение главных правил пунктуации: предложения начинаются с заглавной буквы, в конце предложения с</w:t>
      </w:r>
      <w:r>
        <w:rPr>
          <w:sz w:val="24"/>
        </w:rPr>
        <w:t>тоит точка, вопросительный или восклицательный знак, а также соблюдение основных правил расстановки запятых).</w:t>
      </w:r>
    </w:p>
    <w:p w:rsidR="003B2945" w:rsidRDefault="0075528C">
      <w:pPr>
        <w:pStyle w:val="1"/>
        <w:spacing w:before="5" w:after="4"/>
        <w:ind w:right="832" w:hanging="1"/>
        <w:jc w:val="both"/>
      </w:pPr>
      <w:r>
        <w:t>Критерии оценки творческих письменных работ (письма, сочинения, эссе, проектные работы, в т.ч. в группах)</w:t>
      </w: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9017"/>
      </w:tblGrid>
      <w:tr w:rsidR="003B2945">
        <w:trPr>
          <w:trHeight w:val="275"/>
        </w:trPr>
        <w:tc>
          <w:tcPr>
            <w:tcW w:w="1162" w:type="dxa"/>
          </w:tcPr>
          <w:p w:rsidR="003B2945" w:rsidRDefault="0075528C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</w:t>
            </w:r>
          </w:p>
        </w:tc>
        <w:tc>
          <w:tcPr>
            <w:tcW w:w="9017" w:type="dxa"/>
          </w:tcPr>
          <w:p w:rsidR="003B2945" w:rsidRDefault="0075528C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</w:tr>
      <w:tr w:rsidR="003B2945">
        <w:trPr>
          <w:trHeight w:val="3588"/>
        </w:trPr>
        <w:tc>
          <w:tcPr>
            <w:tcW w:w="1162" w:type="dxa"/>
          </w:tcPr>
          <w:p w:rsidR="003B2945" w:rsidRDefault="0075528C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9017" w:type="dxa"/>
          </w:tcPr>
          <w:p w:rsidR="003B2945" w:rsidRDefault="0075528C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spacing w:line="268" w:lineRule="exact"/>
              <w:ind w:left="471" w:hanging="3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полностью</w:t>
            </w:r>
          </w:p>
          <w:p w:rsidR="003B2945" w:rsidRDefault="0075528C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  <w:ind w:right="214" w:hanging="3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Организация работы</w:t>
            </w:r>
            <w:r>
              <w:rPr>
                <w:sz w:val="24"/>
              </w:rPr>
              <w:t>: высказывание логично, использованы средства логической связи, соблюден формат высказывания и текст поделен на абзацы.</w:t>
            </w:r>
          </w:p>
          <w:p w:rsidR="003B2945" w:rsidRDefault="0075528C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  <w:ind w:right="215" w:hanging="3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Лексика</w:t>
            </w:r>
            <w:r>
              <w:rPr>
                <w:sz w:val="24"/>
              </w:rPr>
              <w:t>: лексика соответствует поставленной задаче и требованиям данного года обучения</w:t>
            </w:r>
          </w:p>
          <w:p w:rsidR="003B2945" w:rsidRDefault="0075528C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  <w:ind w:right="211" w:hanging="3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Грамматика</w:t>
            </w:r>
            <w:r>
              <w:rPr>
                <w:sz w:val="24"/>
              </w:rPr>
              <w:t>: 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либо от</w:t>
            </w:r>
            <w:r>
              <w:rPr>
                <w:sz w:val="24"/>
              </w:rPr>
              <w:t>сутствуют, либо не препятствуют решению коммуникативной задачи</w:t>
            </w:r>
          </w:p>
          <w:p w:rsidR="003B2945" w:rsidRDefault="0075528C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  <w:ind w:right="209" w:hanging="3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Орфография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пунктуация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отсутствуют,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соблюдены 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пунктуации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(предложения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начинаются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конце</w:t>
            </w:r>
          </w:p>
          <w:p w:rsidR="003B2945" w:rsidRDefault="0075528C">
            <w:pPr>
              <w:pStyle w:val="TableParagraph"/>
              <w:spacing w:line="270" w:lineRule="atLeast"/>
              <w:ind w:left="472" w:right="210"/>
              <w:jc w:val="both"/>
              <w:rPr>
                <w:sz w:val="24"/>
              </w:rPr>
            </w:pPr>
            <w:r>
              <w:rPr>
                <w:sz w:val="24"/>
              </w:rPr>
              <w:t>предложения стоит точка, вопросительный и восклицате</w:t>
            </w:r>
            <w:r>
              <w:rPr>
                <w:sz w:val="24"/>
              </w:rPr>
              <w:t>льный знак, соблюдены основные правила расстановки запятых).</w:t>
            </w:r>
          </w:p>
        </w:tc>
      </w:tr>
      <w:tr w:rsidR="003B2945">
        <w:trPr>
          <w:trHeight w:val="1655"/>
        </w:trPr>
        <w:tc>
          <w:tcPr>
            <w:tcW w:w="1162" w:type="dxa"/>
          </w:tcPr>
          <w:p w:rsidR="003B2945" w:rsidRDefault="0075528C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«4»</w:t>
            </w:r>
          </w:p>
        </w:tc>
        <w:tc>
          <w:tcPr>
            <w:tcW w:w="9017" w:type="dxa"/>
          </w:tcPr>
          <w:p w:rsidR="003B2945" w:rsidRDefault="0075528C">
            <w:pPr>
              <w:pStyle w:val="TableParagraph"/>
              <w:numPr>
                <w:ilvl w:val="0"/>
                <w:numId w:val="6"/>
              </w:numPr>
              <w:tabs>
                <w:tab w:val="left" w:pos="471"/>
              </w:tabs>
              <w:spacing w:line="268" w:lineRule="exact"/>
              <w:ind w:left="471" w:hanging="362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полностью</w:t>
            </w:r>
          </w:p>
          <w:p w:rsidR="003B2945" w:rsidRDefault="0075528C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  <w:tab w:val="left" w:pos="2193"/>
                <w:tab w:val="left" w:pos="3326"/>
                <w:tab w:val="left" w:pos="5033"/>
                <w:tab w:val="left" w:pos="6200"/>
                <w:tab w:val="left" w:pos="7902"/>
              </w:tabs>
              <w:ind w:right="221" w:hanging="36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работы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высказывание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логично,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средства </w:t>
            </w:r>
            <w:r>
              <w:rPr>
                <w:sz w:val="24"/>
              </w:rPr>
              <w:t>логической связи, соблюден формат высказывания и текст поделен на абзацы.</w:t>
            </w:r>
          </w:p>
          <w:p w:rsidR="003B2945" w:rsidRDefault="0075528C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</w:tabs>
              <w:ind w:right="241" w:hanging="360"/>
              <w:rPr>
                <w:sz w:val="24"/>
              </w:rPr>
            </w:pPr>
            <w:r>
              <w:rPr>
                <w:b/>
                <w:sz w:val="24"/>
              </w:rPr>
              <w:t>Лексика</w:t>
            </w:r>
            <w:r>
              <w:rPr>
                <w:sz w:val="24"/>
              </w:rPr>
              <w:t>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лексика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данного года обучения, но имеются незначительные ошибки</w:t>
            </w:r>
          </w:p>
          <w:p w:rsidR="003B2945" w:rsidRDefault="0075528C">
            <w:pPr>
              <w:pStyle w:val="TableParagraph"/>
              <w:numPr>
                <w:ilvl w:val="0"/>
                <w:numId w:val="6"/>
              </w:numPr>
              <w:tabs>
                <w:tab w:val="left" w:pos="471"/>
              </w:tabs>
              <w:spacing w:line="264" w:lineRule="exact"/>
              <w:ind w:left="471" w:hanging="362"/>
              <w:rPr>
                <w:sz w:val="24"/>
              </w:rPr>
            </w:pPr>
            <w:r>
              <w:rPr>
                <w:b/>
                <w:sz w:val="24"/>
              </w:rPr>
              <w:t>Грамматика</w:t>
            </w:r>
            <w:r>
              <w:rPr>
                <w:sz w:val="24"/>
              </w:rPr>
              <w:t>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использованы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:rsidR="003B2945" w:rsidRDefault="003B2945">
      <w:pPr>
        <w:pStyle w:val="TableParagraph"/>
        <w:spacing w:line="264" w:lineRule="exact"/>
        <w:rPr>
          <w:sz w:val="24"/>
        </w:rPr>
        <w:sectPr w:rsidR="003B2945">
          <w:pgSz w:w="11900" w:h="16850"/>
          <w:pgMar w:top="600" w:right="141" w:bottom="0" w:left="1133" w:header="720" w:footer="720" w:gutter="0"/>
          <w:cols w:space="720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9017"/>
      </w:tblGrid>
      <w:tr w:rsidR="003B2945">
        <w:trPr>
          <w:trHeight w:val="1934"/>
        </w:trPr>
        <w:tc>
          <w:tcPr>
            <w:tcW w:w="1162" w:type="dxa"/>
          </w:tcPr>
          <w:p w:rsidR="003B2945" w:rsidRDefault="003B2945">
            <w:pPr>
              <w:pStyle w:val="TableParagraph"/>
            </w:pPr>
          </w:p>
        </w:tc>
        <w:tc>
          <w:tcPr>
            <w:tcW w:w="9017" w:type="dxa"/>
          </w:tcPr>
          <w:p w:rsidR="003B2945" w:rsidRDefault="0075528C">
            <w:pPr>
              <w:pStyle w:val="TableParagraph"/>
              <w:ind w:left="472" w:right="211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 с поставленной задачей и требованиям данного года обучения языку, грамматические ошибки незначительно препятствуют решению коммуникативной задачи</w:t>
            </w:r>
          </w:p>
          <w:p w:rsidR="003B2945" w:rsidRDefault="0075528C">
            <w:pPr>
              <w:pStyle w:val="TableParagraph"/>
              <w:spacing w:line="270" w:lineRule="atLeast"/>
              <w:ind w:left="472" w:right="207" w:hanging="3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>
              <w:rPr>
                <w:b/>
                <w:sz w:val="24"/>
              </w:rPr>
              <w:t>Орфография и пунктуация</w:t>
            </w:r>
            <w:r>
              <w:rPr>
                <w:sz w:val="24"/>
              </w:rPr>
              <w:t>: незначительные орфографические ошибки, соблюдены правила пунктуации (</w:t>
            </w:r>
            <w:r>
              <w:rPr>
                <w:sz w:val="24"/>
              </w:rPr>
              <w:t>предложения начинаются с заглавной буквы, в конце предложения стоит точка, вопросительный и восклицательный знак, соблюдены основные правила расстановки запятых).</w:t>
            </w:r>
          </w:p>
        </w:tc>
      </w:tr>
      <w:tr w:rsidR="003B2945">
        <w:trPr>
          <w:trHeight w:val="3038"/>
        </w:trPr>
        <w:tc>
          <w:tcPr>
            <w:tcW w:w="1162" w:type="dxa"/>
          </w:tcPr>
          <w:p w:rsidR="003B2945" w:rsidRDefault="0075528C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«3»</w:t>
            </w:r>
          </w:p>
        </w:tc>
        <w:tc>
          <w:tcPr>
            <w:tcW w:w="9017" w:type="dxa"/>
          </w:tcPr>
          <w:p w:rsidR="003B2945" w:rsidRDefault="0075528C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line="268" w:lineRule="exact"/>
              <w:ind w:left="471" w:hanging="3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решена</w:t>
            </w:r>
          </w:p>
          <w:p w:rsidR="003B2945" w:rsidRDefault="0075528C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</w:tabs>
              <w:ind w:right="205" w:hanging="3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Организация работы</w:t>
            </w:r>
            <w:r>
              <w:rPr>
                <w:sz w:val="24"/>
              </w:rPr>
              <w:t>: высказывание нелогично, неадекватно использованы средства логической связи, соблюден формат высказывания, но текст неправильно поделен на абзацы.</w:t>
            </w:r>
          </w:p>
          <w:p w:rsidR="003B2945" w:rsidRDefault="0075528C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ind w:left="471" w:hanging="3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Лексика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неадекватное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лексики</w:t>
            </w:r>
          </w:p>
          <w:p w:rsidR="003B2945" w:rsidRDefault="0075528C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ind w:left="471" w:hanging="3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Грамматика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грубые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  <w:p w:rsidR="003B2945" w:rsidRDefault="0075528C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</w:tabs>
              <w:spacing w:before="2" w:line="237" w:lineRule="auto"/>
              <w:ind w:right="200" w:hanging="3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Орфография и пунктуация</w:t>
            </w:r>
            <w:r>
              <w:rPr>
                <w:sz w:val="24"/>
              </w:rPr>
              <w:t>: незначительные орфографические ошибки, не всегда соблюдены правила пунктуации (не все предложения начинаются с заглавной буквы, в конце не всех предложения стоит точка, вопросительный и восклицательный знак, а также не соблюдены ос</w:t>
            </w:r>
            <w:r>
              <w:rPr>
                <w:sz w:val="24"/>
              </w:rPr>
              <w:t xml:space="preserve">новные правила расстановки </w:t>
            </w:r>
            <w:r>
              <w:rPr>
                <w:spacing w:val="-2"/>
                <w:sz w:val="24"/>
              </w:rPr>
              <w:t>запятых).</w:t>
            </w:r>
          </w:p>
        </w:tc>
      </w:tr>
      <w:tr w:rsidR="003B2945">
        <w:trPr>
          <w:trHeight w:val="3033"/>
        </w:trPr>
        <w:tc>
          <w:tcPr>
            <w:tcW w:w="1162" w:type="dxa"/>
          </w:tcPr>
          <w:p w:rsidR="003B2945" w:rsidRDefault="0075528C">
            <w:pPr>
              <w:pStyle w:val="TableParagraph"/>
              <w:spacing w:line="265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«2»</w:t>
            </w:r>
          </w:p>
        </w:tc>
        <w:tc>
          <w:tcPr>
            <w:tcW w:w="9017" w:type="dxa"/>
          </w:tcPr>
          <w:p w:rsidR="003B2945" w:rsidRDefault="0075528C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265" w:lineRule="exact"/>
              <w:ind w:left="471" w:hanging="3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решена</w:t>
            </w:r>
          </w:p>
          <w:p w:rsidR="003B2945" w:rsidRDefault="0075528C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ind w:right="206" w:hanging="3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Организация работы</w:t>
            </w:r>
            <w:r>
              <w:rPr>
                <w:sz w:val="24"/>
              </w:rPr>
              <w:t>: высказывание нелогично, не использованы средства логической связи, не соблюден формат высказывания, текст неправильно поделен на абзацы.</w:t>
            </w:r>
          </w:p>
          <w:p w:rsidR="003B2945" w:rsidRDefault="0075528C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ind w:left="471" w:hanging="3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Лексика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большое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-2"/>
                <w:sz w:val="24"/>
              </w:rPr>
              <w:t xml:space="preserve"> ошибок</w:t>
            </w:r>
          </w:p>
          <w:p w:rsidR="003B2945" w:rsidRDefault="0075528C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ind w:left="471" w:hanging="3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Грамматика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большое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2"/>
                <w:sz w:val="24"/>
              </w:rPr>
              <w:t xml:space="preserve"> ошибок</w:t>
            </w:r>
          </w:p>
          <w:p w:rsidR="003B2945" w:rsidRDefault="0075528C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ind w:right="211" w:hanging="3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Орфография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пунктуация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всегда соблюдены правила пунктуации (не все предложения начинаются с заглавной буквы, в конце не всех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предложения стоит точка, вопросительный и</w:t>
            </w:r>
          </w:p>
          <w:p w:rsidR="003B2945" w:rsidRDefault="0075528C">
            <w:pPr>
              <w:pStyle w:val="TableParagraph"/>
              <w:spacing w:line="270" w:lineRule="atLeast"/>
              <w:ind w:left="472" w:right="2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восклицательный знак, а также не соблюдены основные правила расстановки </w:t>
            </w:r>
            <w:r>
              <w:rPr>
                <w:spacing w:val="-2"/>
                <w:sz w:val="24"/>
              </w:rPr>
              <w:t>запятых).</w:t>
            </w:r>
          </w:p>
        </w:tc>
      </w:tr>
    </w:tbl>
    <w:p w:rsidR="003B2945" w:rsidRDefault="0075528C">
      <w:pPr>
        <w:spacing w:before="206"/>
        <w:ind w:left="307" w:right="692"/>
        <w:jc w:val="both"/>
        <w:rPr>
          <w:sz w:val="24"/>
        </w:rPr>
      </w:pPr>
      <w:r>
        <w:rPr>
          <w:i/>
          <w:sz w:val="24"/>
          <w:u w:val="thick"/>
        </w:rPr>
        <w:t>Критерии оценки устных развер</w:t>
      </w:r>
      <w:r>
        <w:rPr>
          <w:i/>
          <w:sz w:val="24"/>
          <w:u w:val="thick"/>
        </w:rPr>
        <w:t xml:space="preserve">нутых ответов </w:t>
      </w:r>
      <w:r>
        <w:rPr>
          <w:sz w:val="24"/>
        </w:rPr>
        <w:t>(монологические высказывания,пересказы, диалоги, проектные работы, в т.ч. в группах)</w:t>
      </w:r>
    </w:p>
    <w:p w:rsidR="003B2945" w:rsidRDefault="0075528C">
      <w:pPr>
        <w:spacing w:line="274" w:lineRule="exact"/>
        <w:ind w:left="309"/>
        <w:jc w:val="both"/>
        <w:rPr>
          <w:sz w:val="24"/>
        </w:rPr>
      </w:pPr>
      <w:r>
        <w:rPr>
          <w:b/>
          <w:sz w:val="24"/>
        </w:rPr>
        <w:t>Устные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ответы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оцениваются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пяти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критериям:</w:t>
      </w:r>
    </w:p>
    <w:p w:rsidR="003B2945" w:rsidRDefault="0075528C">
      <w:pPr>
        <w:pStyle w:val="a5"/>
        <w:numPr>
          <w:ilvl w:val="0"/>
          <w:numId w:val="3"/>
        </w:numPr>
        <w:tabs>
          <w:tab w:val="left" w:pos="309"/>
          <w:tab w:val="left" w:pos="644"/>
        </w:tabs>
        <w:spacing w:before="2"/>
        <w:ind w:right="545" w:hanging="5"/>
        <w:jc w:val="both"/>
        <w:rPr>
          <w:sz w:val="24"/>
        </w:rPr>
      </w:pPr>
      <w:r>
        <w:rPr>
          <w:b/>
          <w:sz w:val="24"/>
        </w:rPr>
        <w:t xml:space="preserve">Содержание </w:t>
      </w:r>
      <w:r>
        <w:rPr>
          <w:sz w:val="24"/>
        </w:rPr>
        <w:t xml:space="preserve">(соблюдение объема высказывания, соответствие теме, отражение всех аспектов, указанных в задании, стилевое оформление речи, аргументация, соблюдение норм </w:t>
      </w:r>
      <w:r>
        <w:rPr>
          <w:spacing w:val="-2"/>
          <w:sz w:val="24"/>
        </w:rPr>
        <w:t>вежливости).</w:t>
      </w:r>
    </w:p>
    <w:p w:rsidR="003B2945" w:rsidRDefault="0075528C">
      <w:pPr>
        <w:pStyle w:val="a5"/>
        <w:numPr>
          <w:ilvl w:val="0"/>
          <w:numId w:val="3"/>
        </w:numPr>
        <w:tabs>
          <w:tab w:val="left" w:pos="309"/>
          <w:tab w:val="left" w:pos="596"/>
        </w:tabs>
        <w:ind w:right="547" w:hanging="5"/>
        <w:jc w:val="both"/>
        <w:rPr>
          <w:sz w:val="24"/>
        </w:rPr>
      </w:pPr>
      <w:r>
        <w:rPr>
          <w:b/>
          <w:sz w:val="24"/>
        </w:rPr>
        <w:t xml:space="preserve">Взаимодействие с собеседником </w:t>
      </w:r>
      <w:r>
        <w:rPr>
          <w:sz w:val="24"/>
        </w:rPr>
        <w:t>(умение логично и связно вести беседу, соблюдать очередност</w:t>
      </w:r>
      <w:r>
        <w:rPr>
          <w:sz w:val="24"/>
        </w:rPr>
        <w:t>ь при обмене репликами, давать аргументированные и развернутые ответы на 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начать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беседу,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 восстановить ее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 сбоя: переспрос, уточнение).</w:t>
      </w:r>
    </w:p>
    <w:p w:rsidR="003B2945" w:rsidRDefault="0075528C">
      <w:pPr>
        <w:pStyle w:val="a5"/>
        <w:numPr>
          <w:ilvl w:val="0"/>
          <w:numId w:val="3"/>
        </w:numPr>
        <w:tabs>
          <w:tab w:val="left" w:pos="309"/>
          <w:tab w:val="left" w:pos="611"/>
        </w:tabs>
        <w:spacing w:before="1"/>
        <w:ind w:right="554" w:hanging="5"/>
        <w:jc w:val="both"/>
        <w:rPr>
          <w:sz w:val="24"/>
        </w:rPr>
      </w:pPr>
      <w:r>
        <w:rPr>
          <w:b/>
          <w:sz w:val="24"/>
        </w:rPr>
        <w:t xml:space="preserve">Лексика </w:t>
      </w:r>
      <w:r>
        <w:rPr>
          <w:sz w:val="24"/>
        </w:rPr>
        <w:t>(словарный запас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соответствует поставленной задаче</w:t>
      </w:r>
      <w:r>
        <w:rPr>
          <w:spacing w:val="-1"/>
          <w:sz w:val="24"/>
        </w:rPr>
        <w:t xml:space="preserve"> </w:t>
      </w:r>
      <w:r>
        <w:rPr>
          <w:sz w:val="24"/>
        </w:rPr>
        <w:t>и тр</w:t>
      </w:r>
      <w:r>
        <w:rPr>
          <w:sz w:val="24"/>
        </w:rPr>
        <w:t>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 года обучения языку).</w:t>
      </w:r>
    </w:p>
    <w:p w:rsidR="003B2945" w:rsidRDefault="0075528C">
      <w:pPr>
        <w:pStyle w:val="a5"/>
        <w:numPr>
          <w:ilvl w:val="0"/>
          <w:numId w:val="3"/>
        </w:numPr>
        <w:tabs>
          <w:tab w:val="left" w:pos="309"/>
          <w:tab w:val="left" w:pos="764"/>
        </w:tabs>
        <w:ind w:right="552" w:hanging="5"/>
        <w:jc w:val="both"/>
        <w:rPr>
          <w:sz w:val="24"/>
        </w:rPr>
      </w:pPr>
      <w:r>
        <w:rPr>
          <w:b/>
          <w:sz w:val="24"/>
        </w:rPr>
        <w:t>Грамматика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9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 с поставленной задачей и требованиям данного года обучения языку).</w:t>
      </w:r>
    </w:p>
    <w:p w:rsidR="003B2945" w:rsidRDefault="0075528C">
      <w:pPr>
        <w:pStyle w:val="a5"/>
        <w:numPr>
          <w:ilvl w:val="0"/>
          <w:numId w:val="3"/>
        </w:numPr>
        <w:tabs>
          <w:tab w:val="left" w:pos="309"/>
          <w:tab w:val="left" w:pos="692"/>
          <w:tab w:val="left" w:pos="3072"/>
          <w:tab w:val="left" w:pos="5079"/>
          <w:tab w:val="left" w:pos="7230"/>
          <w:tab w:val="left" w:pos="8651"/>
        </w:tabs>
        <w:ind w:right="689" w:hanging="5"/>
        <w:jc w:val="both"/>
        <w:rPr>
          <w:sz w:val="24"/>
        </w:rPr>
      </w:pPr>
      <w:r>
        <w:rPr>
          <w:b/>
          <w:spacing w:val="-2"/>
          <w:sz w:val="24"/>
        </w:rPr>
        <w:t>Произношение</w:t>
      </w:r>
      <w:r>
        <w:rPr>
          <w:b/>
          <w:sz w:val="24"/>
        </w:rPr>
        <w:tab/>
      </w:r>
      <w:r>
        <w:rPr>
          <w:spacing w:val="-2"/>
          <w:sz w:val="24"/>
        </w:rPr>
        <w:t>(правильное</w:t>
      </w:r>
      <w:r>
        <w:rPr>
          <w:sz w:val="24"/>
        </w:rPr>
        <w:tab/>
      </w:r>
      <w:r>
        <w:rPr>
          <w:spacing w:val="-2"/>
          <w:sz w:val="24"/>
        </w:rPr>
        <w:t>произнесение</w:t>
      </w:r>
      <w:r>
        <w:rPr>
          <w:sz w:val="24"/>
        </w:rPr>
        <w:tab/>
      </w:r>
      <w:r>
        <w:rPr>
          <w:spacing w:val="-2"/>
          <w:sz w:val="24"/>
        </w:rPr>
        <w:t>звуков</w:t>
      </w:r>
      <w:r>
        <w:rPr>
          <w:sz w:val="24"/>
        </w:rPr>
        <w:tab/>
      </w:r>
      <w:r>
        <w:rPr>
          <w:spacing w:val="-2"/>
          <w:sz w:val="24"/>
        </w:rPr>
        <w:t xml:space="preserve">английского </w:t>
      </w:r>
      <w:r>
        <w:rPr>
          <w:sz w:val="24"/>
        </w:rPr>
        <w:t>языка,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постановка ударения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словах,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правильной интонации в предложениях).</w:t>
      </w:r>
    </w:p>
    <w:p w:rsidR="003B2945" w:rsidRDefault="003B2945">
      <w:pPr>
        <w:pStyle w:val="a3"/>
        <w:spacing w:before="5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0"/>
        <w:gridCol w:w="1843"/>
        <w:gridCol w:w="1418"/>
        <w:gridCol w:w="2038"/>
        <w:gridCol w:w="1805"/>
      </w:tblGrid>
      <w:tr w:rsidR="003B2945">
        <w:trPr>
          <w:trHeight w:val="456"/>
        </w:trPr>
        <w:tc>
          <w:tcPr>
            <w:tcW w:w="674" w:type="dxa"/>
          </w:tcPr>
          <w:p w:rsidR="003B2945" w:rsidRDefault="0075528C">
            <w:pPr>
              <w:pStyle w:val="TableParagraph"/>
              <w:spacing w:before="2" w:line="225" w:lineRule="auto"/>
              <w:ind w:left="136" w:right="203" w:hanging="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Оце </w:t>
            </w:r>
            <w:r>
              <w:rPr>
                <w:spacing w:val="-5"/>
                <w:sz w:val="20"/>
              </w:rPr>
              <w:t>нка</w:t>
            </w:r>
          </w:p>
        </w:tc>
        <w:tc>
          <w:tcPr>
            <w:tcW w:w="2410" w:type="dxa"/>
          </w:tcPr>
          <w:p w:rsidR="003B2945" w:rsidRDefault="0075528C">
            <w:pPr>
              <w:pStyle w:val="TableParagraph"/>
              <w:spacing w:line="221" w:lineRule="exact"/>
              <w:ind w:left="8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Содержание</w:t>
            </w:r>
          </w:p>
        </w:tc>
        <w:tc>
          <w:tcPr>
            <w:tcW w:w="1843" w:type="dxa"/>
          </w:tcPr>
          <w:p w:rsidR="003B2945" w:rsidRDefault="0075528C">
            <w:pPr>
              <w:pStyle w:val="TableParagraph"/>
              <w:spacing w:before="2" w:line="225" w:lineRule="auto"/>
              <w:ind w:left="245" w:hanging="104"/>
              <w:rPr>
                <w:sz w:val="20"/>
              </w:rPr>
            </w:pPr>
            <w:r>
              <w:rPr>
                <w:spacing w:val="-2"/>
                <w:sz w:val="20"/>
              </w:rPr>
              <w:t>Коммуникативное взаимодействие</w:t>
            </w:r>
          </w:p>
        </w:tc>
        <w:tc>
          <w:tcPr>
            <w:tcW w:w="1418" w:type="dxa"/>
          </w:tcPr>
          <w:p w:rsidR="003B2945" w:rsidRDefault="0075528C">
            <w:pPr>
              <w:pStyle w:val="TableParagraph"/>
              <w:spacing w:line="221" w:lineRule="exact"/>
              <w:ind w:left="2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Лексика</w:t>
            </w:r>
          </w:p>
        </w:tc>
        <w:tc>
          <w:tcPr>
            <w:tcW w:w="2038" w:type="dxa"/>
          </w:tcPr>
          <w:p w:rsidR="003B2945" w:rsidRDefault="0075528C">
            <w:pPr>
              <w:pStyle w:val="TableParagraph"/>
              <w:spacing w:line="221" w:lineRule="exact"/>
              <w:ind w:left="2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Грамматика</w:t>
            </w:r>
          </w:p>
        </w:tc>
        <w:tc>
          <w:tcPr>
            <w:tcW w:w="1805" w:type="dxa"/>
          </w:tcPr>
          <w:p w:rsidR="003B2945" w:rsidRDefault="0075528C">
            <w:pPr>
              <w:pStyle w:val="TableParagraph"/>
              <w:spacing w:line="221" w:lineRule="exact"/>
              <w:ind w:left="29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Произношение</w:t>
            </w:r>
          </w:p>
        </w:tc>
      </w:tr>
      <w:tr w:rsidR="003B2945">
        <w:trPr>
          <w:trHeight w:val="234"/>
        </w:trPr>
        <w:tc>
          <w:tcPr>
            <w:tcW w:w="674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line="215" w:lineRule="exact"/>
              <w:ind w:left="191"/>
              <w:rPr>
                <w:sz w:val="20"/>
              </w:rPr>
            </w:pPr>
            <w:r>
              <w:rPr>
                <w:spacing w:val="-5"/>
                <w:sz w:val="20"/>
              </w:rPr>
              <w:t>«5»</w:t>
            </w:r>
          </w:p>
        </w:tc>
        <w:tc>
          <w:tcPr>
            <w:tcW w:w="2410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line="215" w:lineRule="exact"/>
              <w:ind w:left="84" w:right="69"/>
              <w:jc w:val="center"/>
              <w:rPr>
                <w:sz w:val="20"/>
              </w:rPr>
            </w:pPr>
            <w:r>
              <w:rPr>
                <w:sz w:val="20"/>
              </w:rPr>
              <w:t>Соблюден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объем</w:t>
            </w:r>
          </w:p>
        </w:tc>
        <w:tc>
          <w:tcPr>
            <w:tcW w:w="1843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line="215" w:lineRule="exact"/>
              <w:ind w:left="2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Адекватная</w:t>
            </w:r>
          </w:p>
        </w:tc>
        <w:tc>
          <w:tcPr>
            <w:tcW w:w="1418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line="215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Лексика</w:t>
            </w:r>
          </w:p>
        </w:tc>
        <w:tc>
          <w:tcPr>
            <w:tcW w:w="2038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line="215" w:lineRule="exact"/>
              <w:ind w:left="2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использованы</w:t>
            </w:r>
          </w:p>
        </w:tc>
        <w:tc>
          <w:tcPr>
            <w:tcW w:w="1805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line="215" w:lineRule="exact"/>
              <w:ind w:left="29" w:right="8"/>
              <w:jc w:val="center"/>
              <w:rPr>
                <w:sz w:val="20"/>
              </w:rPr>
            </w:pPr>
            <w:r>
              <w:rPr>
                <w:sz w:val="20"/>
              </w:rPr>
              <w:t>Речь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звучит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</w:tr>
      <w:tr w:rsidR="003B2945">
        <w:trPr>
          <w:trHeight w:val="230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84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высказывания.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естественная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адекватна</w:t>
            </w: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разные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естественном</w:t>
            </w:r>
          </w:p>
        </w:tc>
      </w:tr>
      <w:tr w:rsidR="003B2945">
        <w:trPr>
          <w:trHeight w:val="230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84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Высказывание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3" w:right="6"/>
              <w:jc w:val="center"/>
              <w:rPr>
                <w:sz w:val="20"/>
              </w:rPr>
            </w:pPr>
            <w:r>
              <w:rPr>
                <w:sz w:val="20"/>
              </w:rPr>
              <w:t>реакция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поставленной</w:t>
            </w: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грамматические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темпе,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грубых</w:t>
            </w:r>
          </w:p>
        </w:tc>
      </w:tr>
      <w:tr w:rsidR="003B2945">
        <w:trPr>
          <w:trHeight w:val="229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9" w:lineRule="exact"/>
              <w:ind w:left="84" w:right="71"/>
              <w:jc w:val="center"/>
              <w:rPr>
                <w:sz w:val="20"/>
              </w:rPr>
            </w:pPr>
            <w:r>
              <w:rPr>
                <w:sz w:val="20"/>
              </w:rPr>
              <w:t>соответствует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теме: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9" w:lineRule="exact"/>
              <w:ind w:left="2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реплики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9" w:lineRule="exact"/>
              <w:ind w:left="20" w:right="3"/>
              <w:jc w:val="center"/>
              <w:rPr>
                <w:sz w:val="20"/>
              </w:rPr>
            </w:pPr>
            <w:r>
              <w:rPr>
                <w:sz w:val="20"/>
              </w:rPr>
              <w:t>задаче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9" w:lineRule="exact"/>
              <w:ind w:left="2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конструкции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9" w:lineRule="exact"/>
              <w:ind w:left="29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фонетических</w:t>
            </w:r>
          </w:p>
        </w:tc>
      </w:tr>
      <w:tr w:rsidR="003B2945">
        <w:trPr>
          <w:trHeight w:val="227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8" w:lineRule="exact"/>
              <w:ind w:left="8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отражены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аспекты,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8" w:lineRule="exact"/>
              <w:ind w:left="23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собеседника.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8" w:lineRule="exact"/>
              <w:ind w:left="20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требованиям</w:t>
            </w: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8" w:lineRule="exact"/>
              <w:ind w:left="2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8" w:lineRule="exact"/>
              <w:ind w:left="29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ошибок.</w:t>
            </w:r>
          </w:p>
        </w:tc>
      </w:tr>
      <w:tr w:rsidR="003B2945">
        <w:trPr>
          <w:trHeight w:val="224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4" w:lineRule="exact"/>
              <w:ind w:left="84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указанные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задании,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4" w:lineRule="exact"/>
              <w:ind w:left="23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Проявляется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4" w:lineRule="exact"/>
              <w:ind w:left="20" w:right="3"/>
              <w:jc w:val="center"/>
              <w:rPr>
                <w:sz w:val="20"/>
              </w:rPr>
            </w:pPr>
            <w:r>
              <w:rPr>
                <w:sz w:val="20"/>
              </w:rPr>
              <w:t>данного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4" w:lineRule="exact"/>
              <w:ind w:left="29" w:right="3"/>
              <w:jc w:val="center"/>
              <w:rPr>
                <w:sz w:val="20"/>
              </w:rPr>
            </w:pPr>
            <w:r>
              <w:rPr>
                <w:sz w:val="20"/>
              </w:rPr>
              <w:t>задачей</w:t>
            </w:r>
            <w:r>
              <w:rPr>
                <w:spacing w:val="-10"/>
                <w:sz w:val="20"/>
              </w:rPr>
              <w:t xml:space="preserve"> и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</w:tr>
      <w:tr w:rsidR="003B2945">
        <w:trPr>
          <w:trHeight w:val="235"/>
        </w:trPr>
        <w:tc>
          <w:tcPr>
            <w:tcW w:w="674" w:type="dxa"/>
            <w:tcBorders>
              <w:top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3B2945" w:rsidRDefault="0075528C">
            <w:pPr>
              <w:pStyle w:val="TableParagraph"/>
              <w:spacing w:line="215" w:lineRule="exact"/>
              <w:ind w:left="84" w:right="76"/>
              <w:jc w:val="center"/>
              <w:rPr>
                <w:sz w:val="20"/>
              </w:rPr>
            </w:pPr>
            <w:r>
              <w:rPr>
                <w:sz w:val="20"/>
              </w:rPr>
              <w:t>стилевое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оформление</w:t>
            </w:r>
          </w:p>
        </w:tc>
        <w:tc>
          <w:tcPr>
            <w:tcW w:w="1843" w:type="dxa"/>
            <w:tcBorders>
              <w:top w:val="nil"/>
            </w:tcBorders>
          </w:tcPr>
          <w:p w:rsidR="003B2945" w:rsidRDefault="0075528C">
            <w:pPr>
              <w:pStyle w:val="TableParagraph"/>
              <w:spacing w:line="215" w:lineRule="exact"/>
              <w:ind w:left="2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речевая</w:t>
            </w:r>
          </w:p>
        </w:tc>
        <w:tc>
          <w:tcPr>
            <w:tcW w:w="1418" w:type="dxa"/>
            <w:tcBorders>
              <w:top w:val="nil"/>
            </w:tcBorders>
          </w:tcPr>
          <w:p w:rsidR="003B2945" w:rsidRDefault="0075528C">
            <w:pPr>
              <w:pStyle w:val="TableParagraph"/>
              <w:spacing w:line="215" w:lineRule="exact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2038" w:type="dxa"/>
            <w:tcBorders>
              <w:top w:val="nil"/>
            </w:tcBorders>
          </w:tcPr>
          <w:p w:rsidR="003B2945" w:rsidRDefault="0075528C">
            <w:pPr>
              <w:pStyle w:val="TableParagraph"/>
              <w:spacing w:line="215" w:lineRule="exact"/>
              <w:ind w:left="2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требованиями</w:t>
            </w:r>
          </w:p>
        </w:tc>
        <w:tc>
          <w:tcPr>
            <w:tcW w:w="1805" w:type="dxa"/>
            <w:tcBorders>
              <w:top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</w:tr>
    </w:tbl>
    <w:p w:rsidR="003B2945" w:rsidRDefault="003B2945">
      <w:pPr>
        <w:pStyle w:val="TableParagraph"/>
        <w:rPr>
          <w:sz w:val="16"/>
        </w:rPr>
        <w:sectPr w:rsidR="003B2945">
          <w:type w:val="continuous"/>
          <w:pgSz w:w="11900" w:h="16850"/>
          <w:pgMar w:top="660" w:right="141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0"/>
        <w:gridCol w:w="1843"/>
        <w:gridCol w:w="1418"/>
        <w:gridCol w:w="2038"/>
        <w:gridCol w:w="1805"/>
      </w:tblGrid>
      <w:tr w:rsidR="003B2945">
        <w:trPr>
          <w:trHeight w:val="1382"/>
        </w:trPr>
        <w:tc>
          <w:tcPr>
            <w:tcW w:w="674" w:type="dxa"/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3B2945" w:rsidRDefault="0075528C">
            <w:pPr>
              <w:pStyle w:val="TableParagraph"/>
              <w:ind w:left="84" w:right="63"/>
              <w:jc w:val="center"/>
              <w:rPr>
                <w:sz w:val="20"/>
              </w:rPr>
            </w:pPr>
            <w:r>
              <w:rPr>
                <w:sz w:val="20"/>
              </w:rPr>
              <w:t>речи соответствует типу задания,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аргументация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уровне, нормы </w:t>
            </w:r>
            <w:r>
              <w:rPr>
                <w:spacing w:val="-2"/>
                <w:sz w:val="20"/>
              </w:rPr>
              <w:t>вежливости.</w:t>
            </w:r>
          </w:p>
        </w:tc>
        <w:tc>
          <w:tcPr>
            <w:tcW w:w="1843" w:type="dxa"/>
          </w:tcPr>
          <w:p w:rsidR="003B2945" w:rsidRDefault="0075528C">
            <w:pPr>
              <w:pStyle w:val="TableParagraph"/>
              <w:ind w:left="144" w:right="120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инициатива для </w:t>
            </w:r>
            <w:r>
              <w:rPr>
                <w:spacing w:val="-2"/>
                <w:sz w:val="20"/>
              </w:rPr>
              <w:t>решения поставленных коммуникативных задач.</w:t>
            </w:r>
          </w:p>
        </w:tc>
        <w:tc>
          <w:tcPr>
            <w:tcW w:w="1418" w:type="dxa"/>
          </w:tcPr>
          <w:p w:rsidR="003B2945" w:rsidRDefault="0075528C">
            <w:pPr>
              <w:pStyle w:val="TableParagraph"/>
              <w:spacing w:line="223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языку.</w:t>
            </w:r>
          </w:p>
        </w:tc>
        <w:tc>
          <w:tcPr>
            <w:tcW w:w="2038" w:type="dxa"/>
          </w:tcPr>
          <w:p w:rsidR="003B2945" w:rsidRDefault="0075528C">
            <w:pPr>
              <w:pStyle w:val="TableParagraph"/>
              <w:spacing w:line="237" w:lineRule="auto"/>
              <w:ind w:left="337" w:right="30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данного года </w:t>
            </w:r>
            <w:r>
              <w:rPr>
                <w:spacing w:val="-2"/>
                <w:sz w:val="20"/>
              </w:rPr>
              <w:t>обучения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языку.</w:t>
            </w:r>
          </w:p>
          <w:p w:rsidR="003B2945" w:rsidRDefault="0075528C">
            <w:pPr>
              <w:pStyle w:val="TableParagraph"/>
              <w:spacing w:before="4" w:line="235" w:lineRule="auto"/>
              <w:ind w:left="205" w:right="180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Редкие грамматические </w:t>
            </w:r>
            <w:r>
              <w:rPr>
                <w:sz w:val="20"/>
              </w:rPr>
              <w:t>ошибки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мешают </w:t>
            </w:r>
            <w:r>
              <w:rPr>
                <w:spacing w:val="-2"/>
                <w:sz w:val="20"/>
              </w:rPr>
              <w:t>коммуникации.</w:t>
            </w:r>
          </w:p>
        </w:tc>
        <w:tc>
          <w:tcPr>
            <w:tcW w:w="1805" w:type="dxa"/>
          </w:tcPr>
          <w:p w:rsidR="003B2945" w:rsidRDefault="003B2945">
            <w:pPr>
              <w:pStyle w:val="TableParagraph"/>
              <w:rPr>
                <w:sz w:val="20"/>
              </w:rPr>
            </w:pPr>
          </w:p>
        </w:tc>
      </w:tr>
      <w:tr w:rsidR="003B2945">
        <w:trPr>
          <w:trHeight w:val="234"/>
        </w:trPr>
        <w:tc>
          <w:tcPr>
            <w:tcW w:w="674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line="215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«4»</w:t>
            </w:r>
          </w:p>
        </w:tc>
        <w:tc>
          <w:tcPr>
            <w:tcW w:w="2410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line="215" w:lineRule="exact"/>
              <w:ind w:left="84" w:right="74"/>
              <w:jc w:val="center"/>
              <w:rPr>
                <w:sz w:val="20"/>
              </w:rPr>
            </w:pPr>
            <w:r>
              <w:rPr>
                <w:sz w:val="20"/>
              </w:rPr>
              <w:t>Неполный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объем</w:t>
            </w:r>
          </w:p>
        </w:tc>
        <w:tc>
          <w:tcPr>
            <w:tcW w:w="1843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line="215" w:lineRule="exact"/>
              <w:ind w:left="2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Коммуникация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line="215" w:lineRule="exact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Лексические</w:t>
            </w:r>
          </w:p>
        </w:tc>
        <w:tc>
          <w:tcPr>
            <w:tcW w:w="2038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line="215" w:lineRule="exact"/>
              <w:ind w:left="29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Грамматические</w:t>
            </w:r>
          </w:p>
        </w:tc>
        <w:tc>
          <w:tcPr>
            <w:tcW w:w="1805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line="215" w:lineRule="exact"/>
              <w:ind w:left="29" w:right="2"/>
              <w:jc w:val="center"/>
              <w:rPr>
                <w:sz w:val="20"/>
              </w:rPr>
            </w:pPr>
            <w:r>
              <w:rPr>
                <w:sz w:val="20"/>
              </w:rPr>
              <w:t>Речь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иногда</w:t>
            </w:r>
          </w:p>
        </w:tc>
      </w:tr>
      <w:tr w:rsidR="003B2945">
        <w:trPr>
          <w:trHeight w:val="230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84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высказывания.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3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соблюдены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ошибки</w:t>
            </w: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ошибки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неоправданно</w:t>
            </w:r>
          </w:p>
        </w:tc>
      </w:tr>
      <w:tr w:rsidR="003B2945">
        <w:trPr>
          <w:trHeight w:val="230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84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Высказывание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3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немного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незначительн</w:t>
            </w: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незначительно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паузирована.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</w:tr>
      <w:tr w:rsidR="003B2945">
        <w:trPr>
          <w:trHeight w:val="230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84" w:right="67"/>
              <w:jc w:val="center"/>
              <w:rPr>
                <w:sz w:val="20"/>
              </w:rPr>
            </w:pPr>
            <w:r>
              <w:rPr>
                <w:sz w:val="20"/>
              </w:rPr>
              <w:t>соответствует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3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затруднена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0" w:right="7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влияют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влияют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 w:right="9"/>
              <w:jc w:val="center"/>
              <w:rPr>
                <w:sz w:val="20"/>
              </w:rPr>
            </w:pPr>
            <w:r>
              <w:rPr>
                <w:sz w:val="20"/>
              </w:rPr>
              <w:t>отдельных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словах</w:t>
            </w:r>
          </w:p>
        </w:tc>
      </w:tr>
      <w:tr w:rsidR="003B2945">
        <w:trPr>
          <w:trHeight w:val="229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9" w:lineRule="exact"/>
              <w:ind w:left="84" w:right="70"/>
              <w:jc w:val="center"/>
              <w:rPr>
                <w:sz w:val="20"/>
              </w:rPr>
            </w:pPr>
            <w:r>
              <w:rPr>
                <w:sz w:val="20"/>
              </w:rPr>
              <w:t>отражены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некоторые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9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восприятие</w:t>
            </w: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9" w:lineRule="exact"/>
              <w:ind w:left="2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восприятие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9" w:lineRule="exact"/>
              <w:ind w:left="29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допускаются</w:t>
            </w:r>
          </w:p>
        </w:tc>
      </w:tr>
      <w:tr w:rsidR="003B2945">
        <w:trPr>
          <w:trHeight w:val="229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9" w:lineRule="exact"/>
              <w:ind w:left="84" w:right="66"/>
              <w:jc w:val="center"/>
              <w:rPr>
                <w:sz w:val="20"/>
              </w:rPr>
            </w:pPr>
            <w:r>
              <w:rPr>
                <w:sz w:val="20"/>
              </w:rPr>
              <w:t>аспекты,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указанные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9" w:lineRule="exact"/>
              <w:ind w:left="2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речи</w:t>
            </w: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9" w:lineRule="exact"/>
              <w:ind w:left="2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учащегося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9" w:lineRule="exact"/>
              <w:ind w:left="29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фонетические</w:t>
            </w:r>
          </w:p>
        </w:tc>
      </w:tr>
      <w:tr w:rsidR="003B2945">
        <w:trPr>
          <w:trHeight w:val="230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84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задании,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стилевое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учащегося</w:t>
            </w: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 w:right="10"/>
              <w:jc w:val="center"/>
              <w:rPr>
                <w:sz w:val="20"/>
              </w:rPr>
            </w:pPr>
            <w:r>
              <w:rPr>
                <w:sz w:val="20"/>
              </w:rPr>
              <w:t>ошибки.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Общая</w:t>
            </w:r>
          </w:p>
        </w:tc>
      </w:tr>
      <w:tr w:rsidR="003B2945">
        <w:trPr>
          <w:trHeight w:val="230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84" w:right="65"/>
              <w:jc w:val="center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интонация</w:t>
            </w:r>
          </w:p>
        </w:tc>
      </w:tr>
      <w:tr w:rsidR="003B2945">
        <w:trPr>
          <w:trHeight w:val="230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84" w:right="68"/>
              <w:jc w:val="center"/>
              <w:rPr>
                <w:sz w:val="20"/>
              </w:rPr>
            </w:pPr>
            <w:r>
              <w:rPr>
                <w:sz w:val="20"/>
              </w:rPr>
              <w:t>соответствует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типу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обусловлена</w:t>
            </w:r>
          </w:p>
        </w:tc>
      </w:tr>
      <w:tr w:rsidR="003B2945">
        <w:trPr>
          <w:trHeight w:val="230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8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задания,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аргументация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влиянием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родного</w:t>
            </w:r>
          </w:p>
        </w:tc>
      </w:tr>
      <w:tr w:rsidR="003B2945">
        <w:trPr>
          <w:trHeight w:val="229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84" w:right="69"/>
              <w:jc w:val="center"/>
              <w:rPr>
                <w:sz w:val="20"/>
              </w:rPr>
            </w:pPr>
            <w:r>
              <w:rPr>
                <w:sz w:val="20"/>
              </w:rPr>
              <w:t>всегда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уровне,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языка</w:t>
            </w:r>
          </w:p>
        </w:tc>
      </w:tr>
      <w:tr w:rsidR="003B2945">
        <w:trPr>
          <w:trHeight w:val="222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2" w:lineRule="exact"/>
              <w:ind w:left="84" w:right="67"/>
              <w:jc w:val="center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вежливости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4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4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4"/>
              </w:rPr>
            </w:pPr>
          </w:p>
        </w:tc>
      </w:tr>
      <w:tr w:rsidR="003B2945">
        <w:trPr>
          <w:trHeight w:val="232"/>
        </w:trPr>
        <w:tc>
          <w:tcPr>
            <w:tcW w:w="674" w:type="dxa"/>
            <w:tcBorders>
              <w:top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3B2945" w:rsidRDefault="0075528C">
            <w:pPr>
              <w:pStyle w:val="TableParagraph"/>
              <w:spacing w:line="213" w:lineRule="exact"/>
              <w:ind w:left="8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соблюдены</w:t>
            </w:r>
          </w:p>
        </w:tc>
        <w:tc>
          <w:tcPr>
            <w:tcW w:w="1843" w:type="dxa"/>
            <w:tcBorders>
              <w:top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805" w:type="dxa"/>
            <w:tcBorders>
              <w:top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</w:tr>
      <w:tr w:rsidR="003B2945">
        <w:trPr>
          <w:trHeight w:val="232"/>
        </w:trPr>
        <w:tc>
          <w:tcPr>
            <w:tcW w:w="674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line="213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«3»</w:t>
            </w:r>
          </w:p>
        </w:tc>
        <w:tc>
          <w:tcPr>
            <w:tcW w:w="2410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line="213" w:lineRule="exact"/>
              <w:ind w:left="84" w:right="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Незначительный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объем</w:t>
            </w:r>
          </w:p>
        </w:tc>
        <w:tc>
          <w:tcPr>
            <w:tcW w:w="1843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line="213" w:lineRule="exact"/>
              <w:ind w:left="23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Коммуникация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line="213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Большое</w:t>
            </w:r>
          </w:p>
        </w:tc>
        <w:tc>
          <w:tcPr>
            <w:tcW w:w="2038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line="213" w:lineRule="exact"/>
              <w:ind w:left="2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Большое количество</w:t>
            </w:r>
          </w:p>
        </w:tc>
        <w:tc>
          <w:tcPr>
            <w:tcW w:w="1805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line="213" w:lineRule="exact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Речь</w:t>
            </w:r>
          </w:p>
        </w:tc>
      </w:tr>
      <w:tr w:rsidR="003B2945">
        <w:trPr>
          <w:trHeight w:val="230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84" w:right="68"/>
              <w:jc w:val="center"/>
              <w:rPr>
                <w:sz w:val="20"/>
              </w:rPr>
            </w:pPr>
            <w:r>
              <w:rPr>
                <w:sz w:val="20"/>
              </w:rPr>
              <w:t>высказывания,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3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существенно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грубых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воспринимается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</w:tr>
      <w:tr w:rsidR="003B2945">
        <w:trPr>
          <w:trHeight w:val="230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84" w:right="66"/>
              <w:jc w:val="center"/>
              <w:rPr>
                <w:sz w:val="20"/>
              </w:rPr>
            </w:pPr>
            <w:r>
              <w:rPr>
                <w:sz w:val="20"/>
              </w:rPr>
              <w:t>полной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мере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затруднена,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грубых</w:t>
            </w: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грамматических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 w:right="8"/>
              <w:jc w:val="center"/>
              <w:rPr>
                <w:sz w:val="20"/>
              </w:rPr>
            </w:pPr>
            <w:r>
              <w:rPr>
                <w:sz w:val="20"/>
              </w:rPr>
              <w:t>трудом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из-</w:t>
            </w:r>
            <w:r>
              <w:rPr>
                <w:spacing w:val="-5"/>
                <w:sz w:val="20"/>
              </w:rPr>
              <w:t>за</w:t>
            </w:r>
          </w:p>
        </w:tc>
      </w:tr>
      <w:tr w:rsidR="003B2945">
        <w:trPr>
          <w:trHeight w:val="230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84" w:right="67"/>
              <w:jc w:val="center"/>
              <w:rPr>
                <w:sz w:val="20"/>
              </w:rPr>
            </w:pPr>
            <w:r>
              <w:rPr>
                <w:sz w:val="20"/>
              </w:rPr>
              <w:t>соответствует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3" w:right="2"/>
              <w:jc w:val="center"/>
              <w:rPr>
                <w:sz w:val="20"/>
              </w:rPr>
            </w:pPr>
            <w:r>
              <w:rPr>
                <w:sz w:val="20"/>
              </w:rPr>
              <w:t>учащийся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лексических</w:t>
            </w: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ошибок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большого</w:t>
            </w:r>
          </w:p>
        </w:tc>
      </w:tr>
      <w:tr w:rsidR="003B2945">
        <w:trPr>
          <w:trHeight w:val="230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84" w:right="70"/>
              <w:jc w:val="center"/>
              <w:rPr>
                <w:sz w:val="20"/>
              </w:rPr>
            </w:pPr>
            <w:r>
              <w:rPr>
                <w:sz w:val="20"/>
              </w:rPr>
              <w:t>отражены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некоторые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проявляет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речевой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ошибок</w:t>
            </w: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количества</w:t>
            </w:r>
          </w:p>
        </w:tc>
      </w:tr>
      <w:tr w:rsidR="003B2945">
        <w:trPr>
          <w:trHeight w:val="229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9" w:lineRule="exact"/>
              <w:ind w:left="84" w:right="66"/>
              <w:jc w:val="center"/>
              <w:rPr>
                <w:sz w:val="20"/>
              </w:rPr>
            </w:pPr>
            <w:r>
              <w:rPr>
                <w:sz w:val="20"/>
              </w:rPr>
              <w:t>аспекты,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указанные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9" w:lineRule="exact"/>
              <w:ind w:left="23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инициативы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9" w:lineRule="exact"/>
              <w:ind w:left="29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фонетических</w:t>
            </w:r>
          </w:p>
        </w:tc>
      </w:tr>
      <w:tr w:rsidR="003B2945">
        <w:trPr>
          <w:trHeight w:val="229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9" w:lineRule="exact"/>
              <w:ind w:left="84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задании,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стилевое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9" w:lineRule="exact"/>
              <w:ind w:left="29" w:right="8"/>
              <w:jc w:val="center"/>
              <w:rPr>
                <w:sz w:val="20"/>
              </w:rPr>
            </w:pPr>
            <w:r>
              <w:rPr>
                <w:sz w:val="20"/>
              </w:rPr>
              <w:t>ошибок.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Общая</w:t>
            </w:r>
          </w:p>
        </w:tc>
      </w:tr>
      <w:tr w:rsidR="003B2945">
        <w:trPr>
          <w:trHeight w:val="230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84" w:right="66"/>
              <w:jc w:val="center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интонация</w:t>
            </w:r>
          </w:p>
        </w:tc>
      </w:tr>
      <w:tr w:rsidR="003B2945">
        <w:trPr>
          <w:trHeight w:val="230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84" w:right="66"/>
              <w:jc w:val="center"/>
              <w:rPr>
                <w:sz w:val="20"/>
              </w:rPr>
            </w:pPr>
            <w:r>
              <w:rPr>
                <w:sz w:val="20"/>
              </w:rPr>
              <w:t>полной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мере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обусловлена</w:t>
            </w:r>
          </w:p>
        </w:tc>
      </w:tr>
      <w:tr w:rsidR="003B2945">
        <w:trPr>
          <w:trHeight w:val="230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84" w:right="68"/>
              <w:jc w:val="center"/>
              <w:rPr>
                <w:sz w:val="20"/>
              </w:rPr>
            </w:pPr>
            <w:r>
              <w:rPr>
                <w:sz w:val="20"/>
              </w:rPr>
              <w:t>соответствует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типу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влиянием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родного</w:t>
            </w:r>
          </w:p>
        </w:tc>
      </w:tr>
      <w:tr w:rsidR="003B2945">
        <w:trPr>
          <w:trHeight w:val="230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1" w:lineRule="exact"/>
              <w:ind w:left="84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задания,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аргументация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1" w:lineRule="exact"/>
              <w:ind w:left="29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языка</w:t>
            </w:r>
          </w:p>
        </w:tc>
      </w:tr>
      <w:tr w:rsidR="003B2945">
        <w:trPr>
          <w:trHeight w:val="229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9" w:lineRule="exact"/>
              <w:ind w:left="84" w:right="68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уровне, </w:t>
            </w:r>
            <w:r>
              <w:rPr>
                <w:spacing w:val="-2"/>
                <w:sz w:val="20"/>
              </w:rPr>
              <w:t>нормы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</w:tr>
      <w:tr w:rsidR="003B2945">
        <w:trPr>
          <w:trHeight w:val="221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2" w:lineRule="exact"/>
              <w:ind w:left="84" w:right="68"/>
              <w:jc w:val="center"/>
              <w:rPr>
                <w:sz w:val="20"/>
              </w:rPr>
            </w:pPr>
            <w:r>
              <w:rPr>
                <w:sz w:val="20"/>
              </w:rPr>
              <w:t>вежливости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4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4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4"/>
              </w:rPr>
            </w:pPr>
          </w:p>
        </w:tc>
      </w:tr>
      <w:tr w:rsidR="003B2945">
        <w:trPr>
          <w:trHeight w:val="232"/>
        </w:trPr>
        <w:tc>
          <w:tcPr>
            <w:tcW w:w="674" w:type="dxa"/>
            <w:tcBorders>
              <w:top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3B2945" w:rsidRDefault="0075528C">
            <w:pPr>
              <w:pStyle w:val="TableParagraph"/>
              <w:spacing w:line="213" w:lineRule="exact"/>
              <w:ind w:left="84" w:right="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соблюдены</w:t>
            </w:r>
          </w:p>
        </w:tc>
        <w:tc>
          <w:tcPr>
            <w:tcW w:w="1843" w:type="dxa"/>
            <w:tcBorders>
              <w:top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805" w:type="dxa"/>
            <w:tcBorders>
              <w:top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</w:tr>
      <w:tr w:rsidR="003B2945">
        <w:trPr>
          <w:trHeight w:val="234"/>
        </w:trPr>
        <w:tc>
          <w:tcPr>
            <w:tcW w:w="674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line="215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«2»</w:t>
            </w:r>
          </w:p>
        </w:tc>
        <w:tc>
          <w:tcPr>
            <w:tcW w:w="2410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line="215" w:lineRule="exact"/>
              <w:ind w:left="84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Незначительный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объем</w:t>
            </w:r>
          </w:p>
        </w:tc>
        <w:tc>
          <w:tcPr>
            <w:tcW w:w="1843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line="215" w:lineRule="exact"/>
              <w:ind w:left="2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Коммуникация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line="215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Большое</w:t>
            </w:r>
          </w:p>
        </w:tc>
        <w:tc>
          <w:tcPr>
            <w:tcW w:w="2038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line="215" w:lineRule="exact"/>
              <w:ind w:left="2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Большое количество</w:t>
            </w:r>
          </w:p>
        </w:tc>
        <w:tc>
          <w:tcPr>
            <w:tcW w:w="1805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line="215" w:lineRule="exact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Речь</w:t>
            </w:r>
          </w:p>
        </w:tc>
      </w:tr>
      <w:tr w:rsidR="003B2945">
        <w:trPr>
          <w:trHeight w:val="230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84" w:right="69"/>
              <w:jc w:val="center"/>
              <w:rPr>
                <w:sz w:val="20"/>
              </w:rPr>
            </w:pPr>
            <w:r>
              <w:rPr>
                <w:sz w:val="20"/>
              </w:rPr>
              <w:t>высказывания,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3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значительно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грубых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воспринимается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</w:tr>
      <w:tr w:rsidR="003B2945">
        <w:trPr>
          <w:trHeight w:val="230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84" w:right="72"/>
              <w:jc w:val="center"/>
              <w:rPr>
                <w:sz w:val="20"/>
              </w:rPr>
            </w:pPr>
            <w:r>
              <w:rPr>
                <w:sz w:val="20"/>
              </w:rPr>
              <w:t>соответствует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затруднена,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грубых</w:t>
            </w: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грамматических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 w:right="8"/>
              <w:jc w:val="center"/>
              <w:rPr>
                <w:sz w:val="20"/>
              </w:rPr>
            </w:pPr>
            <w:r>
              <w:rPr>
                <w:sz w:val="20"/>
              </w:rPr>
              <w:t>трудом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из-</w:t>
            </w:r>
            <w:r>
              <w:rPr>
                <w:spacing w:val="-5"/>
                <w:sz w:val="20"/>
              </w:rPr>
              <w:t>за</w:t>
            </w:r>
          </w:p>
        </w:tc>
      </w:tr>
      <w:tr w:rsidR="003B2945">
        <w:trPr>
          <w:trHeight w:val="230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84" w:right="70"/>
              <w:jc w:val="center"/>
              <w:rPr>
                <w:sz w:val="20"/>
              </w:rPr>
            </w:pPr>
            <w:r>
              <w:rPr>
                <w:sz w:val="20"/>
              </w:rPr>
              <w:t>отражены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аспекты,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отсутствует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лексических</w:t>
            </w: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ошибок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большого</w:t>
            </w:r>
          </w:p>
        </w:tc>
      </w:tr>
      <w:tr w:rsidR="003B2945">
        <w:trPr>
          <w:trHeight w:val="229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9" w:lineRule="exact"/>
              <w:ind w:left="84" w:right="70"/>
              <w:jc w:val="center"/>
              <w:rPr>
                <w:sz w:val="20"/>
              </w:rPr>
            </w:pPr>
            <w:r>
              <w:rPr>
                <w:sz w:val="20"/>
              </w:rPr>
              <w:t>указанные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задании,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9" w:lineRule="exact"/>
              <w:ind w:left="2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речевая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9" w:lineRule="exact"/>
              <w:ind w:left="2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ошибок</w:t>
            </w: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9" w:lineRule="exact"/>
              <w:ind w:left="29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количества</w:t>
            </w:r>
          </w:p>
        </w:tc>
      </w:tr>
      <w:tr w:rsidR="003B2945">
        <w:trPr>
          <w:trHeight w:val="229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9" w:lineRule="exact"/>
              <w:ind w:left="84" w:right="69"/>
              <w:jc w:val="center"/>
              <w:rPr>
                <w:sz w:val="20"/>
              </w:rPr>
            </w:pPr>
            <w:r>
              <w:rPr>
                <w:sz w:val="20"/>
              </w:rPr>
              <w:t>стилевое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оформление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9" w:lineRule="exact"/>
              <w:ind w:left="23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инициатива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9" w:lineRule="exact"/>
              <w:ind w:left="29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фонетических</w:t>
            </w:r>
          </w:p>
        </w:tc>
      </w:tr>
      <w:tr w:rsidR="003B2945">
        <w:trPr>
          <w:trHeight w:val="230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84" w:right="68"/>
              <w:jc w:val="center"/>
              <w:rPr>
                <w:sz w:val="20"/>
              </w:rPr>
            </w:pP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соответствует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 w:right="8"/>
              <w:jc w:val="center"/>
              <w:rPr>
                <w:sz w:val="20"/>
              </w:rPr>
            </w:pPr>
            <w:r>
              <w:rPr>
                <w:sz w:val="20"/>
              </w:rPr>
              <w:t>ошибок.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Общая</w:t>
            </w:r>
          </w:p>
        </w:tc>
      </w:tr>
      <w:tr w:rsidR="003B2945">
        <w:trPr>
          <w:trHeight w:val="230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84" w:right="69"/>
              <w:jc w:val="center"/>
              <w:rPr>
                <w:sz w:val="20"/>
              </w:rPr>
            </w:pPr>
            <w:r>
              <w:rPr>
                <w:sz w:val="20"/>
              </w:rPr>
              <w:t>типу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задания,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интонация</w:t>
            </w:r>
          </w:p>
        </w:tc>
      </w:tr>
      <w:tr w:rsidR="003B2945">
        <w:trPr>
          <w:trHeight w:val="230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84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аргументация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обусловлена</w:t>
            </w:r>
          </w:p>
        </w:tc>
      </w:tr>
      <w:tr w:rsidR="003B2945">
        <w:trPr>
          <w:trHeight w:val="227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8" w:lineRule="exact"/>
              <w:ind w:left="84" w:right="68"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нормы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08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влиянием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родного</w:t>
            </w:r>
          </w:p>
        </w:tc>
      </w:tr>
      <w:tr w:rsidR="003B2945">
        <w:trPr>
          <w:trHeight w:val="229"/>
        </w:trPr>
        <w:tc>
          <w:tcPr>
            <w:tcW w:w="674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84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вежливости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3B2945" w:rsidRDefault="0075528C">
            <w:pPr>
              <w:pStyle w:val="TableParagraph"/>
              <w:spacing w:line="210" w:lineRule="exact"/>
              <w:ind w:left="29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языка</w:t>
            </w:r>
          </w:p>
        </w:tc>
      </w:tr>
      <w:tr w:rsidR="003B2945">
        <w:trPr>
          <w:trHeight w:val="226"/>
        </w:trPr>
        <w:tc>
          <w:tcPr>
            <w:tcW w:w="674" w:type="dxa"/>
            <w:tcBorders>
              <w:top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3B2945" w:rsidRDefault="0075528C">
            <w:pPr>
              <w:pStyle w:val="TableParagraph"/>
              <w:spacing w:line="207" w:lineRule="exact"/>
              <w:ind w:left="8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соблюдены</w:t>
            </w:r>
          </w:p>
        </w:tc>
        <w:tc>
          <w:tcPr>
            <w:tcW w:w="1843" w:type="dxa"/>
            <w:tcBorders>
              <w:top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  <w:tc>
          <w:tcPr>
            <w:tcW w:w="1805" w:type="dxa"/>
            <w:tcBorders>
              <w:top w:val="nil"/>
            </w:tcBorders>
          </w:tcPr>
          <w:p w:rsidR="003B2945" w:rsidRDefault="003B2945">
            <w:pPr>
              <w:pStyle w:val="TableParagraph"/>
              <w:rPr>
                <w:sz w:val="16"/>
              </w:rPr>
            </w:pPr>
          </w:p>
        </w:tc>
      </w:tr>
    </w:tbl>
    <w:p w:rsidR="003B2945" w:rsidRDefault="003B2945">
      <w:pPr>
        <w:pStyle w:val="a3"/>
        <w:spacing w:before="35"/>
        <w:ind w:left="0"/>
        <w:jc w:val="left"/>
      </w:pPr>
    </w:p>
    <w:p w:rsidR="003B2945" w:rsidRDefault="0075528C">
      <w:pPr>
        <w:pStyle w:val="a3"/>
        <w:ind w:right="689" w:firstLine="566"/>
      </w:pPr>
      <w:r>
        <w:rPr>
          <w:b/>
        </w:rPr>
        <w:t xml:space="preserve">Знания, умения и навыки по математике </w:t>
      </w:r>
      <w:r>
        <w:t>оцениваются по результатам индивидуального и фронтального опроса обучающихся, текущих и итоговыхписьменных работ.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письменных</w:t>
      </w:r>
      <w:r>
        <w:rPr>
          <w:spacing w:val="-2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оценок</w:t>
      </w:r>
      <w:r>
        <w:rPr>
          <w:spacing w:val="-1"/>
        </w:rPr>
        <w:t xml:space="preserve"> </w:t>
      </w:r>
      <w:r>
        <w:t>письменных контрольных работ, при этом учитывается уровень самостоятельности ученика, ос</w:t>
      </w:r>
      <w:r>
        <w:t>обенности его развития.</w:t>
      </w:r>
    </w:p>
    <w:p w:rsidR="003B2945" w:rsidRDefault="0075528C">
      <w:pPr>
        <w:pStyle w:val="a5"/>
        <w:numPr>
          <w:ilvl w:val="1"/>
          <w:numId w:val="3"/>
        </w:numPr>
        <w:tabs>
          <w:tab w:val="left" w:pos="1027"/>
          <w:tab w:val="left" w:pos="3271"/>
          <w:tab w:val="left" w:pos="4849"/>
        </w:tabs>
        <w:spacing w:before="3"/>
        <w:ind w:right="701"/>
        <w:jc w:val="both"/>
        <w:rPr>
          <w:sz w:val="24"/>
        </w:rPr>
      </w:pPr>
      <w:r>
        <w:rPr>
          <w:sz w:val="24"/>
        </w:rPr>
        <w:t>По своему</w:t>
      </w:r>
      <w:r>
        <w:rPr>
          <w:spacing w:val="40"/>
          <w:sz w:val="24"/>
        </w:rPr>
        <w:t xml:space="preserve">  </w:t>
      </w:r>
      <w:r>
        <w:rPr>
          <w:sz w:val="24"/>
        </w:rPr>
        <w:t>содержанию</w:t>
      </w:r>
      <w:r>
        <w:rPr>
          <w:sz w:val="24"/>
        </w:rPr>
        <w:tab/>
        <w:t>письменные контрольные работы могу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быть </w:t>
      </w:r>
      <w:r>
        <w:rPr>
          <w:spacing w:val="-2"/>
          <w:sz w:val="24"/>
        </w:rPr>
        <w:t>однородными</w:t>
      </w:r>
      <w:r>
        <w:rPr>
          <w:sz w:val="24"/>
        </w:rPr>
        <w:tab/>
        <w:t>(только задачи, только примеры, только построение геометрических фигур и т.д.), либо комбинированными.</w:t>
      </w:r>
    </w:p>
    <w:p w:rsidR="003B2945" w:rsidRDefault="0075528C">
      <w:pPr>
        <w:pStyle w:val="a5"/>
        <w:numPr>
          <w:ilvl w:val="1"/>
          <w:numId w:val="3"/>
        </w:numPr>
        <w:tabs>
          <w:tab w:val="left" w:pos="1027"/>
        </w:tabs>
        <w:ind w:right="694"/>
        <w:jc w:val="both"/>
        <w:rPr>
          <w:sz w:val="24"/>
        </w:rPr>
      </w:pPr>
      <w:r>
        <w:rPr>
          <w:sz w:val="24"/>
        </w:rPr>
        <w:t>Объём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таким,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требовалось: во 2–3 классах - 25–40 минут, в 4–9 классах 35–40 минут, причем за указанное время обучающиеся не только должны выполнить работу, но и проверить её.</w:t>
      </w:r>
    </w:p>
    <w:p w:rsidR="003B2945" w:rsidRDefault="0075528C">
      <w:pPr>
        <w:pStyle w:val="a5"/>
        <w:numPr>
          <w:ilvl w:val="1"/>
          <w:numId w:val="3"/>
        </w:numPr>
        <w:tabs>
          <w:tab w:val="left" w:pos="1027"/>
        </w:tabs>
        <w:ind w:right="689"/>
        <w:jc w:val="both"/>
        <w:rPr>
          <w:sz w:val="24"/>
        </w:rPr>
      </w:pPr>
      <w:r>
        <w:rPr>
          <w:sz w:val="24"/>
        </w:rPr>
        <w:t>В комбинированную контрольную работу могут быть включены 1–3 простые задачи или 1–</w:t>
      </w:r>
      <w:r>
        <w:rPr>
          <w:sz w:val="24"/>
        </w:rPr>
        <w:t>3 простые задачи и составная (начиная со 2 класса) или 2 составные задачи, примеры в одно и несколько арифметических действий (в том числе и на порядок действий, начиная с 3 класса), математический диктант, сравнение чисел и математических выражений, вычис</w:t>
      </w:r>
      <w:r>
        <w:rPr>
          <w:sz w:val="24"/>
        </w:rPr>
        <w:t>лительные, измерительные задачи или другие геометрические задания.</w:t>
      </w:r>
    </w:p>
    <w:p w:rsidR="003B2945" w:rsidRDefault="003B2945">
      <w:pPr>
        <w:pStyle w:val="a5"/>
        <w:rPr>
          <w:sz w:val="24"/>
        </w:rPr>
        <w:sectPr w:rsidR="003B2945">
          <w:type w:val="continuous"/>
          <w:pgSz w:w="11900" w:h="16850"/>
          <w:pgMar w:top="660" w:right="141" w:bottom="280" w:left="1133" w:header="720" w:footer="720" w:gutter="0"/>
          <w:cols w:space="720"/>
        </w:sectPr>
      </w:pPr>
    </w:p>
    <w:p w:rsidR="003B2945" w:rsidRDefault="0075528C">
      <w:pPr>
        <w:pStyle w:val="a5"/>
        <w:numPr>
          <w:ilvl w:val="1"/>
          <w:numId w:val="3"/>
        </w:numPr>
        <w:tabs>
          <w:tab w:val="left" w:pos="1027"/>
        </w:tabs>
        <w:spacing w:before="77"/>
        <w:ind w:right="689"/>
        <w:jc w:val="both"/>
        <w:rPr>
          <w:sz w:val="24"/>
        </w:rPr>
      </w:pPr>
      <w:r>
        <w:rPr>
          <w:sz w:val="24"/>
        </w:rPr>
        <w:lastRenderedPageBreak/>
        <w:t>При оценке письменных работ обучающихся по математике грубыми ошибками следует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считать:</w:t>
      </w:r>
      <w:r>
        <w:rPr>
          <w:spacing w:val="-2"/>
          <w:sz w:val="24"/>
        </w:rPr>
        <w:t xml:space="preserve"> </w:t>
      </w:r>
      <w:r>
        <w:rPr>
          <w:sz w:val="24"/>
        </w:rPr>
        <w:t>неверное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неточного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 алгоритма, неправильное решение задачи, неумение правильно выполнить измерение и построение геометрических фигур по образцу.</w:t>
      </w:r>
    </w:p>
    <w:p w:rsidR="003B2945" w:rsidRDefault="0075528C">
      <w:pPr>
        <w:pStyle w:val="a5"/>
        <w:numPr>
          <w:ilvl w:val="1"/>
          <w:numId w:val="3"/>
        </w:numPr>
        <w:tabs>
          <w:tab w:val="left" w:pos="1027"/>
        </w:tabs>
        <w:spacing w:before="3"/>
        <w:ind w:right="692"/>
        <w:jc w:val="both"/>
        <w:rPr>
          <w:sz w:val="24"/>
        </w:rPr>
      </w:pPr>
      <w:r>
        <w:rPr>
          <w:sz w:val="24"/>
        </w:rPr>
        <w:t>Негрубыми ошибками считаются ошибки, допущенные в процессе списывания числовых данных (искажение, замена), знаков арифме</w:t>
      </w:r>
      <w:r>
        <w:rPr>
          <w:sz w:val="24"/>
        </w:rPr>
        <w:t>тических действий, нарушение формулировки вопроса (ответа) задачи, правильности расположения записей, чертежей, небольшая неточность в измерении и черчении.</w:t>
      </w:r>
    </w:p>
    <w:p w:rsidR="003B2945" w:rsidRDefault="0075528C">
      <w:pPr>
        <w:pStyle w:val="a5"/>
        <w:numPr>
          <w:ilvl w:val="1"/>
          <w:numId w:val="3"/>
        </w:numPr>
        <w:tabs>
          <w:tab w:val="left" w:pos="1027"/>
        </w:tabs>
        <w:ind w:right="696"/>
        <w:jc w:val="both"/>
        <w:rPr>
          <w:sz w:val="24"/>
        </w:rPr>
      </w:pPr>
      <w:r>
        <w:rPr>
          <w:sz w:val="24"/>
        </w:rPr>
        <w:t>Оценка не снижается за грамматические ошибки, допущенные в работе. Исключение составляют случаи нап</w:t>
      </w:r>
      <w:r>
        <w:rPr>
          <w:sz w:val="24"/>
        </w:rPr>
        <w:t>исания тех слов и словосочетаний, которые широко используются на уроках математики (названия компонентов и результатов действий, величин и др.).</w:t>
      </w:r>
    </w:p>
    <w:p w:rsidR="003B2945" w:rsidRDefault="0075528C">
      <w:pPr>
        <w:pStyle w:val="a5"/>
        <w:numPr>
          <w:ilvl w:val="1"/>
          <w:numId w:val="3"/>
        </w:numPr>
        <w:tabs>
          <w:tab w:val="left" w:pos="1027"/>
        </w:tabs>
        <w:ind w:hanging="362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8"/>
          <w:sz w:val="24"/>
        </w:rPr>
        <w:t xml:space="preserve"> </w:t>
      </w:r>
      <w:r>
        <w:rPr>
          <w:sz w:val="24"/>
        </w:rPr>
        <w:t>комбинированных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работ:</w:t>
      </w:r>
    </w:p>
    <w:p w:rsidR="003B2945" w:rsidRDefault="0075528C">
      <w:pPr>
        <w:pStyle w:val="a5"/>
        <w:numPr>
          <w:ilvl w:val="2"/>
          <w:numId w:val="3"/>
        </w:numPr>
        <w:tabs>
          <w:tab w:val="left" w:pos="1746"/>
        </w:tabs>
        <w:ind w:left="1746" w:hanging="361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«5»</w:t>
      </w:r>
      <w:r>
        <w:rPr>
          <w:spacing w:val="-10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вся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ошибок;</w:t>
      </w:r>
    </w:p>
    <w:p w:rsidR="003B2945" w:rsidRDefault="0075528C">
      <w:pPr>
        <w:pStyle w:val="a5"/>
        <w:numPr>
          <w:ilvl w:val="2"/>
          <w:numId w:val="3"/>
        </w:numPr>
        <w:tabs>
          <w:tab w:val="left" w:pos="1746"/>
        </w:tabs>
        <w:spacing w:before="1"/>
        <w:ind w:left="1746" w:hanging="361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«4»</w:t>
      </w:r>
      <w:r>
        <w:rPr>
          <w:spacing w:val="-7"/>
          <w:sz w:val="24"/>
        </w:rPr>
        <w:t xml:space="preserve"> </w:t>
      </w:r>
      <w:r>
        <w:rPr>
          <w:sz w:val="24"/>
        </w:rPr>
        <w:t>ставитс</w:t>
      </w:r>
      <w:r>
        <w:rPr>
          <w:sz w:val="24"/>
        </w:rPr>
        <w:t>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 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2"/>
          <w:sz w:val="24"/>
        </w:rPr>
        <w:t xml:space="preserve"> </w:t>
      </w:r>
      <w:r>
        <w:rPr>
          <w:sz w:val="24"/>
        </w:rPr>
        <w:t>2–3</w:t>
      </w:r>
      <w:r>
        <w:rPr>
          <w:spacing w:val="-1"/>
          <w:sz w:val="24"/>
        </w:rPr>
        <w:t xml:space="preserve"> </w:t>
      </w:r>
      <w:r>
        <w:rPr>
          <w:sz w:val="24"/>
        </w:rPr>
        <w:t>негрубые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ошибки;</w:t>
      </w:r>
    </w:p>
    <w:p w:rsidR="003B2945" w:rsidRDefault="0075528C">
      <w:pPr>
        <w:pStyle w:val="a5"/>
        <w:numPr>
          <w:ilvl w:val="2"/>
          <w:numId w:val="3"/>
        </w:numPr>
        <w:tabs>
          <w:tab w:val="left" w:pos="1747"/>
        </w:tabs>
        <w:ind w:right="696" w:hanging="360"/>
        <w:rPr>
          <w:sz w:val="24"/>
        </w:rPr>
      </w:pPr>
      <w:r>
        <w:rPr>
          <w:sz w:val="24"/>
        </w:rPr>
        <w:t>оценка «3» ставится, если задача решена с помощью и правильно выполнена часть других заданий;</w:t>
      </w:r>
    </w:p>
    <w:p w:rsidR="003B2945" w:rsidRDefault="0075528C">
      <w:pPr>
        <w:pStyle w:val="a5"/>
        <w:numPr>
          <w:ilvl w:val="2"/>
          <w:numId w:val="3"/>
        </w:numPr>
        <w:tabs>
          <w:tab w:val="left" w:pos="1747"/>
        </w:tabs>
        <w:ind w:right="700" w:hanging="360"/>
        <w:rPr>
          <w:sz w:val="24"/>
        </w:rPr>
      </w:pPr>
      <w:r>
        <w:rPr>
          <w:sz w:val="24"/>
        </w:rPr>
        <w:t>оценка «2» может выставляться за небрежно выполненные задания в тетради как метод воспитательного воздействия на обу</w:t>
      </w:r>
      <w:r>
        <w:rPr>
          <w:sz w:val="24"/>
        </w:rPr>
        <w:t>чающегося.</w:t>
      </w:r>
    </w:p>
    <w:p w:rsidR="003B2945" w:rsidRDefault="0075528C">
      <w:pPr>
        <w:pStyle w:val="a5"/>
        <w:numPr>
          <w:ilvl w:val="1"/>
          <w:numId w:val="3"/>
        </w:numPr>
        <w:tabs>
          <w:tab w:val="left" w:pos="1027"/>
        </w:tabs>
        <w:ind w:right="694"/>
        <w:jc w:val="both"/>
        <w:rPr>
          <w:sz w:val="24"/>
        </w:rPr>
      </w:pPr>
      <w:r>
        <w:rPr>
          <w:sz w:val="24"/>
        </w:rPr>
        <w:t>При решении работ, состоящих из примеров и других заданий, в которых не предусматривается решение задач:</w:t>
      </w:r>
    </w:p>
    <w:p w:rsidR="003B2945" w:rsidRDefault="0075528C">
      <w:pPr>
        <w:pStyle w:val="a5"/>
        <w:numPr>
          <w:ilvl w:val="2"/>
          <w:numId w:val="3"/>
        </w:numPr>
        <w:tabs>
          <w:tab w:val="left" w:pos="1746"/>
        </w:tabs>
        <w:ind w:left="1746" w:hanging="361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«5»</w:t>
      </w:r>
      <w:r>
        <w:rPr>
          <w:spacing w:val="-1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правильно;</w:t>
      </w:r>
    </w:p>
    <w:p w:rsidR="003B2945" w:rsidRDefault="0075528C">
      <w:pPr>
        <w:pStyle w:val="a5"/>
        <w:numPr>
          <w:ilvl w:val="2"/>
          <w:numId w:val="3"/>
        </w:numPr>
        <w:tabs>
          <w:tab w:val="left" w:pos="1746"/>
        </w:tabs>
        <w:ind w:left="1746" w:hanging="361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«4»</w:t>
      </w:r>
      <w:r>
        <w:rPr>
          <w:spacing w:val="-8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2"/>
          <w:sz w:val="24"/>
        </w:rPr>
        <w:t xml:space="preserve"> </w:t>
      </w:r>
      <w:r>
        <w:rPr>
          <w:sz w:val="24"/>
        </w:rPr>
        <w:t>1–2</w:t>
      </w:r>
      <w:r>
        <w:rPr>
          <w:spacing w:val="-5"/>
          <w:sz w:val="24"/>
        </w:rPr>
        <w:t xml:space="preserve"> </w:t>
      </w:r>
      <w:r>
        <w:rPr>
          <w:sz w:val="24"/>
        </w:rPr>
        <w:t>негрубые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ошибки;</w:t>
      </w:r>
    </w:p>
    <w:p w:rsidR="003B2945" w:rsidRDefault="0075528C">
      <w:pPr>
        <w:pStyle w:val="a5"/>
        <w:numPr>
          <w:ilvl w:val="2"/>
          <w:numId w:val="3"/>
        </w:numPr>
        <w:tabs>
          <w:tab w:val="left" w:pos="1746"/>
        </w:tabs>
        <w:ind w:left="1746" w:hanging="361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«3»</w:t>
      </w:r>
      <w:r>
        <w:rPr>
          <w:spacing w:val="-10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5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3"/>
          <w:sz w:val="24"/>
        </w:rPr>
        <w:t xml:space="preserve"> </w:t>
      </w:r>
      <w:r>
        <w:rPr>
          <w:sz w:val="24"/>
        </w:rPr>
        <w:t>1–2</w:t>
      </w:r>
      <w:r>
        <w:rPr>
          <w:spacing w:val="-2"/>
          <w:sz w:val="24"/>
        </w:rPr>
        <w:t xml:space="preserve"> </w:t>
      </w:r>
      <w:r>
        <w:rPr>
          <w:sz w:val="24"/>
        </w:rPr>
        <w:t>грубые</w:t>
      </w:r>
      <w:r>
        <w:rPr>
          <w:spacing w:val="-8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3–4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негрубые;</w:t>
      </w:r>
    </w:p>
    <w:p w:rsidR="003B2945" w:rsidRDefault="0075528C">
      <w:pPr>
        <w:pStyle w:val="a5"/>
        <w:numPr>
          <w:ilvl w:val="2"/>
          <w:numId w:val="3"/>
        </w:numPr>
        <w:tabs>
          <w:tab w:val="left" w:pos="1747"/>
        </w:tabs>
        <w:ind w:right="724" w:hanging="360"/>
        <w:jc w:val="left"/>
        <w:rPr>
          <w:sz w:val="24"/>
        </w:rPr>
      </w:pPr>
      <w:r>
        <w:rPr>
          <w:sz w:val="24"/>
        </w:rPr>
        <w:t>оценка «2» может выставляться за небрежно выполненные задания в тетради как метод воспитательного воздействия на обучающегося.</w:t>
      </w:r>
    </w:p>
    <w:p w:rsidR="003B2945" w:rsidRDefault="0075528C">
      <w:pPr>
        <w:pStyle w:val="a5"/>
        <w:numPr>
          <w:ilvl w:val="1"/>
          <w:numId w:val="3"/>
        </w:numPr>
        <w:tabs>
          <w:tab w:val="left" w:pos="1027"/>
        </w:tabs>
        <w:spacing w:before="1"/>
        <w:ind w:right="69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-1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геометрическим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15"/>
          <w:sz w:val="24"/>
        </w:rPr>
        <w:t xml:space="preserve"> </w:t>
      </w:r>
      <w:r>
        <w:rPr>
          <w:sz w:val="24"/>
        </w:rPr>
        <w:t>(решение з</w:t>
      </w:r>
      <w:r>
        <w:rPr>
          <w:sz w:val="24"/>
        </w:rPr>
        <w:t>адач на вычисление градусной меры углов, площадей, объёмов и т.д., задач</w:t>
      </w:r>
      <w:r>
        <w:rPr>
          <w:spacing w:val="-11"/>
          <w:sz w:val="24"/>
        </w:rPr>
        <w:t xml:space="preserve"> </w:t>
      </w:r>
      <w:r>
        <w:rPr>
          <w:sz w:val="24"/>
        </w:rPr>
        <w:t>на измерение и построение и др.):</w:t>
      </w:r>
    </w:p>
    <w:p w:rsidR="003B2945" w:rsidRDefault="0075528C">
      <w:pPr>
        <w:pStyle w:val="a5"/>
        <w:numPr>
          <w:ilvl w:val="2"/>
          <w:numId w:val="3"/>
        </w:numPr>
        <w:tabs>
          <w:tab w:val="left" w:pos="1746"/>
        </w:tabs>
        <w:ind w:left="1746" w:hanging="361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«5»</w:t>
      </w:r>
      <w:r>
        <w:rPr>
          <w:spacing w:val="-10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правильно;</w:t>
      </w:r>
    </w:p>
    <w:p w:rsidR="003B2945" w:rsidRDefault="0075528C">
      <w:pPr>
        <w:pStyle w:val="a5"/>
        <w:numPr>
          <w:ilvl w:val="2"/>
          <w:numId w:val="3"/>
        </w:numPr>
        <w:tabs>
          <w:tab w:val="left" w:pos="1747"/>
        </w:tabs>
        <w:ind w:right="695" w:hanging="360"/>
        <w:rPr>
          <w:sz w:val="24"/>
        </w:rPr>
      </w:pPr>
      <w:r>
        <w:rPr>
          <w:sz w:val="24"/>
        </w:rPr>
        <w:t>оценка «4» ставится, если допущены 1–2 негрубые ошибки при решении задач на вычисление или измерение; построение выполнено недостаточно точно;</w:t>
      </w:r>
    </w:p>
    <w:p w:rsidR="003B2945" w:rsidRDefault="0075528C">
      <w:pPr>
        <w:pStyle w:val="a5"/>
        <w:numPr>
          <w:ilvl w:val="2"/>
          <w:numId w:val="3"/>
        </w:numPr>
        <w:tabs>
          <w:tab w:val="left" w:pos="1745"/>
          <w:tab w:val="left" w:pos="1747"/>
        </w:tabs>
        <w:ind w:right="687" w:hanging="361"/>
        <w:rPr>
          <w:sz w:val="24"/>
        </w:rPr>
      </w:pPr>
      <w:r>
        <w:rPr>
          <w:sz w:val="24"/>
        </w:rPr>
        <w:t>оценка «3» ставится, если не решена одна из двух–трёх данных задач на вычисление,</w:t>
      </w:r>
      <w:r>
        <w:rPr>
          <w:spacing w:val="-15"/>
          <w:sz w:val="24"/>
        </w:rPr>
        <w:t xml:space="preserve"> </w:t>
      </w: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измерении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15"/>
          <w:sz w:val="24"/>
        </w:rPr>
        <w:t xml:space="preserve"> </w:t>
      </w:r>
      <w:r>
        <w:rPr>
          <w:sz w:val="24"/>
        </w:rPr>
        <w:t>неб</w:t>
      </w:r>
      <w:r>
        <w:rPr>
          <w:sz w:val="24"/>
        </w:rPr>
        <w:t>ольшие</w:t>
      </w:r>
      <w:r>
        <w:rPr>
          <w:spacing w:val="7"/>
          <w:sz w:val="24"/>
        </w:rPr>
        <w:t xml:space="preserve"> </w:t>
      </w:r>
      <w:r>
        <w:rPr>
          <w:sz w:val="24"/>
        </w:rPr>
        <w:t>неточности;</w:t>
      </w:r>
      <w:r>
        <w:rPr>
          <w:spacing w:val="-15"/>
          <w:sz w:val="24"/>
        </w:rPr>
        <w:t xml:space="preserve"> </w:t>
      </w:r>
      <w:r>
        <w:rPr>
          <w:sz w:val="24"/>
        </w:rPr>
        <w:t>построение выполнено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-15"/>
          <w:sz w:val="24"/>
        </w:rPr>
        <w:t xml:space="preserve"> </w:t>
      </w:r>
      <w:r>
        <w:rPr>
          <w:sz w:val="24"/>
        </w:rPr>
        <w:t>но</w:t>
      </w:r>
      <w:r>
        <w:rPr>
          <w:spacing w:val="-15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1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размещении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чертежей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листе бумаги, а также при обозначении геометрических фигур буквами;</w:t>
      </w:r>
    </w:p>
    <w:p w:rsidR="003B2945" w:rsidRDefault="0075528C">
      <w:pPr>
        <w:pStyle w:val="a5"/>
        <w:numPr>
          <w:ilvl w:val="2"/>
          <w:numId w:val="3"/>
        </w:numPr>
        <w:tabs>
          <w:tab w:val="left" w:pos="1747"/>
        </w:tabs>
        <w:spacing w:line="242" w:lineRule="auto"/>
        <w:ind w:right="703" w:hanging="360"/>
        <w:rPr>
          <w:sz w:val="24"/>
        </w:rPr>
      </w:pPr>
      <w:r>
        <w:rPr>
          <w:sz w:val="24"/>
        </w:rPr>
        <w:t>оценка «2» может выставляться за небрежно выполненные задания в тетради как метод воспитате</w:t>
      </w:r>
      <w:r>
        <w:rPr>
          <w:sz w:val="24"/>
        </w:rPr>
        <w:t>льного воздействия на обучающегося.</w:t>
      </w:r>
    </w:p>
    <w:p w:rsidR="003B2945" w:rsidRDefault="0075528C">
      <w:pPr>
        <w:pStyle w:val="a3"/>
        <w:ind w:right="689" w:firstLine="710"/>
      </w:pPr>
      <w:r>
        <w:rPr>
          <w:b/>
        </w:rPr>
        <w:t xml:space="preserve">Проверка навыков чтения </w:t>
      </w:r>
      <w:r>
        <w:t>проводится на основе повседневных наблюдений зачтением и пониманием прочитанного по текстам учебника. При оценке принимается во внимание успешность овладения обучающимися техникой чтения (правильн</w:t>
      </w:r>
      <w:r>
        <w:t>ость, беглость и выразительность) и содержанием читаемого (выделение главной мысли, ответы на вопросы, пересказ) в соответствии с программными требованиями по каждому году обучения. Оценка выставляется на основе специального опроса по чтению, пересказу или</w:t>
      </w:r>
      <w:r>
        <w:t xml:space="preserve"> комбинированного </w:t>
      </w:r>
      <w:r>
        <w:rPr>
          <w:spacing w:val="-2"/>
        </w:rPr>
        <w:t>опроса.</w:t>
      </w:r>
    </w:p>
    <w:p w:rsidR="003B2945" w:rsidRDefault="0075528C">
      <w:pPr>
        <w:pStyle w:val="a3"/>
        <w:ind w:right="686" w:firstLine="823"/>
      </w:pPr>
      <w:r>
        <w:t>Текущая проверка и оценка знаний может также проводиться с целью выявления отдельных умений и навыков по чтению. Возможно в отдельных случаях выведение оценки по совокупности ответов в конце урока. Такая форма опроса может быть ис</w:t>
      </w:r>
      <w:r>
        <w:t>пользована в основном на обобщающих уроках. Ученики, которые опрашиваются (3–4 человека), заранее намечаются учителем и в процессе фронтальной работы вызываются чаще других учащихся класса, их ответы должны быть более полными. Каждая такая оценка должна бы</w:t>
      </w:r>
      <w:r>
        <w:t xml:space="preserve">ть </w:t>
      </w:r>
      <w:r>
        <w:rPr>
          <w:spacing w:val="-2"/>
        </w:rPr>
        <w:t>мотивированной.</w:t>
      </w:r>
    </w:p>
    <w:p w:rsidR="003B2945" w:rsidRDefault="0075528C">
      <w:pPr>
        <w:spacing w:line="274" w:lineRule="exact"/>
        <w:ind w:left="307"/>
        <w:jc w:val="both"/>
        <w:rPr>
          <w:sz w:val="24"/>
        </w:rPr>
      </w:pPr>
      <w:r>
        <w:rPr>
          <w:b/>
          <w:sz w:val="24"/>
        </w:rPr>
        <w:t>При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проверке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техники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чтения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незнакомые,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тексты.</w:t>
      </w:r>
    </w:p>
    <w:p w:rsidR="003B2945" w:rsidRDefault="0075528C">
      <w:pPr>
        <w:pStyle w:val="a3"/>
        <w:spacing w:before="2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845819</wp:posOffset>
                </wp:positionH>
                <wp:positionV relativeFrom="paragraph">
                  <wp:posOffset>181597</wp:posOffset>
                </wp:positionV>
                <wp:extent cx="4008754" cy="18161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8754" cy="1816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B2945" w:rsidRDefault="0075528C">
                            <w:pPr>
                              <w:pStyle w:val="a3"/>
                              <w:spacing w:line="271" w:lineRule="exact"/>
                              <w:ind w:left="281"/>
                              <w:jc w:val="left"/>
                            </w:pPr>
                            <w:r>
                              <w:t>Нормативы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техники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чтения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(количество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слов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минуту)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9" type="#_x0000_t202" style="position:absolute;margin-left:66.6pt;margin-top:14.3pt;width:315.65pt;height:14.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" filled="f" strokeweight=".48pt">
                <v:path arrowok="t"/>
                <v:textbox inset="0,0,0,0">
                  <w:txbxContent>
                    <w:p w:rsidR="003B2945" w:rsidRDefault="0075528C">
                      <w:pPr>
                        <w:pStyle w:val="a3"/>
                        <w:spacing w:line="271" w:lineRule="exact"/>
                        <w:ind w:left="281"/>
                        <w:jc w:val="left"/>
                      </w:pPr>
                      <w:r>
                        <w:t>Нормативы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техники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чтения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(количество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слов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минуту)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B2945" w:rsidRDefault="003B2945">
      <w:pPr>
        <w:pStyle w:val="a3"/>
        <w:jc w:val="left"/>
        <w:rPr>
          <w:sz w:val="20"/>
        </w:rPr>
        <w:sectPr w:rsidR="003B2945">
          <w:pgSz w:w="11900" w:h="16850"/>
          <w:pgMar w:top="600" w:right="141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5070"/>
      </w:tblGrid>
      <w:tr w:rsidR="003B2945">
        <w:trPr>
          <w:trHeight w:val="278"/>
        </w:trPr>
        <w:tc>
          <w:tcPr>
            <w:tcW w:w="1243" w:type="dxa"/>
          </w:tcPr>
          <w:p w:rsidR="003B2945" w:rsidRDefault="0075528C">
            <w:pPr>
              <w:pStyle w:val="TableParagraph"/>
              <w:spacing w:line="258" w:lineRule="exact"/>
              <w:ind w:left="4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Класс</w:t>
            </w:r>
          </w:p>
        </w:tc>
        <w:tc>
          <w:tcPr>
            <w:tcW w:w="5070" w:type="dxa"/>
          </w:tcPr>
          <w:p w:rsidR="003B2945" w:rsidRDefault="0075528C">
            <w:pPr>
              <w:pStyle w:val="TableParagraph"/>
              <w:spacing w:line="258" w:lineRule="exact"/>
              <w:ind w:left="3" w:right="4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3B2945">
        <w:trPr>
          <w:trHeight w:val="275"/>
        </w:trPr>
        <w:tc>
          <w:tcPr>
            <w:tcW w:w="1243" w:type="dxa"/>
          </w:tcPr>
          <w:p w:rsidR="003B2945" w:rsidRDefault="0075528C">
            <w:pPr>
              <w:pStyle w:val="TableParagraph"/>
              <w:spacing w:line="256" w:lineRule="exact"/>
              <w:ind w:left="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5070" w:type="dxa"/>
          </w:tcPr>
          <w:p w:rsidR="003B2945" w:rsidRDefault="0075528C">
            <w:pPr>
              <w:pStyle w:val="TableParagraph"/>
              <w:spacing w:line="256" w:lineRule="exact"/>
              <w:ind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5"/>
                <w:sz w:val="24"/>
              </w:rPr>
              <w:t>20</w:t>
            </w:r>
          </w:p>
        </w:tc>
      </w:tr>
      <w:tr w:rsidR="003B2945">
        <w:trPr>
          <w:trHeight w:val="273"/>
        </w:trPr>
        <w:tc>
          <w:tcPr>
            <w:tcW w:w="1243" w:type="dxa"/>
          </w:tcPr>
          <w:p w:rsidR="003B2945" w:rsidRDefault="0075528C">
            <w:pPr>
              <w:pStyle w:val="TableParagraph"/>
              <w:spacing w:line="254" w:lineRule="exact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доп.</w:t>
            </w:r>
          </w:p>
        </w:tc>
        <w:tc>
          <w:tcPr>
            <w:tcW w:w="5070" w:type="dxa"/>
          </w:tcPr>
          <w:p w:rsidR="003B2945" w:rsidRDefault="0075528C">
            <w:pPr>
              <w:pStyle w:val="TableParagraph"/>
              <w:spacing w:line="254" w:lineRule="exact"/>
              <w:ind w:left="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3B2945">
        <w:trPr>
          <w:trHeight w:val="278"/>
        </w:trPr>
        <w:tc>
          <w:tcPr>
            <w:tcW w:w="1243" w:type="dxa"/>
          </w:tcPr>
          <w:p w:rsidR="003B2945" w:rsidRDefault="0075528C">
            <w:pPr>
              <w:pStyle w:val="TableParagraph"/>
              <w:spacing w:line="258" w:lineRule="exact"/>
              <w:ind w:left="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5070" w:type="dxa"/>
          </w:tcPr>
          <w:p w:rsidR="003B2945" w:rsidRDefault="0075528C">
            <w:pPr>
              <w:pStyle w:val="TableParagraph"/>
              <w:spacing w:line="258" w:lineRule="exact"/>
              <w:ind w:left="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3B2945">
        <w:trPr>
          <w:trHeight w:val="273"/>
        </w:trPr>
        <w:tc>
          <w:tcPr>
            <w:tcW w:w="1243" w:type="dxa"/>
          </w:tcPr>
          <w:p w:rsidR="003B2945" w:rsidRDefault="0075528C">
            <w:pPr>
              <w:pStyle w:val="TableParagraph"/>
              <w:spacing w:line="253" w:lineRule="exact"/>
              <w:ind w:left="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5070" w:type="dxa"/>
          </w:tcPr>
          <w:p w:rsidR="003B2945" w:rsidRDefault="0075528C">
            <w:pPr>
              <w:pStyle w:val="TableParagraph"/>
              <w:spacing w:line="253" w:lineRule="exact"/>
              <w:ind w:left="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3B2945">
        <w:trPr>
          <w:trHeight w:val="275"/>
        </w:trPr>
        <w:tc>
          <w:tcPr>
            <w:tcW w:w="1243" w:type="dxa"/>
          </w:tcPr>
          <w:p w:rsidR="003B2945" w:rsidRDefault="0075528C">
            <w:pPr>
              <w:pStyle w:val="TableParagraph"/>
              <w:spacing w:line="256" w:lineRule="exact"/>
              <w:ind w:left="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5070" w:type="dxa"/>
          </w:tcPr>
          <w:p w:rsidR="003B2945" w:rsidRDefault="0075528C">
            <w:pPr>
              <w:pStyle w:val="TableParagraph"/>
              <w:spacing w:line="256" w:lineRule="exact"/>
              <w:ind w:left="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 w:rsidR="003B2945">
        <w:trPr>
          <w:trHeight w:val="278"/>
        </w:trPr>
        <w:tc>
          <w:tcPr>
            <w:tcW w:w="1243" w:type="dxa"/>
          </w:tcPr>
          <w:p w:rsidR="003B2945" w:rsidRDefault="0075528C">
            <w:pPr>
              <w:pStyle w:val="TableParagraph"/>
              <w:spacing w:line="258" w:lineRule="exact"/>
              <w:ind w:left="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5070" w:type="dxa"/>
          </w:tcPr>
          <w:p w:rsidR="003B2945" w:rsidRDefault="0075528C">
            <w:pPr>
              <w:pStyle w:val="TableParagraph"/>
              <w:spacing w:line="258" w:lineRule="exact"/>
              <w:ind w:left="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 w:rsidR="003B2945">
        <w:trPr>
          <w:trHeight w:val="273"/>
        </w:trPr>
        <w:tc>
          <w:tcPr>
            <w:tcW w:w="1243" w:type="dxa"/>
          </w:tcPr>
          <w:p w:rsidR="003B2945" w:rsidRDefault="0075528C">
            <w:pPr>
              <w:pStyle w:val="TableParagraph"/>
              <w:spacing w:line="253" w:lineRule="exact"/>
              <w:ind w:left="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5070" w:type="dxa"/>
          </w:tcPr>
          <w:p w:rsidR="003B2945" w:rsidRDefault="0075528C">
            <w:pPr>
              <w:pStyle w:val="TableParagraph"/>
              <w:spacing w:line="253" w:lineRule="exact"/>
              <w:ind w:left="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</w:tr>
      <w:tr w:rsidR="003B2945">
        <w:trPr>
          <w:trHeight w:val="275"/>
        </w:trPr>
        <w:tc>
          <w:tcPr>
            <w:tcW w:w="1243" w:type="dxa"/>
          </w:tcPr>
          <w:p w:rsidR="003B2945" w:rsidRDefault="0075528C">
            <w:pPr>
              <w:pStyle w:val="TableParagraph"/>
              <w:spacing w:line="256" w:lineRule="exact"/>
              <w:ind w:left="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5070" w:type="dxa"/>
          </w:tcPr>
          <w:p w:rsidR="003B2945" w:rsidRDefault="0075528C">
            <w:pPr>
              <w:pStyle w:val="TableParagraph"/>
              <w:spacing w:line="256" w:lineRule="exact"/>
              <w:ind w:left="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</w:tr>
      <w:tr w:rsidR="003B2945">
        <w:trPr>
          <w:trHeight w:val="275"/>
        </w:trPr>
        <w:tc>
          <w:tcPr>
            <w:tcW w:w="1243" w:type="dxa"/>
          </w:tcPr>
          <w:p w:rsidR="003B2945" w:rsidRDefault="0075528C">
            <w:pPr>
              <w:pStyle w:val="TableParagraph"/>
              <w:spacing w:line="256" w:lineRule="exact"/>
              <w:ind w:left="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5070" w:type="dxa"/>
          </w:tcPr>
          <w:p w:rsidR="003B2945" w:rsidRDefault="0075528C">
            <w:pPr>
              <w:pStyle w:val="TableParagraph"/>
              <w:spacing w:line="256" w:lineRule="exact"/>
              <w:ind w:left="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3B2945">
        <w:trPr>
          <w:trHeight w:val="275"/>
        </w:trPr>
        <w:tc>
          <w:tcPr>
            <w:tcW w:w="1243" w:type="dxa"/>
          </w:tcPr>
          <w:p w:rsidR="003B2945" w:rsidRDefault="0075528C">
            <w:pPr>
              <w:pStyle w:val="TableParagraph"/>
              <w:spacing w:line="256" w:lineRule="exact"/>
              <w:ind w:left="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5070" w:type="dxa"/>
          </w:tcPr>
          <w:p w:rsidR="003B2945" w:rsidRDefault="0075528C">
            <w:pPr>
              <w:pStyle w:val="TableParagraph"/>
              <w:spacing w:line="256" w:lineRule="exact"/>
              <w:ind w:left="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:rsidR="003B2945" w:rsidRDefault="003B2945">
      <w:pPr>
        <w:pStyle w:val="a3"/>
        <w:spacing w:before="21"/>
        <w:ind w:left="0"/>
        <w:jc w:val="left"/>
      </w:pPr>
    </w:p>
    <w:p w:rsidR="003B2945" w:rsidRDefault="0075528C">
      <w:pPr>
        <w:pStyle w:val="a3"/>
        <w:ind w:right="814" w:firstLine="859"/>
      </w:pPr>
      <w:r>
        <w:t>В начале учебного года техника чтения проверяется по текстам, объём которых соответствует объёму текстов предыдущего года. Задача проверки техники чтения заключается, прежде всего, в выявлении продвижения каждого ученика, причин испытываемых им затруднений</w:t>
      </w:r>
      <w:r>
        <w:t xml:space="preserve"> для оказания индивидуальной коррекционной помощи.</w:t>
      </w:r>
    </w:p>
    <w:p w:rsidR="003B2945" w:rsidRDefault="003B2945">
      <w:pPr>
        <w:pStyle w:val="a3"/>
        <w:spacing w:before="3"/>
        <w:ind w:left="0"/>
        <w:jc w:val="left"/>
      </w:pPr>
    </w:p>
    <w:p w:rsidR="003B2945" w:rsidRDefault="0075528C">
      <w:pPr>
        <w:pStyle w:val="1"/>
        <w:ind w:left="446"/>
        <w:jc w:val="both"/>
      </w:pPr>
      <w:r>
        <w:t>II</w:t>
      </w:r>
      <w:r>
        <w:rPr>
          <w:spacing w:val="-5"/>
        </w:rPr>
        <w:t xml:space="preserve"> </w:t>
      </w:r>
      <w:r>
        <w:rPr>
          <w:spacing w:val="-2"/>
        </w:rPr>
        <w:t>класс</w:t>
      </w:r>
    </w:p>
    <w:p w:rsidR="003B2945" w:rsidRDefault="0075528C">
      <w:pPr>
        <w:pStyle w:val="a3"/>
        <w:spacing w:before="2"/>
        <w:ind w:left="446" w:right="792" w:firstLine="818"/>
      </w:pPr>
      <w:r>
        <w:t>Оценка</w:t>
      </w:r>
      <w:r>
        <w:rPr>
          <w:spacing w:val="-2"/>
        </w:rPr>
        <w:t xml:space="preserve"> </w:t>
      </w:r>
      <w:r>
        <w:t>«5»</w:t>
      </w:r>
      <w:r>
        <w:rPr>
          <w:spacing w:val="-1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ученику,</w:t>
      </w:r>
      <w:r>
        <w:rPr>
          <w:spacing w:val="-1"/>
        </w:rPr>
        <w:t xml:space="preserve"> </w:t>
      </w:r>
      <w:r>
        <w:t>если он:</w:t>
      </w:r>
      <w:r>
        <w:rPr>
          <w:spacing w:val="-1"/>
        </w:rPr>
        <w:t xml:space="preserve"> </w:t>
      </w:r>
      <w:r>
        <w:t>читает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слогам</w:t>
      </w:r>
      <w:r>
        <w:rPr>
          <w:spacing w:val="-2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переходом к</w:t>
      </w:r>
      <w:r>
        <w:rPr>
          <w:spacing w:val="-1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года на чтение целыми словами) правильно с одной–двумя самостоятельно исправленными ошибками короткие тексты; соблюдает</w:t>
      </w:r>
      <w:r>
        <w:t xml:space="preserve"> синтаксические паузы; отвечает на вопросы по содержанию прочитанного; может пересказать прочитанное с незначительной помощью (полно, правильно, последовательно).</w:t>
      </w:r>
    </w:p>
    <w:p w:rsidR="003B2945" w:rsidRDefault="0075528C">
      <w:pPr>
        <w:pStyle w:val="a3"/>
        <w:spacing w:before="1"/>
        <w:ind w:left="446" w:right="794" w:firstLine="818"/>
      </w:pPr>
      <w:r>
        <w:t>Оценка «4» ставится ученику, если он читает по слогам, затрудняясь читать целиком даже легкие</w:t>
      </w:r>
      <w:r>
        <w:t xml:space="preserve"> слова; допускает одну-две ошибки при чтении и соблюдении синтаксических пауз; допускает неточности в ответах на вопросы и при пересказе содержания, но исправляет их с помощью учителя.</w:t>
      </w:r>
    </w:p>
    <w:p w:rsidR="003B2945" w:rsidRDefault="0075528C">
      <w:pPr>
        <w:pStyle w:val="a3"/>
        <w:ind w:left="446" w:right="793" w:firstLine="818"/>
      </w:pPr>
      <w:r>
        <w:t>Оценка «3» ставится ученику, если он затрудняется в чтении по слогам тр</w:t>
      </w:r>
      <w:r>
        <w:t>удных слов; допускает три-четыре ошибки при чтении и соблюдении синтаксических пауз; отвечает на вопросы односложно и испытывает трудности при пересказе содержания.</w:t>
      </w:r>
    </w:p>
    <w:p w:rsidR="003B2945" w:rsidRDefault="0075528C">
      <w:pPr>
        <w:pStyle w:val="a3"/>
        <w:ind w:left="1147"/>
      </w:pPr>
      <w:r>
        <w:t>Оценка</w:t>
      </w:r>
      <w:r>
        <w:rPr>
          <w:spacing w:val="-2"/>
        </w:rPr>
        <w:t xml:space="preserve"> </w:t>
      </w:r>
      <w:r>
        <w:t>«2»</w:t>
      </w:r>
      <w:r>
        <w:rPr>
          <w:spacing w:val="-9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ставится.</w:t>
      </w:r>
    </w:p>
    <w:p w:rsidR="003B2945" w:rsidRDefault="0075528C">
      <w:pPr>
        <w:pStyle w:val="1"/>
        <w:spacing w:before="274"/>
        <w:ind w:left="446"/>
        <w:jc w:val="both"/>
      </w:pPr>
      <w:r>
        <w:t>III—IV</w:t>
      </w:r>
      <w:r>
        <w:rPr>
          <w:spacing w:val="-13"/>
        </w:rPr>
        <w:t xml:space="preserve"> </w:t>
      </w:r>
      <w:r>
        <w:rPr>
          <w:spacing w:val="-2"/>
        </w:rPr>
        <w:t>классы</w:t>
      </w:r>
    </w:p>
    <w:p w:rsidR="003B2945" w:rsidRDefault="0075528C">
      <w:pPr>
        <w:pStyle w:val="a3"/>
        <w:spacing w:before="2"/>
        <w:ind w:left="446" w:right="783" w:firstLine="698"/>
      </w:pPr>
      <w:r>
        <w:t>Оценка «5» ставится ученику, если он читает целыми словами правильно, с одной – двумя самостоятельно исправленными ошибками; читает выразительно, с соблюдением синтаксических и смысловых пауз, в IV классе — логических ударений; отвечает на вопросы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передать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прочитанного</w:t>
      </w:r>
      <w:r>
        <w:rPr>
          <w:spacing w:val="-3"/>
        </w:rPr>
        <w:t xml:space="preserve"> </w:t>
      </w:r>
      <w:r>
        <w:t>полно,</w:t>
      </w:r>
      <w:r>
        <w:rPr>
          <w:spacing w:val="-5"/>
        </w:rPr>
        <w:t xml:space="preserve"> </w:t>
      </w:r>
      <w:r>
        <w:t>правильно,</w:t>
      </w:r>
      <w:r>
        <w:rPr>
          <w:spacing w:val="-3"/>
        </w:rPr>
        <w:t xml:space="preserve"> </w:t>
      </w:r>
      <w:r>
        <w:t>последовательно</w:t>
      </w:r>
      <w:r>
        <w:rPr>
          <w:spacing w:val="-3"/>
        </w:rPr>
        <w:t xml:space="preserve"> </w:t>
      </w:r>
      <w:r>
        <w:t>с незначительной помощью.</w:t>
      </w:r>
    </w:p>
    <w:p w:rsidR="003B2945" w:rsidRDefault="0075528C">
      <w:pPr>
        <w:pStyle w:val="a3"/>
        <w:spacing w:before="1"/>
        <w:ind w:left="444" w:right="796" w:firstLine="703"/>
      </w:pPr>
      <w:r>
        <w:t>Оценка «4» ставится ученику, если он читает целыми словами, некоторые трудные слова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слогам;</w:t>
      </w:r>
      <w:r>
        <w:rPr>
          <w:spacing w:val="-1"/>
        </w:rPr>
        <w:t xml:space="preserve"> </w:t>
      </w:r>
      <w:r>
        <w:t>допускает</w:t>
      </w:r>
      <w:r>
        <w:rPr>
          <w:spacing w:val="-1"/>
        </w:rPr>
        <w:t xml:space="preserve"> </w:t>
      </w:r>
      <w:r>
        <w:t>одну –</w:t>
      </w:r>
      <w:r>
        <w:rPr>
          <w:spacing w:val="-1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ошибки при чтении,</w:t>
      </w:r>
      <w:r>
        <w:rPr>
          <w:spacing w:val="-1"/>
        </w:rPr>
        <w:t xml:space="preserve"> </w:t>
      </w:r>
      <w:r>
        <w:t>соблюдении</w:t>
      </w:r>
      <w:r>
        <w:rPr>
          <w:spacing w:val="-3"/>
        </w:rPr>
        <w:t xml:space="preserve"> </w:t>
      </w:r>
      <w:r>
        <w:t>смысловых</w:t>
      </w:r>
      <w:r>
        <w:rPr>
          <w:spacing w:val="-2"/>
        </w:rPr>
        <w:t xml:space="preserve"> </w:t>
      </w:r>
      <w:r>
        <w:t xml:space="preserve">пауз, в IV классе – логических ударений; допускает неточности в ответах на вопросы и при пересказе содержания, но исправляет их самостоятельно или с незначительной помощью </w:t>
      </w:r>
      <w:r>
        <w:rPr>
          <w:spacing w:val="-2"/>
        </w:rPr>
        <w:t>учителя.</w:t>
      </w:r>
    </w:p>
    <w:p w:rsidR="003B2945" w:rsidRDefault="0075528C">
      <w:pPr>
        <w:pStyle w:val="a3"/>
        <w:ind w:left="326" w:right="698" w:firstLine="739"/>
      </w:pPr>
      <w:r>
        <w:t>Оценка «3» ставится ученику, если он читает, в основном, целыми словами, тр</w:t>
      </w:r>
      <w:r>
        <w:t>удные слова – по слогам; допускает три – четыре ошибки при чтении, соблюдении синтаксических и смысловых пауз, в IV классе – логических ударений; отвечает на вопросы односложно и способен пересказать содержание прочитанного с помощью учителя.</w:t>
      </w:r>
    </w:p>
    <w:p w:rsidR="003B2945" w:rsidRDefault="0075528C">
      <w:pPr>
        <w:pStyle w:val="a3"/>
        <w:ind w:left="1068"/>
      </w:pPr>
      <w:r>
        <w:t>Оценка</w:t>
      </w:r>
      <w:r>
        <w:rPr>
          <w:spacing w:val="-2"/>
        </w:rPr>
        <w:t xml:space="preserve"> </w:t>
      </w:r>
      <w:r>
        <w:t>«2»</w:t>
      </w:r>
      <w:r>
        <w:rPr>
          <w:spacing w:val="-9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ставится.</w:t>
      </w:r>
    </w:p>
    <w:p w:rsidR="003B2945" w:rsidRDefault="0075528C">
      <w:pPr>
        <w:pStyle w:val="1"/>
        <w:spacing w:before="274"/>
        <w:ind w:left="326"/>
        <w:jc w:val="both"/>
      </w:pPr>
      <w:r>
        <w:t>V—IX</w:t>
      </w:r>
      <w:r>
        <w:rPr>
          <w:spacing w:val="-12"/>
        </w:rPr>
        <w:t xml:space="preserve"> </w:t>
      </w:r>
      <w:r>
        <w:rPr>
          <w:spacing w:val="-2"/>
        </w:rPr>
        <w:t>классы</w:t>
      </w:r>
    </w:p>
    <w:p w:rsidR="003B2945" w:rsidRDefault="0075528C">
      <w:pPr>
        <w:pStyle w:val="a3"/>
        <w:spacing w:before="2"/>
        <w:ind w:left="326" w:right="691" w:firstLine="739"/>
      </w:pPr>
      <w:r>
        <w:t>Оценка «5» ставится ученику, если он читает правильно, бегло (согласно индивидуальному темпу чтения), выразительно с соблюдением норм литературного произношения; способен выделить с незначительной помощью учителя основную мысль произ</w:t>
      </w:r>
      <w:r>
        <w:t>ведения</w:t>
      </w:r>
      <w:r>
        <w:rPr>
          <w:spacing w:val="-11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части</w:t>
      </w:r>
      <w:r>
        <w:rPr>
          <w:spacing w:val="-11"/>
        </w:rPr>
        <w:t xml:space="preserve"> </w:t>
      </w:r>
      <w:r>
        <w:t>рассказа;</w:t>
      </w:r>
      <w:r>
        <w:rPr>
          <w:spacing w:val="-11"/>
        </w:rPr>
        <w:t xml:space="preserve"> </w:t>
      </w:r>
      <w:r>
        <w:t>делить</w:t>
      </w:r>
      <w:r>
        <w:rPr>
          <w:spacing w:val="-9"/>
        </w:rPr>
        <w:t xml:space="preserve"> </w:t>
      </w:r>
      <w:r>
        <w:t>текст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озаглавливать</w:t>
      </w:r>
      <w:r>
        <w:rPr>
          <w:spacing w:val="-9"/>
        </w:rPr>
        <w:t xml:space="preserve"> </w:t>
      </w:r>
      <w:r>
        <w:t>их;</w:t>
      </w:r>
      <w:r>
        <w:rPr>
          <w:spacing w:val="-13"/>
        </w:rPr>
        <w:t xml:space="preserve"> </w:t>
      </w:r>
      <w:r>
        <w:t>называет</w:t>
      </w:r>
      <w:r>
        <w:rPr>
          <w:spacing w:val="-10"/>
        </w:rPr>
        <w:t xml:space="preserve"> </w:t>
      </w:r>
      <w:r>
        <w:t>главных действующих лиц произведения, характеризует их поступки; отвечает на вопросы ипередает по плану содержание прочитанного полно, правильно, последовательно.</w:t>
      </w:r>
    </w:p>
    <w:p w:rsidR="003B2945" w:rsidRDefault="003B2945">
      <w:pPr>
        <w:pStyle w:val="a3"/>
        <w:sectPr w:rsidR="003B2945">
          <w:pgSz w:w="11900" w:h="16850"/>
          <w:pgMar w:top="660" w:right="141" w:bottom="280" w:left="1133" w:header="720" w:footer="720" w:gutter="0"/>
          <w:cols w:space="720"/>
        </w:sectPr>
      </w:pPr>
    </w:p>
    <w:p w:rsidR="003B2945" w:rsidRDefault="0075528C">
      <w:pPr>
        <w:pStyle w:val="a3"/>
        <w:spacing w:before="77"/>
        <w:ind w:left="326" w:right="688" w:firstLine="739"/>
      </w:pPr>
      <w:r>
        <w:lastRenderedPageBreak/>
        <w:t>Оценка «4» ставится ученику, если он читает, в основном, правильно, выразительно, бегло (согласно индивидуальному темпу чтения); допускает одну–две ошибки при чтении, допускает неточности в выделении основной мысли произведения или части рассказа; называет</w:t>
      </w:r>
      <w:r>
        <w:t xml:space="preserve"> главных действующих лиц произведения, характеризует их поступки с помощью учителя; допускает незначительные неточности в ответах на вопросы и при передаче </w:t>
      </w:r>
      <w:r>
        <w:rPr>
          <w:spacing w:val="-2"/>
        </w:rPr>
        <w:t>содержания.</w:t>
      </w:r>
    </w:p>
    <w:p w:rsidR="003B2945" w:rsidRDefault="0075528C">
      <w:pPr>
        <w:pStyle w:val="a3"/>
        <w:spacing w:before="3"/>
        <w:ind w:left="326" w:right="691" w:firstLine="739"/>
      </w:pPr>
      <w:r>
        <w:t>Оценка «3» ставится ученику, если он читает по слогам, недостаточно правильно, выразител</w:t>
      </w:r>
      <w:r>
        <w:t>ьно; допускает ошибки при чтении, не соблюдает паузы, знаки препинания, допускает ошибки в постановке логических ударений; выделяет основную мысль произведения или части рассказа только с помощью учителя; затрудняется назвать главных действующих лиц произв</w:t>
      </w:r>
      <w:r>
        <w:t>едения, характеризовать их поступки; отвечает на вопросы и пересказывает неполно, непоследовательно, допускает искажение воспроизведения.</w:t>
      </w:r>
    </w:p>
    <w:p w:rsidR="003B2945" w:rsidRDefault="0075528C">
      <w:pPr>
        <w:pStyle w:val="a3"/>
        <w:ind w:left="1068"/>
      </w:pPr>
      <w:r>
        <w:t>Оценка</w:t>
      </w:r>
      <w:r>
        <w:rPr>
          <w:spacing w:val="-2"/>
        </w:rPr>
        <w:t xml:space="preserve"> </w:t>
      </w:r>
      <w:r>
        <w:t>«2»</w:t>
      </w:r>
      <w:r>
        <w:rPr>
          <w:spacing w:val="-9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ставится.</w:t>
      </w:r>
    </w:p>
    <w:p w:rsidR="003B2945" w:rsidRDefault="003B2945">
      <w:pPr>
        <w:pStyle w:val="a3"/>
        <w:spacing w:before="1"/>
        <w:ind w:left="0"/>
        <w:jc w:val="left"/>
      </w:pPr>
    </w:p>
    <w:p w:rsidR="003B2945" w:rsidRDefault="0075528C">
      <w:pPr>
        <w:ind w:left="307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трудовых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умений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начальной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(1–4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классы)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начальных классов с учётом индивидуальных возможностей каждого обучающегося.</w:t>
      </w:r>
    </w:p>
    <w:p w:rsidR="003B2945" w:rsidRDefault="0075528C">
      <w:pPr>
        <w:pStyle w:val="1"/>
        <w:spacing w:before="5"/>
      </w:pPr>
      <w:r>
        <w:t>Оценивание</w:t>
      </w:r>
      <w:r>
        <w:rPr>
          <w:spacing w:val="38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школы</w:t>
      </w:r>
      <w:r>
        <w:rPr>
          <w:spacing w:val="39"/>
        </w:rPr>
        <w:t xml:space="preserve"> </w:t>
      </w:r>
      <w:r>
        <w:t>(5–9</w:t>
      </w:r>
      <w:r>
        <w:rPr>
          <w:spacing w:val="39"/>
        </w:rPr>
        <w:t xml:space="preserve"> </w:t>
      </w:r>
      <w:r>
        <w:t>классы)</w:t>
      </w:r>
      <w:r>
        <w:rPr>
          <w:spacing w:val="38"/>
        </w:rPr>
        <w:t xml:space="preserve"> </w:t>
      </w:r>
      <w:r>
        <w:t>осуществляется</w:t>
      </w:r>
      <w:r>
        <w:rPr>
          <w:spacing w:val="39"/>
        </w:rPr>
        <w:t xml:space="preserve"> </w:t>
      </w:r>
      <w:r>
        <w:t xml:space="preserve">учителями </w:t>
      </w:r>
      <w:r>
        <w:rPr>
          <w:spacing w:val="-2"/>
        </w:rPr>
        <w:t>технологии.</w:t>
      </w:r>
    </w:p>
    <w:p w:rsidR="003B2945" w:rsidRDefault="0075528C">
      <w:pPr>
        <w:pStyle w:val="a5"/>
        <w:numPr>
          <w:ilvl w:val="0"/>
          <w:numId w:val="1"/>
        </w:numPr>
        <w:tabs>
          <w:tab w:val="left" w:pos="1165"/>
        </w:tabs>
        <w:ind w:right="725" w:firstLine="559"/>
        <w:rPr>
          <w:sz w:val="24"/>
        </w:rPr>
      </w:pPr>
      <w:r>
        <w:rPr>
          <w:sz w:val="24"/>
        </w:rPr>
        <w:t>Учитель самостоятельно определяет контрольные работы с учетом отработанного материала прогр</w:t>
      </w:r>
      <w:r>
        <w:rPr>
          <w:sz w:val="24"/>
        </w:rPr>
        <w:t>аммы, возможностей конкретного ученика и материально-технического обеспечения мастерской, готовит необходимый материал и инструмент для промежуточной аттестации, теоретические вопросы. Работы хранятся у педагога.</w:t>
      </w:r>
    </w:p>
    <w:p w:rsidR="003B2945" w:rsidRDefault="0075528C">
      <w:pPr>
        <w:pStyle w:val="a5"/>
        <w:numPr>
          <w:ilvl w:val="0"/>
          <w:numId w:val="1"/>
        </w:numPr>
        <w:tabs>
          <w:tab w:val="left" w:pos="1194"/>
        </w:tabs>
        <w:ind w:right="1321" w:firstLine="561"/>
        <w:rPr>
          <w:sz w:val="24"/>
        </w:rPr>
      </w:pPr>
      <w:r>
        <w:rPr>
          <w:sz w:val="24"/>
        </w:rPr>
        <w:t xml:space="preserve">Оценка ученику по технологии в 2–9 классах </w:t>
      </w:r>
      <w:r>
        <w:rPr>
          <w:sz w:val="24"/>
        </w:rPr>
        <w:t>выставляется на основании двух оценок: за устный ответ (теоретические сведения) и практическую работу.</w:t>
      </w:r>
    </w:p>
    <w:p w:rsidR="003B2945" w:rsidRDefault="0075528C">
      <w:pPr>
        <w:pStyle w:val="1"/>
        <w:spacing w:line="274" w:lineRule="exact"/>
        <w:ind w:left="1070"/>
        <w:jc w:val="both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rPr>
          <w:spacing w:val="-2"/>
        </w:rPr>
        <w:t>«Технология»:</w:t>
      </w:r>
    </w:p>
    <w:p w:rsidR="003B2945" w:rsidRDefault="0075528C">
      <w:pPr>
        <w:pStyle w:val="a3"/>
        <w:spacing w:before="3"/>
        <w:ind w:left="309" w:right="695" w:firstLine="799"/>
      </w:pPr>
      <w:r>
        <w:t>Оценка «5» ставится, если обучающийся применяет полученные знания при выполнении</w:t>
      </w:r>
      <w:r>
        <w:rPr>
          <w:spacing w:val="-15"/>
        </w:rPr>
        <w:t xml:space="preserve"> </w:t>
      </w:r>
      <w:r>
        <w:t>практической</w:t>
      </w:r>
      <w:r>
        <w:rPr>
          <w:spacing w:val="-15"/>
        </w:rPr>
        <w:t xml:space="preserve"> </w:t>
      </w:r>
      <w:r>
        <w:t>работ</w:t>
      </w:r>
      <w:r>
        <w:t>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выполнить</w:t>
      </w:r>
      <w:r>
        <w:rPr>
          <w:spacing w:val="-14"/>
        </w:rPr>
        <w:t xml:space="preserve"> </w:t>
      </w:r>
      <w:r>
        <w:t>её,</w:t>
      </w:r>
      <w:r>
        <w:rPr>
          <w:spacing w:val="-15"/>
        </w:rPr>
        <w:t xml:space="preserve"> </w:t>
      </w:r>
      <w:r>
        <w:t>используя</w:t>
      </w:r>
      <w:r>
        <w:rPr>
          <w:spacing w:val="-15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образец,</w:t>
      </w:r>
      <w:r>
        <w:rPr>
          <w:spacing w:val="-15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 проанализировать и оценить качество своей работы.</w:t>
      </w:r>
    </w:p>
    <w:p w:rsidR="003B2945" w:rsidRDefault="0075528C">
      <w:pPr>
        <w:pStyle w:val="a3"/>
        <w:ind w:left="309" w:right="694" w:firstLine="662"/>
      </w:pPr>
      <w:r>
        <w:t>Оценка «4» ставится, если обучающийся при выполнении трудовых заданий испытывает незначительные трудности и использует помощь учителя при поэтапном выполнении практического задания и его анализе.</w:t>
      </w:r>
    </w:p>
    <w:p w:rsidR="003B2945" w:rsidRDefault="0075528C">
      <w:pPr>
        <w:pStyle w:val="a3"/>
        <w:ind w:left="309" w:right="693" w:firstLine="662"/>
      </w:pPr>
      <w:r>
        <w:t>Оценка «3» ставится, если обучающийся может выполнить избира</w:t>
      </w:r>
      <w:r>
        <w:t>тельно задания по аналогии и при различных видах помощи; не имеет способности обобщить и проанализировать своей работы.</w:t>
      </w:r>
    </w:p>
    <w:p w:rsidR="003B2945" w:rsidRDefault="0075528C">
      <w:pPr>
        <w:pStyle w:val="a3"/>
        <w:ind w:left="969"/>
      </w:pPr>
      <w:r>
        <w:t>Оценка</w:t>
      </w:r>
      <w:r>
        <w:rPr>
          <w:spacing w:val="-2"/>
        </w:rPr>
        <w:t xml:space="preserve"> </w:t>
      </w:r>
      <w:r>
        <w:t>«2»</w:t>
      </w:r>
      <w:r>
        <w:rPr>
          <w:spacing w:val="-9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ставится.</w:t>
      </w:r>
    </w:p>
    <w:p w:rsidR="003B2945" w:rsidRDefault="0075528C">
      <w:pPr>
        <w:tabs>
          <w:tab w:val="left" w:pos="1992"/>
          <w:tab w:val="left" w:pos="3951"/>
          <w:tab w:val="left" w:pos="6077"/>
          <w:tab w:val="left" w:pos="6992"/>
          <w:tab w:val="left" w:pos="8932"/>
        </w:tabs>
        <w:spacing w:before="5" w:line="237" w:lineRule="auto"/>
        <w:ind w:left="309" w:right="692" w:firstLine="566"/>
        <w:jc w:val="both"/>
        <w:rPr>
          <w:sz w:val="24"/>
        </w:rPr>
      </w:pPr>
      <w:r>
        <w:rPr>
          <w:b/>
          <w:spacing w:val="-4"/>
          <w:sz w:val="24"/>
        </w:rPr>
        <w:t>При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оценивании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успеваемости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по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физической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культуре </w:t>
      </w:r>
      <w:r>
        <w:rPr>
          <w:sz w:val="24"/>
        </w:rPr>
        <w:t xml:space="preserve">учитываются индивидуальные возможности обучающихся, согласно </w:t>
      </w:r>
      <w:r>
        <w:rPr>
          <w:sz w:val="24"/>
        </w:rPr>
        <w:t>заключению врача: уровень физического и психического развития, двигательные возможности.</w:t>
      </w:r>
    </w:p>
    <w:p w:rsidR="003B2945" w:rsidRDefault="0075528C">
      <w:pPr>
        <w:pStyle w:val="a3"/>
        <w:spacing w:line="242" w:lineRule="auto"/>
        <w:ind w:left="309" w:right="702" w:firstLine="707"/>
      </w:pPr>
      <w:r>
        <w:t>Главными требованиями при оценивании умений и навыков являются выполнение изучаемых упражнений, при этом учитывается:</w:t>
      </w:r>
    </w:p>
    <w:p w:rsidR="003B2945" w:rsidRDefault="0075528C">
      <w:pPr>
        <w:pStyle w:val="a5"/>
        <w:numPr>
          <w:ilvl w:val="0"/>
          <w:numId w:val="2"/>
        </w:numPr>
        <w:tabs>
          <w:tab w:val="left" w:pos="1070"/>
        </w:tabs>
        <w:spacing w:line="273" w:lineRule="exact"/>
        <w:ind w:left="1070" w:hanging="765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5"/>
          <w:sz w:val="24"/>
        </w:rPr>
        <w:t xml:space="preserve"> </w:t>
      </w:r>
      <w:r>
        <w:rPr>
          <w:sz w:val="24"/>
        </w:rPr>
        <w:t>овладел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6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навыков;</w:t>
      </w:r>
    </w:p>
    <w:p w:rsidR="003B2945" w:rsidRDefault="0075528C">
      <w:pPr>
        <w:pStyle w:val="a5"/>
        <w:numPr>
          <w:ilvl w:val="0"/>
          <w:numId w:val="2"/>
        </w:numPr>
        <w:tabs>
          <w:tab w:val="left" w:pos="1070"/>
        </w:tabs>
        <w:ind w:left="1070" w:hanging="765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проявил</w:t>
      </w:r>
      <w:r>
        <w:rPr>
          <w:spacing w:val="-7"/>
          <w:sz w:val="24"/>
        </w:rPr>
        <w:t xml:space="preserve"> </w:t>
      </w:r>
      <w:r>
        <w:rPr>
          <w:sz w:val="24"/>
        </w:rPr>
        <w:t>себя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выполнении,</w:t>
      </w:r>
      <w:r>
        <w:rPr>
          <w:spacing w:val="-5"/>
          <w:sz w:val="24"/>
        </w:rPr>
        <w:t xml:space="preserve"> </w:t>
      </w:r>
      <w:r>
        <w:rPr>
          <w:sz w:val="24"/>
        </w:rPr>
        <w:t>старался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достичь</w:t>
      </w:r>
      <w:r>
        <w:rPr>
          <w:spacing w:val="-4"/>
          <w:sz w:val="24"/>
        </w:rPr>
        <w:t xml:space="preserve"> </w:t>
      </w:r>
      <w:r>
        <w:rPr>
          <w:sz w:val="24"/>
        </w:rPr>
        <w:t>желаемого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:rsidR="003B2945" w:rsidRDefault="0075528C">
      <w:pPr>
        <w:pStyle w:val="a5"/>
        <w:numPr>
          <w:ilvl w:val="0"/>
          <w:numId w:val="2"/>
        </w:numPr>
        <w:tabs>
          <w:tab w:val="left" w:pos="1070"/>
        </w:tabs>
        <w:ind w:left="1070" w:hanging="765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объясняет</w:t>
      </w:r>
      <w:r>
        <w:rPr>
          <w:spacing w:val="-8"/>
          <w:sz w:val="24"/>
        </w:rPr>
        <w:t xml:space="preserve"> </w:t>
      </w:r>
      <w:r>
        <w:rPr>
          <w:sz w:val="24"/>
        </w:rPr>
        <w:t>разучиваемое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упражнение;</w:t>
      </w:r>
    </w:p>
    <w:p w:rsidR="003B2945" w:rsidRDefault="0075528C">
      <w:pPr>
        <w:pStyle w:val="a5"/>
        <w:numPr>
          <w:ilvl w:val="0"/>
          <w:numId w:val="2"/>
        </w:numPr>
        <w:tabs>
          <w:tab w:val="left" w:pos="309"/>
          <w:tab w:val="left" w:pos="1077"/>
        </w:tabs>
        <w:ind w:right="1441" w:hanging="5"/>
        <w:jc w:val="left"/>
        <w:rPr>
          <w:sz w:val="24"/>
        </w:rPr>
      </w:pPr>
      <w:r>
        <w:rPr>
          <w:sz w:val="24"/>
        </w:rPr>
        <w:t>как</w:t>
      </w:r>
      <w:r>
        <w:rPr>
          <w:spacing w:val="37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36"/>
          <w:sz w:val="24"/>
        </w:rPr>
        <w:t xml:space="preserve"> </w:t>
      </w:r>
      <w:r>
        <w:rPr>
          <w:sz w:val="24"/>
        </w:rPr>
        <w:t>предлагаемой</w:t>
      </w:r>
      <w:r>
        <w:rPr>
          <w:spacing w:val="3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улучшается</w:t>
      </w:r>
      <w:r>
        <w:rPr>
          <w:spacing w:val="36"/>
          <w:sz w:val="24"/>
        </w:rPr>
        <w:t xml:space="preserve"> </w:t>
      </w:r>
      <w:r>
        <w:rPr>
          <w:sz w:val="24"/>
        </w:rPr>
        <w:t>ли</w:t>
      </w:r>
      <w:r>
        <w:rPr>
          <w:spacing w:val="39"/>
          <w:sz w:val="24"/>
        </w:rPr>
        <w:t xml:space="preserve"> </w:t>
      </w:r>
      <w:r>
        <w:rPr>
          <w:sz w:val="24"/>
        </w:rPr>
        <w:t>при</w:t>
      </w:r>
      <w:r>
        <w:rPr>
          <w:spacing w:val="37"/>
          <w:sz w:val="24"/>
        </w:rPr>
        <w:t xml:space="preserve"> </w:t>
      </w:r>
      <w:r>
        <w:rPr>
          <w:sz w:val="24"/>
        </w:rPr>
        <w:t>этом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качество </w:t>
      </w:r>
      <w:r>
        <w:rPr>
          <w:spacing w:val="-2"/>
          <w:sz w:val="24"/>
        </w:rPr>
        <w:t>выполнения;</w:t>
      </w:r>
    </w:p>
    <w:p w:rsidR="003B2945" w:rsidRDefault="0075528C">
      <w:pPr>
        <w:pStyle w:val="a5"/>
        <w:numPr>
          <w:ilvl w:val="0"/>
          <w:numId w:val="2"/>
        </w:numPr>
        <w:tabs>
          <w:tab w:val="left" w:pos="1070"/>
        </w:tabs>
        <w:ind w:left="1070" w:hanging="765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урокам;</w:t>
      </w:r>
    </w:p>
    <w:p w:rsidR="003B2945" w:rsidRDefault="0075528C">
      <w:pPr>
        <w:pStyle w:val="a5"/>
        <w:numPr>
          <w:ilvl w:val="0"/>
          <w:numId w:val="2"/>
        </w:numPr>
        <w:tabs>
          <w:tab w:val="left" w:pos="1070"/>
        </w:tabs>
        <w:ind w:left="1070" w:hanging="765"/>
        <w:jc w:val="left"/>
        <w:rPr>
          <w:sz w:val="24"/>
        </w:rPr>
      </w:pPr>
      <w:r>
        <w:rPr>
          <w:sz w:val="24"/>
        </w:rPr>
        <w:t>каков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вид;</w:t>
      </w:r>
    </w:p>
    <w:p w:rsidR="003B2945" w:rsidRDefault="0075528C">
      <w:pPr>
        <w:pStyle w:val="a5"/>
        <w:numPr>
          <w:ilvl w:val="0"/>
          <w:numId w:val="2"/>
        </w:numPr>
        <w:tabs>
          <w:tab w:val="left" w:pos="1070"/>
        </w:tabs>
        <w:ind w:left="1070" w:hanging="765"/>
        <w:jc w:val="left"/>
        <w:rPr>
          <w:sz w:val="24"/>
        </w:rPr>
      </w:pPr>
      <w:r>
        <w:rPr>
          <w:sz w:val="24"/>
        </w:rPr>
        <w:t>соблюдает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дисциплину.</w:t>
      </w:r>
    </w:p>
    <w:p w:rsidR="003B2945" w:rsidRDefault="0075528C">
      <w:pPr>
        <w:pStyle w:val="a3"/>
        <w:ind w:left="309" w:right="304"/>
        <w:jc w:val="left"/>
      </w:pPr>
      <w:r>
        <w:t>Последние</w:t>
      </w:r>
      <w:r>
        <w:rPr>
          <w:spacing w:val="-4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влияют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итоговую</w:t>
      </w:r>
      <w:r>
        <w:rPr>
          <w:spacing w:val="-4"/>
        </w:rPr>
        <w:t xml:space="preserve"> </w:t>
      </w:r>
      <w:r>
        <w:t>оценку,</w:t>
      </w:r>
      <w:r>
        <w:rPr>
          <w:spacing w:val="-5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учитель</w:t>
      </w:r>
      <w:r>
        <w:rPr>
          <w:spacing w:val="-5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напоминать</w:t>
      </w:r>
      <w:r>
        <w:rPr>
          <w:spacing w:val="-3"/>
        </w:rPr>
        <w:t xml:space="preserve"> </w:t>
      </w:r>
      <w:r>
        <w:t>об этом обучающимся.</w:t>
      </w:r>
    </w:p>
    <w:p w:rsidR="003B2945" w:rsidRDefault="0075528C">
      <w:pPr>
        <w:pStyle w:val="1"/>
        <w:spacing w:before="273"/>
        <w:ind w:left="2078"/>
        <w:jc w:val="both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«Физическая</w:t>
      </w:r>
      <w:r>
        <w:rPr>
          <w:spacing w:val="-7"/>
        </w:rPr>
        <w:t xml:space="preserve"> </w:t>
      </w:r>
      <w:r>
        <w:rPr>
          <w:spacing w:val="-2"/>
        </w:rPr>
        <w:t>культура»:</w:t>
      </w:r>
    </w:p>
    <w:p w:rsidR="003B2945" w:rsidRDefault="0075528C">
      <w:pPr>
        <w:pStyle w:val="a3"/>
        <w:spacing w:before="3"/>
        <w:ind w:left="309" w:right="695" w:firstLine="799"/>
      </w:pPr>
      <w:r>
        <w:t>Оценка «5» ставится, если учебный материал урока обучающийся усваивает и выполняет</w:t>
      </w:r>
      <w:r>
        <w:rPr>
          <w:spacing w:val="-11"/>
        </w:rPr>
        <w:t xml:space="preserve"> </w:t>
      </w:r>
      <w:r>
        <w:t>физические</w:t>
      </w:r>
      <w:r>
        <w:rPr>
          <w:spacing w:val="-13"/>
        </w:rPr>
        <w:t xml:space="preserve"> </w:t>
      </w:r>
      <w:r>
        <w:t>упражнения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незначительной</w:t>
      </w:r>
      <w:r>
        <w:rPr>
          <w:spacing w:val="-9"/>
        </w:rPr>
        <w:t xml:space="preserve"> </w:t>
      </w:r>
      <w:r>
        <w:t>организующей</w:t>
      </w:r>
      <w:r>
        <w:rPr>
          <w:spacing w:val="-14"/>
        </w:rPr>
        <w:t xml:space="preserve"> </w:t>
      </w:r>
      <w:r>
        <w:t>помощью</w:t>
      </w:r>
      <w:r>
        <w:rPr>
          <w:spacing w:val="36"/>
        </w:rPr>
        <w:t xml:space="preserve"> </w:t>
      </w:r>
      <w:r>
        <w:t>учителя;</w:t>
      </w:r>
      <w:r>
        <w:rPr>
          <w:spacing w:val="-11"/>
        </w:rPr>
        <w:t xml:space="preserve"> </w:t>
      </w:r>
      <w:r>
        <w:t>темп деятельности сохраняется до конца урока на среднем уровне.</w:t>
      </w:r>
    </w:p>
    <w:p w:rsidR="003B2945" w:rsidRDefault="003B2945">
      <w:pPr>
        <w:pStyle w:val="a3"/>
        <w:sectPr w:rsidR="003B2945">
          <w:pgSz w:w="11900" w:h="16850"/>
          <w:pgMar w:top="600" w:right="141" w:bottom="280" w:left="1133" w:header="720" w:footer="720" w:gutter="0"/>
          <w:cols w:space="720"/>
        </w:sectPr>
      </w:pPr>
    </w:p>
    <w:p w:rsidR="003B2945" w:rsidRDefault="0075528C">
      <w:pPr>
        <w:pStyle w:val="a3"/>
        <w:spacing w:before="77"/>
        <w:ind w:left="309" w:right="690" w:firstLine="799"/>
      </w:pPr>
      <w:r>
        <w:lastRenderedPageBreak/>
        <w:t>Оценка</w:t>
      </w:r>
      <w:r>
        <w:rPr>
          <w:spacing w:val="-14"/>
        </w:rPr>
        <w:t xml:space="preserve"> </w:t>
      </w:r>
      <w:r>
        <w:t>«4»</w:t>
      </w:r>
      <w:r>
        <w:rPr>
          <w:spacing w:val="-15"/>
        </w:rPr>
        <w:t xml:space="preserve"> </w:t>
      </w:r>
      <w:r>
        <w:t>ставится,</w:t>
      </w:r>
      <w:r>
        <w:rPr>
          <w:spacing w:val="-13"/>
        </w:rPr>
        <w:t xml:space="preserve"> </w:t>
      </w:r>
      <w:r>
        <w:t>если</w:t>
      </w:r>
      <w:r>
        <w:rPr>
          <w:spacing w:val="-14"/>
        </w:rPr>
        <w:t xml:space="preserve"> </w:t>
      </w:r>
      <w:r>
        <w:t>учебный</w:t>
      </w:r>
      <w:r>
        <w:rPr>
          <w:spacing w:val="-12"/>
        </w:rPr>
        <w:t xml:space="preserve"> </w:t>
      </w:r>
      <w:r>
        <w:t>материал</w:t>
      </w:r>
      <w:r>
        <w:rPr>
          <w:spacing w:val="-12"/>
        </w:rPr>
        <w:t xml:space="preserve"> </w:t>
      </w:r>
      <w:r>
        <w:t>урока</w:t>
      </w:r>
      <w:r>
        <w:rPr>
          <w:spacing w:val="-15"/>
        </w:rPr>
        <w:t xml:space="preserve"> </w:t>
      </w:r>
      <w:r>
        <w:t>обучающийся</w:t>
      </w:r>
      <w:r>
        <w:rPr>
          <w:spacing w:val="-12"/>
        </w:rPr>
        <w:t xml:space="preserve"> </w:t>
      </w:r>
      <w:r>
        <w:t>усваивает</w:t>
      </w:r>
      <w:r>
        <w:rPr>
          <w:spacing w:val="-14"/>
        </w:rPr>
        <w:t xml:space="preserve"> </w:t>
      </w:r>
      <w:r>
        <w:t>частично, с помощью учителя, выполняет физические упражнения с незначительными ошибками и искажениями, но</w:t>
      </w:r>
      <w:r>
        <w:rPr>
          <w:spacing w:val="-2"/>
        </w:rPr>
        <w:t xml:space="preserve"> </w:t>
      </w:r>
      <w:r>
        <w:t>при этом наблюдается стремление</w:t>
      </w:r>
      <w:r>
        <w:rPr>
          <w:spacing w:val="-1"/>
        </w:rPr>
        <w:t xml:space="preserve"> </w:t>
      </w:r>
      <w:r>
        <w:t>к самостоятельности; темп деятельности средний, но к концу урока снижаетс</w:t>
      </w:r>
      <w:r>
        <w:t>я.</w:t>
      </w:r>
    </w:p>
    <w:p w:rsidR="003B2945" w:rsidRDefault="0075528C">
      <w:pPr>
        <w:pStyle w:val="a3"/>
        <w:spacing w:before="3"/>
        <w:ind w:left="309" w:right="715" w:firstLine="799"/>
      </w:pPr>
      <w:r>
        <w:t>Оценка «3» ставится, если учебный материал урока обучающийся усваивает избирательно и частично, выполняет физические упражнения механически и только с помощью учителя, темп деятельности на низком уровне.</w:t>
      </w:r>
    </w:p>
    <w:p w:rsidR="003B2945" w:rsidRDefault="0075528C">
      <w:pPr>
        <w:pStyle w:val="a3"/>
        <w:ind w:left="309" w:right="696" w:firstLine="799"/>
      </w:pPr>
      <w:r>
        <w:t>Оценка «2» может выставляться в устной форме как метод воспитательного воздействия на ребёнка.</w:t>
      </w:r>
    </w:p>
    <w:p w:rsidR="003B2945" w:rsidRDefault="003B2945">
      <w:pPr>
        <w:pStyle w:val="a3"/>
        <w:spacing w:before="5"/>
        <w:ind w:left="0"/>
        <w:jc w:val="left"/>
      </w:pPr>
    </w:p>
    <w:p w:rsidR="003B2945" w:rsidRDefault="0075528C">
      <w:pPr>
        <w:pStyle w:val="a3"/>
        <w:tabs>
          <w:tab w:val="left" w:pos="8961"/>
        </w:tabs>
        <w:ind w:left="369" w:right="752" w:firstLine="849"/>
      </w:pPr>
      <w:r>
        <w:rPr>
          <w:b/>
        </w:rPr>
        <w:t xml:space="preserve">Критерии оценивания обучающихся по учебному предмету «Музыка»: </w:t>
      </w:r>
      <w:r>
        <w:t>Музыкальное воспитание обучающихся ограниченными возможностями</w:t>
      </w:r>
      <w:r>
        <w:tab/>
      </w:r>
      <w:r>
        <w:rPr>
          <w:spacing w:val="-2"/>
        </w:rPr>
        <w:t xml:space="preserve">здоровья </w:t>
      </w:r>
      <w:r>
        <w:t>общеобразовательной школы</w:t>
      </w:r>
      <w:r>
        <w:t xml:space="preserve"> – это специально организованный педагогическийпроцесс, являющийся составной частью коррекционного-развивающего образовательногопроцесса, цель которого – формирование музыкальной культуры как совокупности качеств музыкального сознания деятельности, отношен</w:t>
      </w:r>
      <w:r>
        <w:t>ий,</w:t>
      </w:r>
      <w:r>
        <w:rPr>
          <w:spacing w:val="-1"/>
        </w:rPr>
        <w:t xml:space="preserve"> </w:t>
      </w:r>
      <w:r>
        <w:t>коррекция и предупреждение вторичных отклонений в развитии воспитанников.</w:t>
      </w:r>
    </w:p>
    <w:p w:rsidR="003B2945" w:rsidRDefault="0075528C">
      <w:pPr>
        <w:pStyle w:val="a3"/>
        <w:spacing w:before="1"/>
        <w:ind w:left="326" w:right="694" w:firstLine="801"/>
      </w:pPr>
      <w:r>
        <w:t>Оценка «5» ставится, если обучающийся проявляет устойчивый интерес к предмету, знает основные музыкальные инструменты, способен различать изученные жанры музыкальных произведений</w:t>
      </w:r>
      <w:r>
        <w:t xml:space="preserve">, воспроизводить музыкальные звуки и тексты песен, самостоятельно исполнять знакомые песни; отвечать на вопросы о прослушанных </w:t>
      </w:r>
      <w:r>
        <w:rPr>
          <w:spacing w:val="-2"/>
        </w:rPr>
        <w:t>произведениях.</w:t>
      </w:r>
    </w:p>
    <w:p w:rsidR="003B2945" w:rsidRDefault="0075528C">
      <w:pPr>
        <w:pStyle w:val="a3"/>
        <w:ind w:left="326" w:right="713" w:firstLine="801"/>
      </w:pPr>
      <w:r>
        <w:t>Оценка «4» ставится, если обучающийся проявляется интерес к предмету, знает основные музыкальные инструменты, спос</w:t>
      </w:r>
      <w:r>
        <w:t>обен с помощью различать изученные жанры музыкальных произведений, принимает участие в хоровом пении; отвечать на вопросы о прослушанных произведениях с незначительной помощью.</w:t>
      </w:r>
    </w:p>
    <w:p w:rsidR="003B2945" w:rsidRDefault="0075528C">
      <w:pPr>
        <w:pStyle w:val="a3"/>
        <w:ind w:left="326" w:right="696" w:firstLine="801"/>
      </w:pPr>
      <w:r>
        <w:t>Оценка «3» ставится, если обучающийся эмоционально реагирует на знакомые музыка</w:t>
      </w:r>
      <w:r>
        <w:t>льные произведения, узнает основные музыкальные инструменты, запоминает простейшие мелодии, исполняет их, способен сотрудничать со сверстниками в процессе совместных художественно-эстетических видов деятельности.</w:t>
      </w:r>
    </w:p>
    <w:p w:rsidR="003B2945" w:rsidRDefault="0075528C">
      <w:pPr>
        <w:pStyle w:val="a3"/>
        <w:spacing w:before="1"/>
        <w:ind w:left="1128"/>
      </w:pPr>
      <w:r>
        <w:t>Оценка</w:t>
      </w:r>
      <w:r>
        <w:rPr>
          <w:spacing w:val="-2"/>
        </w:rPr>
        <w:t xml:space="preserve"> </w:t>
      </w:r>
      <w:r>
        <w:t>«2»</w:t>
      </w:r>
      <w:r>
        <w:rPr>
          <w:spacing w:val="-9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ставятся.</w:t>
      </w:r>
    </w:p>
    <w:p w:rsidR="003B2945" w:rsidRDefault="0075528C">
      <w:pPr>
        <w:pStyle w:val="1"/>
        <w:spacing w:before="271"/>
        <w:ind w:left="1248"/>
        <w:jc w:val="both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«Изобразительное</w:t>
      </w:r>
      <w:r>
        <w:rPr>
          <w:spacing w:val="-9"/>
        </w:rPr>
        <w:t xml:space="preserve"> </w:t>
      </w:r>
      <w:r>
        <w:rPr>
          <w:spacing w:val="-2"/>
        </w:rPr>
        <w:t>искусство»:</w:t>
      </w:r>
    </w:p>
    <w:p w:rsidR="003B2945" w:rsidRDefault="0075528C">
      <w:pPr>
        <w:pStyle w:val="a3"/>
        <w:tabs>
          <w:tab w:val="left" w:pos="3737"/>
          <w:tab w:val="left" w:pos="4219"/>
          <w:tab w:val="left" w:pos="5408"/>
          <w:tab w:val="left" w:pos="7516"/>
          <w:tab w:val="left" w:pos="8951"/>
        </w:tabs>
        <w:ind w:left="1157"/>
        <w:jc w:val="left"/>
      </w:pPr>
      <w:r>
        <w:t>Оценка</w:t>
      </w:r>
      <w:r>
        <w:rPr>
          <w:spacing w:val="25"/>
        </w:rPr>
        <w:t xml:space="preserve">  </w:t>
      </w:r>
      <w:r>
        <w:rPr>
          <w:spacing w:val="-2"/>
        </w:rPr>
        <w:t>обучающихся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предмету</w:t>
      </w:r>
      <w:r>
        <w:tab/>
      </w:r>
      <w:r>
        <w:rPr>
          <w:spacing w:val="-2"/>
        </w:rPr>
        <w:t>«Изобразительное</w:t>
      </w:r>
      <w:r>
        <w:tab/>
      </w:r>
      <w:r>
        <w:rPr>
          <w:spacing w:val="-2"/>
        </w:rPr>
        <w:t>искусство».</w:t>
      </w:r>
      <w:r>
        <w:tab/>
      </w:r>
      <w:r>
        <w:rPr>
          <w:spacing w:val="-2"/>
        </w:rPr>
        <w:t>Предмет</w:t>
      </w:r>
    </w:p>
    <w:p w:rsidR="003B2945" w:rsidRDefault="0075528C">
      <w:pPr>
        <w:pStyle w:val="a3"/>
        <w:spacing w:before="2"/>
        <w:ind w:right="689"/>
        <w:jc w:val="right"/>
      </w:pPr>
      <w:r>
        <w:t>«Изобразительное</w:t>
      </w:r>
      <w:r>
        <w:rPr>
          <w:spacing w:val="40"/>
        </w:rPr>
        <w:t xml:space="preserve"> </w:t>
      </w:r>
      <w:r>
        <w:t>искусство»</w:t>
      </w:r>
      <w:r>
        <w:rPr>
          <w:spacing w:val="40"/>
        </w:rPr>
        <w:t xml:space="preserve"> </w:t>
      </w:r>
      <w:r>
        <w:t>решает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приобщения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ограниченными возможностями здоровья общеобразовательной школы к тв</w:t>
      </w:r>
      <w:r>
        <w:t>орческому социально значимому труду,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изобразительной деятельности как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компенсаторного</w:t>
      </w:r>
      <w:r>
        <w:rPr>
          <w:spacing w:val="-1"/>
        </w:rPr>
        <w:t xml:space="preserve"> </w:t>
      </w:r>
      <w:r>
        <w:t>развития детей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нарушением</w:t>
      </w:r>
      <w:r>
        <w:rPr>
          <w:spacing w:val="-15"/>
        </w:rPr>
        <w:t xml:space="preserve"> </w:t>
      </w:r>
      <w:r>
        <w:t>процессов</w:t>
      </w:r>
      <w:r>
        <w:rPr>
          <w:spacing w:val="-15"/>
        </w:rPr>
        <w:t xml:space="preserve"> </w:t>
      </w:r>
      <w:r>
        <w:t>познавательной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этапах</w:t>
      </w:r>
      <w:r>
        <w:rPr>
          <w:spacing w:val="-15"/>
        </w:rPr>
        <w:t xml:space="preserve"> </w:t>
      </w:r>
      <w:r>
        <w:t>обучения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школе. Оценка «5» ставится, если обучающийся самостояте</w:t>
      </w:r>
      <w:r>
        <w:t>льно располагает лист бумаги в зависимости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пространственного</w:t>
      </w:r>
      <w:r>
        <w:rPr>
          <w:spacing w:val="80"/>
        </w:rPr>
        <w:t xml:space="preserve"> </w:t>
      </w:r>
      <w:r>
        <w:t>расположения</w:t>
      </w:r>
      <w:r>
        <w:rPr>
          <w:spacing w:val="80"/>
        </w:rPr>
        <w:t xml:space="preserve"> </w:t>
      </w:r>
      <w:r>
        <w:t>изображаемого;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руки</w:t>
      </w:r>
      <w:r>
        <w:rPr>
          <w:spacing w:val="80"/>
        </w:rPr>
        <w:t xml:space="preserve"> </w:t>
      </w:r>
      <w:r>
        <w:t>изображает предметы разной формы, использует при этом незначительную помощь; различает цвета 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оттенки;</w:t>
      </w:r>
      <w:r>
        <w:rPr>
          <w:spacing w:val="40"/>
        </w:rPr>
        <w:t xml:space="preserve"> </w:t>
      </w:r>
      <w:r>
        <w:t>называет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жанры</w:t>
      </w:r>
      <w:r>
        <w:rPr>
          <w:spacing w:val="40"/>
        </w:rPr>
        <w:t xml:space="preserve"> </w:t>
      </w:r>
      <w:r>
        <w:t>живописи;</w:t>
      </w:r>
      <w:r>
        <w:rPr>
          <w:spacing w:val="40"/>
        </w:rPr>
        <w:t xml:space="preserve"> </w:t>
      </w:r>
      <w:r>
        <w:t>умеет</w:t>
      </w:r>
      <w:r>
        <w:rPr>
          <w:spacing w:val="40"/>
        </w:rPr>
        <w:t xml:space="preserve"> </w:t>
      </w:r>
      <w:r>
        <w:t>пользоваться</w:t>
      </w:r>
      <w:r>
        <w:rPr>
          <w:spacing w:val="40"/>
        </w:rPr>
        <w:t xml:space="preserve"> </w:t>
      </w:r>
      <w:r>
        <w:t>инструментами</w:t>
      </w:r>
      <w:r>
        <w:rPr>
          <w:spacing w:val="40"/>
        </w:rPr>
        <w:t xml:space="preserve"> </w:t>
      </w:r>
      <w:r>
        <w:t>для рисования;</w:t>
      </w:r>
      <w:r>
        <w:rPr>
          <w:spacing w:val="-9"/>
        </w:rPr>
        <w:t xml:space="preserve"> </w:t>
      </w:r>
      <w:r>
        <w:t>анализирует</w:t>
      </w:r>
      <w:r>
        <w:rPr>
          <w:spacing w:val="-11"/>
        </w:rPr>
        <w:t xml:space="preserve"> </w:t>
      </w:r>
      <w:r>
        <w:t>свой</w:t>
      </w:r>
      <w:r>
        <w:rPr>
          <w:spacing w:val="-9"/>
        </w:rPr>
        <w:t xml:space="preserve"> </w:t>
      </w:r>
      <w:r>
        <w:t>рисунок,</w:t>
      </w:r>
      <w:r>
        <w:rPr>
          <w:spacing w:val="-9"/>
        </w:rPr>
        <w:t xml:space="preserve"> </w:t>
      </w:r>
      <w:r>
        <w:t>сравнивая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изображённым</w:t>
      </w:r>
      <w:r>
        <w:rPr>
          <w:spacing w:val="40"/>
        </w:rPr>
        <w:t xml:space="preserve"> </w:t>
      </w:r>
      <w:r>
        <w:t>предметом,</w:t>
      </w:r>
      <w:r>
        <w:rPr>
          <w:spacing w:val="-10"/>
        </w:rPr>
        <w:t xml:space="preserve"> </w:t>
      </w:r>
      <w:r>
        <w:t>исправляет</w:t>
      </w:r>
    </w:p>
    <w:p w:rsidR="003B2945" w:rsidRDefault="0075528C">
      <w:pPr>
        <w:pStyle w:val="a3"/>
        <w:spacing w:before="1"/>
        <w:ind w:left="326"/>
      </w:pPr>
      <w:r>
        <w:t>неточности;</w:t>
      </w:r>
      <w:r>
        <w:rPr>
          <w:spacing w:val="-6"/>
        </w:rPr>
        <w:t xml:space="preserve"> </w:t>
      </w:r>
      <w:r>
        <w:t>способен</w:t>
      </w:r>
      <w:r>
        <w:rPr>
          <w:spacing w:val="-4"/>
        </w:rPr>
        <w:t xml:space="preserve"> </w:t>
      </w:r>
      <w:r>
        <w:t>видеть,</w:t>
      </w:r>
      <w:r>
        <w:rPr>
          <w:spacing w:val="-4"/>
        </w:rPr>
        <w:t xml:space="preserve"> </w:t>
      </w:r>
      <w:r>
        <w:t>чувствовать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изображать</w:t>
      </w:r>
      <w:r>
        <w:rPr>
          <w:spacing w:val="-3"/>
        </w:rPr>
        <w:t xml:space="preserve"> </w:t>
      </w:r>
      <w:r>
        <w:t>красоту</w:t>
      </w:r>
      <w:r>
        <w:rPr>
          <w:spacing w:val="-3"/>
        </w:rPr>
        <w:t xml:space="preserve"> </w:t>
      </w:r>
      <w:r>
        <w:t xml:space="preserve">окружающего </w:t>
      </w:r>
      <w:r>
        <w:rPr>
          <w:spacing w:val="-2"/>
        </w:rPr>
        <w:t>мира.</w:t>
      </w:r>
    </w:p>
    <w:p w:rsidR="003B2945" w:rsidRDefault="0075528C">
      <w:pPr>
        <w:pStyle w:val="a3"/>
        <w:ind w:left="326" w:right="689" w:firstLine="921"/>
      </w:pPr>
      <w:r>
        <w:t xml:space="preserve">Оценка «4» ставится, если обучающийся располагает лист бумаги в зависимости от пространственного расположения изображаемого с опорой на наглядность; различает основные цвета и основные жанры; от руки изображает простые предметы разной геометрической формы </w:t>
      </w:r>
      <w:r>
        <w:t xml:space="preserve">и фигуры, пользуется простейшими вспомогательными линиями для изображения рисунка и его проверки; умеет пользоваться основными инструментами для рисования; сравнивает свой рисунок с изображённым предметом, исправляет неточности с помощью учителя; способен </w:t>
      </w:r>
      <w:r>
        <w:t>видеть, чувствовать красоту природы, человека.</w:t>
      </w:r>
    </w:p>
    <w:p w:rsidR="003B2945" w:rsidRDefault="0075528C">
      <w:pPr>
        <w:pStyle w:val="a3"/>
        <w:spacing w:before="1"/>
        <w:ind w:left="326" w:right="695" w:firstLine="959"/>
      </w:pPr>
      <w:r>
        <w:t>Оценка</w:t>
      </w:r>
      <w:r>
        <w:rPr>
          <w:spacing w:val="-15"/>
        </w:rPr>
        <w:t xml:space="preserve"> </w:t>
      </w:r>
      <w:r>
        <w:t>«3»</w:t>
      </w:r>
      <w:r>
        <w:rPr>
          <w:spacing w:val="-15"/>
        </w:rPr>
        <w:t xml:space="preserve"> </w:t>
      </w:r>
      <w:r>
        <w:t>ставится,</w:t>
      </w:r>
      <w:r>
        <w:rPr>
          <w:spacing w:val="-15"/>
        </w:rPr>
        <w:t xml:space="preserve"> </w:t>
      </w:r>
      <w:r>
        <w:t>если</w:t>
      </w:r>
      <w:r>
        <w:rPr>
          <w:spacing w:val="-14"/>
        </w:rPr>
        <w:t xml:space="preserve"> </w:t>
      </w:r>
      <w:r>
        <w:t>обучающийся</w:t>
      </w:r>
      <w:r>
        <w:rPr>
          <w:spacing w:val="-14"/>
        </w:rPr>
        <w:t xml:space="preserve"> </w:t>
      </w:r>
      <w:r>
        <w:t>способен</w:t>
      </w:r>
      <w:r>
        <w:rPr>
          <w:spacing w:val="-14"/>
        </w:rPr>
        <w:t xml:space="preserve"> </w:t>
      </w:r>
      <w:r>
        <w:t>ориентироваться</w:t>
      </w:r>
      <w:r>
        <w:rPr>
          <w:spacing w:val="-14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листе</w:t>
      </w:r>
      <w:r>
        <w:rPr>
          <w:spacing w:val="-15"/>
        </w:rPr>
        <w:t xml:space="preserve"> </w:t>
      </w:r>
      <w:r>
        <w:t>бумаги по образцу; рисовать, обводить изображения по опорным точкам, по</w:t>
      </w:r>
      <w:r>
        <w:rPr>
          <w:spacing w:val="37"/>
        </w:rPr>
        <w:t xml:space="preserve"> </w:t>
      </w:r>
      <w:r>
        <w:t>трафарету; по</w:t>
      </w:r>
    </w:p>
    <w:p w:rsidR="003B2945" w:rsidRDefault="003B2945">
      <w:pPr>
        <w:pStyle w:val="a3"/>
        <w:sectPr w:rsidR="003B2945">
          <w:pgSz w:w="11900" w:h="16850"/>
          <w:pgMar w:top="600" w:right="141" w:bottom="280" w:left="1133" w:header="720" w:footer="720" w:gutter="0"/>
          <w:cols w:space="720"/>
        </w:sectPr>
      </w:pPr>
    </w:p>
    <w:p w:rsidR="003B2945" w:rsidRDefault="0075528C">
      <w:pPr>
        <w:pStyle w:val="a3"/>
        <w:spacing w:before="77" w:line="242" w:lineRule="auto"/>
        <w:ind w:left="326" w:right="753"/>
        <w:jc w:val="left"/>
      </w:pPr>
      <w:r>
        <w:lastRenderedPageBreak/>
        <w:t>шаблону;</w:t>
      </w:r>
      <w:r>
        <w:rPr>
          <w:spacing w:val="29"/>
        </w:rPr>
        <w:t xml:space="preserve"> </w:t>
      </w:r>
      <w:r>
        <w:t>умеет пользоваться основными инструментами для рисования избирательно; различать основные цвета и соотносить их с образцом.</w:t>
      </w:r>
    </w:p>
    <w:p w:rsidR="003B2945" w:rsidRDefault="0075528C">
      <w:pPr>
        <w:pStyle w:val="a3"/>
        <w:spacing w:line="273" w:lineRule="exact"/>
        <w:ind w:left="1286"/>
        <w:jc w:val="left"/>
      </w:pPr>
      <w:r>
        <w:t>Оценка</w:t>
      </w:r>
      <w:r>
        <w:rPr>
          <w:spacing w:val="-2"/>
        </w:rPr>
        <w:t xml:space="preserve"> </w:t>
      </w:r>
      <w:r>
        <w:t>«2»</w:t>
      </w:r>
      <w:r>
        <w:rPr>
          <w:spacing w:val="-9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ставится.</w:t>
      </w:r>
    </w:p>
    <w:p w:rsidR="003B2945" w:rsidRDefault="003B2945">
      <w:pPr>
        <w:pStyle w:val="a3"/>
        <w:spacing w:before="5"/>
        <w:ind w:left="0"/>
        <w:jc w:val="left"/>
      </w:pPr>
    </w:p>
    <w:p w:rsidR="003B2945" w:rsidRDefault="0075528C">
      <w:pPr>
        <w:pStyle w:val="1"/>
        <w:ind w:left="2878" w:right="1737" w:hanging="1573"/>
        <w:jc w:val="both"/>
      </w:pPr>
      <w:r>
        <w:t>Критерии</w:t>
      </w:r>
      <w:r>
        <w:rPr>
          <w:spacing w:val="-5"/>
        </w:rPr>
        <w:t xml:space="preserve"> </w:t>
      </w:r>
      <w:r>
        <w:t>оценивания</w:t>
      </w:r>
      <w:r>
        <w:rPr>
          <w:spacing w:val="-8"/>
        </w:rPr>
        <w:t xml:space="preserve"> </w:t>
      </w:r>
      <w:r>
        <w:t>успешности</w:t>
      </w:r>
      <w:r>
        <w:rPr>
          <w:spacing w:val="-5"/>
        </w:rPr>
        <w:t xml:space="preserve"> </w:t>
      </w:r>
      <w:r>
        <w:t>продвижения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ОВЗ (УО/интеллектуальными нарушениями)</w:t>
      </w:r>
    </w:p>
    <w:p w:rsidR="003B2945" w:rsidRDefault="0075528C">
      <w:pPr>
        <w:pStyle w:val="a3"/>
        <w:spacing w:before="1"/>
        <w:ind w:right="687" w:firstLine="566"/>
      </w:pPr>
      <w:r>
        <w:t>Предметные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умственной</w:t>
      </w:r>
      <w:r>
        <w:rPr>
          <w:spacing w:val="-15"/>
        </w:rPr>
        <w:t xml:space="preserve"> </w:t>
      </w:r>
      <w:r>
        <w:t>отсталостью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являются</w:t>
      </w:r>
      <w:r>
        <w:rPr>
          <w:spacing w:val="-15"/>
        </w:rPr>
        <w:t xml:space="preserve"> </w:t>
      </w:r>
      <w:r>
        <w:t xml:space="preserve">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 АООП определяет два уровня овладения </w:t>
      </w:r>
      <w:r>
        <w:t>предметными результатами: минимальный и достаточный. Достаточный уровень освоения предметных результатов не является обязательным для всех обучающихся. Минимальный уровень является обязательным для всех обучающихся с умственной отсталостью. Отсутствие дост</w:t>
      </w:r>
      <w:r>
        <w:t>ижения этого уровня по отдельным предметам не является препятствием к продолжению образования по данному варианту программы. В случае, если обучающийся не достигает минимального уровня овладения по всем или большинству учебных предметов, то по рекомендации</w:t>
      </w:r>
      <w:r>
        <w:t xml:space="preserve"> медико-психолого-педагогической комиссии и с согласия родителей (законных представителей) образовательная организация может перевести обучающегося на обучение по индивидуальному плану или на вариант 2 образовательной программы.</w:t>
      </w:r>
    </w:p>
    <w:p w:rsidR="003B2945" w:rsidRDefault="0075528C">
      <w:pPr>
        <w:pStyle w:val="a3"/>
        <w:ind w:right="696" w:firstLine="561"/>
      </w:pP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требования</w:t>
      </w:r>
      <w:r>
        <w:rPr>
          <w:spacing w:val="-10"/>
        </w:rPr>
        <w:t xml:space="preserve"> </w:t>
      </w:r>
      <w:r>
        <w:t>ФГОС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умственной</w:t>
      </w:r>
      <w:r>
        <w:rPr>
          <w:spacing w:val="-9"/>
        </w:rPr>
        <w:t xml:space="preserve"> </w:t>
      </w:r>
      <w:r>
        <w:t>отсталостью</w:t>
      </w:r>
      <w:r>
        <w:rPr>
          <w:spacing w:val="-10"/>
        </w:rPr>
        <w:t xml:space="preserve"> </w:t>
      </w:r>
      <w:r>
        <w:t>оценке подлежат личностные и предметные результаты.</w:t>
      </w:r>
    </w:p>
    <w:p w:rsidR="003B2945" w:rsidRDefault="0075528C">
      <w:pPr>
        <w:pStyle w:val="a3"/>
        <w:ind w:right="686" w:firstLine="566"/>
      </w:pPr>
      <w:r>
        <w:t>Личностные результаты включают овладение обучающимися социальными (жизненными) компетенциями, необходимыми для решения практико-ориентированных задач</w:t>
      </w:r>
      <w:r>
        <w:rPr>
          <w:spacing w:val="-1"/>
        </w:rPr>
        <w:t xml:space="preserve"> </w:t>
      </w:r>
      <w:r>
        <w:t>и обесп</w:t>
      </w:r>
      <w:r>
        <w:t>ечивающими формирование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социальных отношений</w:t>
      </w:r>
      <w:r>
        <w:rPr>
          <w:spacing w:val="-1"/>
        </w:rPr>
        <w:t xml:space="preserve"> </w:t>
      </w:r>
      <w:r>
        <w:t>обучающихся в различных средах. Оценка личностных результатов предполагает, прежде всего, оценку продвижения ребенка в овладении социальными (жизненными) компетенциями, которые, в конечном итоге, составляют основу этих результатов. Всестороння и комплексна</w:t>
      </w:r>
      <w:r>
        <w:t>я оценка овладения</w:t>
      </w:r>
      <w:r>
        <w:rPr>
          <w:spacing w:val="-15"/>
        </w:rPr>
        <w:t xml:space="preserve"> </w:t>
      </w:r>
      <w:r>
        <w:t>обучающимися</w:t>
      </w:r>
      <w:r>
        <w:rPr>
          <w:spacing w:val="-15"/>
        </w:rPr>
        <w:t xml:space="preserve"> </w:t>
      </w:r>
      <w:r>
        <w:t>социальными</w:t>
      </w:r>
      <w:r>
        <w:rPr>
          <w:spacing w:val="-15"/>
        </w:rPr>
        <w:t xml:space="preserve"> </w:t>
      </w:r>
      <w:r>
        <w:t>(жизненными)</w:t>
      </w:r>
      <w:r>
        <w:rPr>
          <w:spacing w:val="-15"/>
        </w:rPr>
        <w:t xml:space="preserve"> </w:t>
      </w:r>
      <w:r>
        <w:t>компетенциями</w:t>
      </w:r>
      <w:r>
        <w:rPr>
          <w:spacing w:val="-15"/>
        </w:rPr>
        <w:t xml:space="preserve"> </w:t>
      </w:r>
      <w:r>
        <w:t>можетосуществляться на</w:t>
      </w:r>
      <w:r>
        <w:rPr>
          <w:spacing w:val="-9"/>
        </w:rPr>
        <w:t xml:space="preserve"> </w:t>
      </w:r>
      <w:r>
        <w:t>основании</w:t>
      </w:r>
      <w:r>
        <w:rPr>
          <w:spacing w:val="-7"/>
        </w:rPr>
        <w:t xml:space="preserve"> </w:t>
      </w:r>
      <w:r>
        <w:t>применения</w:t>
      </w:r>
      <w:r>
        <w:rPr>
          <w:spacing w:val="-8"/>
        </w:rPr>
        <w:t xml:space="preserve"> </w:t>
      </w:r>
      <w:r>
        <w:t>метода</w:t>
      </w:r>
      <w:r>
        <w:rPr>
          <w:spacing w:val="-7"/>
        </w:rPr>
        <w:t xml:space="preserve"> </w:t>
      </w:r>
      <w:r>
        <w:t>экспертной</w:t>
      </w:r>
      <w:r>
        <w:rPr>
          <w:spacing w:val="-7"/>
        </w:rPr>
        <w:t xml:space="preserve"> </w:t>
      </w:r>
      <w:r>
        <w:t>оценки,</w:t>
      </w:r>
      <w:r>
        <w:rPr>
          <w:spacing w:val="-11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представляет</w:t>
      </w:r>
      <w:r>
        <w:rPr>
          <w:spacing w:val="-5"/>
        </w:rPr>
        <w:t xml:space="preserve"> </w:t>
      </w:r>
      <w:r>
        <w:t>собой</w:t>
      </w:r>
      <w:r>
        <w:rPr>
          <w:spacing w:val="-7"/>
        </w:rPr>
        <w:t xml:space="preserve"> </w:t>
      </w:r>
      <w:r>
        <w:t>процедуру оценки результатов на основе мнений группы специалистов (экспертов). Состав эк</w:t>
      </w:r>
      <w:r>
        <w:t>спертной группы определяется образовательной организацией и включает педагогических и медицинских работников (учителей, воспитателей, учителей-логопедов, педагогов- психологов,</w:t>
      </w:r>
      <w:r>
        <w:rPr>
          <w:spacing w:val="-14"/>
        </w:rPr>
        <w:t xml:space="preserve"> </w:t>
      </w:r>
      <w:r>
        <w:t>социальных</w:t>
      </w:r>
      <w:r>
        <w:rPr>
          <w:spacing w:val="-14"/>
        </w:rPr>
        <w:t xml:space="preserve"> </w:t>
      </w:r>
      <w:r>
        <w:t>педагогов,</w:t>
      </w:r>
      <w:r>
        <w:rPr>
          <w:spacing w:val="-14"/>
        </w:rPr>
        <w:t xml:space="preserve"> </w:t>
      </w:r>
      <w:r>
        <w:t>врача</w:t>
      </w:r>
      <w:r>
        <w:rPr>
          <w:spacing w:val="-14"/>
        </w:rPr>
        <w:t xml:space="preserve"> </w:t>
      </w:r>
      <w:r>
        <w:t>психоневролога,</w:t>
      </w:r>
      <w:r>
        <w:rPr>
          <w:spacing w:val="-14"/>
        </w:rPr>
        <w:t xml:space="preserve"> </w:t>
      </w:r>
      <w:r>
        <w:t>невропатолога,</w:t>
      </w:r>
      <w:r>
        <w:rPr>
          <w:spacing w:val="-13"/>
        </w:rPr>
        <w:t xml:space="preserve"> </w:t>
      </w:r>
      <w:r>
        <w:t>педиатра),</w:t>
      </w:r>
      <w:r>
        <w:rPr>
          <w:spacing w:val="-14"/>
        </w:rPr>
        <w:t xml:space="preserve"> </w:t>
      </w:r>
      <w:r>
        <w:t>которые х</w:t>
      </w:r>
      <w:r>
        <w:t>орошо знают ученика. Для полноты оценки личностных результатов освоения обучающимися с умственной отсталостью АООП следует учитывать мнение родителей (законных представителей). Предметные результаты связаны с овладением обучающимися содержанием каждой обра</w:t>
      </w:r>
      <w:r>
        <w:t>зовательной области и характеризуют достижения обучающихся в усвоении знаний и умений, способность их применять в практической деятельности.</w:t>
      </w:r>
    </w:p>
    <w:p w:rsidR="003B2945" w:rsidRDefault="0075528C">
      <w:pPr>
        <w:pStyle w:val="a3"/>
        <w:spacing w:before="2"/>
        <w:ind w:left="309" w:right="683" w:firstLine="566"/>
      </w:pPr>
      <w:r>
        <w:t xml:space="preserve">Оценку этой группы результатов целесообразно начинать </w:t>
      </w:r>
      <w:r>
        <w:rPr>
          <w:u w:val="single"/>
        </w:rPr>
        <w:t>со второго полугодия 2-го</w:t>
      </w:r>
      <w:r>
        <w:t xml:space="preserve"> </w:t>
      </w:r>
      <w:r>
        <w:rPr>
          <w:u w:val="single"/>
        </w:rPr>
        <w:t>класса</w:t>
      </w:r>
      <w:r>
        <w:t>, т. е. в тот период, когда у</w:t>
      </w:r>
      <w:r>
        <w:t xml:space="preserve"> обучающихся уже будут сформированы некоторые начальные навыки чтения, письма и счета. Кроме того, сама учебная деятельность будет привычной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обучающихся,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смогут</w:t>
      </w:r>
      <w:r>
        <w:rPr>
          <w:spacing w:val="-8"/>
        </w:rPr>
        <w:t xml:space="preserve"> </w:t>
      </w:r>
      <w:r>
        <w:t>ее</w:t>
      </w:r>
      <w:r>
        <w:rPr>
          <w:spacing w:val="-12"/>
        </w:rPr>
        <w:t xml:space="preserve"> </w:t>
      </w:r>
      <w:r>
        <w:t>организовывать</w:t>
      </w:r>
      <w:r>
        <w:rPr>
          <w:spacing w:val="-9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руководством</w:t>
      </w:r>
      <w:r>
        <w:rPr>
          <w:spacing w:val="40"/>
        </w:rPr>
        <w:t xml:space="preserve"> </w:t>
      </w:r>
      <w:r>
        <w:t>учителя.</w:t>
      </w:r>
      <w:r>
        <w:rPr>
          <w:spacing w:val="-8"/>
        </w:rPr>
        <w:t xml:space="preserve"> </w:t>
      </w:r>
      <w:r>
        <w:t>Во время обучения в подготовительном и пе</w:t>
      </w:r>
      <w:r>
        <w:t>рвом классах, а также в течение первого полугодия второго класса целесообразно всячески поощрять и стимулировать работу учеников, используя только качественную оценку. При этом не является принципиально важным, насколько</w:t>
      </w:r>
      <w:r>
        <w:rPr>
          <w:spacing w:val="-7"/>
        </w:rPr>
        <w:t xml:space="preserve"> </w:t>
      </w:r>
      <w:r>
        <w:t>обучающийся</w:t>
      </w:r>
      <w:r>
        <w:rPr>
          <w:spacing w:val="-7"/>
        </w:rPr>
        <w:t xml:space="preserve"> </w:t>
      </w:r>
      <w:r>
        <w:t>продвигается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освоении</w:t>
      </w:r>
      <w:r>
        <w:rPr>
          <w:spacing w:val="-7"/>
        </w:rPr>
        <w:t xml:space="preserve"> </w:t>
      </w:r>
      <w:r>
        <w:t>того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иного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предмета.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учителя, но и с определенной д</w:t>
      </w:r>
      <w:r>
        <w:t>олей</w:t>
      </w:r>
      <w:r>
        <w:rPr>
          <w:spacing w:val="-1"/>
        </w:rPr>
        <w:t xml:space="preserve"> </w:t>
      </w:r>
      <w:r>
        <w:t>самостоятельности во</w:t>
      </w:r>
      <w:r>
        <w:rPr>
          <w:spacing w:val="-2"/>
        </w:rPr>
        <w:t xml:space="preserve"> </w:t>
      </w:r>
      <w:r>
        <w:t>взаимодействии с</w:t>
      </w:r>
      <w:r>
        <w:rPr>
          <w:spacing w:val="-2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и одноклассниками.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</w:t>
      </w:r>
      <w:r>
        <w:rPr>
          <w:spacing w:val="-2"/>
        </w:rPr>
        <w:t xml:space="preserve"> </w:t>
      </w:r>
      <w:r>
        <w:t>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подходов. Усвоенные обучающ</w:t>
      </w:r>
      <w:r>
        <w:t>имися даже незначительные</w:t>
      </w:r>
      <w:r>
        <w:rPr>
          <w:spacing w:val="40"/>
        </w:rPr>
        <w:t xml:space="preserve"> </w:t>
      </w:r>
      <w:r>
        <w:t>по объему и элементарные по содержанию знания и умения должны выполнять коррекционно-</w:t>
      </w:r>
    </w:p>
    <w:p w:rsidR="003B2945" w:rsidRDefault="003B2945">
      <w:pPr>
        <w:pStyle w:val="a3"/>
        <w:sectPr w:rsidR="003B2945">
          <w:pgSz w:w="11900" w:h="16850"/>
          <w:pgMar w:top="600" w:right="141" w:bottom="280" w:left="1133" w:header="720" w:footer="720" w:gutter="0"/>
          <w:cols w:space="720"/>
        </w:sectPr>
      </w:pPr>
    </w:p>
    <w:p w:rsidR="003B2945" w:rsidRDefault="0075528C">
      <w:pPr>
        <w:pStyle w:val="a3"/>
        <w:spacing w:before="77" w:line="242" w:lineRule="auto"/>
        <w:ind w:left="309" w:right="709"/>
      </w:pPr>
      <w:r>
        <w:lastRenderedPageBreak/>
        <w:t>развивающую функцию, поскольку они играют определенную роль в становлении личности ученика и овладении им социальным опытом.</w:t>
      </w:r>
    </w:p>
    <w:p w:rsidR="003B2945" w:rsidRDefault="0075528C">
      <w:pPr>
        <w:pStyle w:val="a3"/>
        <w:ind w:left="309" w:right="684" w:firstLine="566"/>
      </w:pPr>
      <w:r>
        <w:t>Для</w:t>
      </w:r>
      <w:r>
        <w:rPr>
          <w:spacing w:val="-15"/>
        </w:rPr>
        <w:t xml:space="preserve"> </w:t>
      </w:r>
      <w:r>
        <w:t>преодоления</w:t>
      </w:r>
      <w:r>
        <w:rPr>
          <w:spacing w:val="-15"/>
        </w:rPr>
        <w:t xml:space="preserve"> </w:t>
      </w:r>
      <w:r>
        <w:t>формального</w:t>
      </w:r>
      <w:r>
        <w:rPr>
          <w:spacing w:val="-15"/>
        </w:rPr>
        <w:t xml:space="preserve"> </w:t>
      </w:r>
      <w:r>
        <w:t>подхода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оценивании</w:t>
      </w:r>
      <w:r>
        <w:rPr>
          <w:spacing w:val="-15"/>
        </w:rPr>
        <w:t xml:space="preserve"> </w:t>
      </w:r>
      <w:r>
        <w:t>предметных</w:t>
      </w:r>
      <w:r>
        <w:rPr>
          <w:spacing w:val="23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освоения АООП обучающимися с умственной отсталостью необходимо, чтобы балльная оценка свидетельствовала о качестве усвоенных знаний. В связи с этим основными критериями оценки</w:t>
      </w:r>
      <w:r>
        <w:rPr>
          <w:spacing w:val="-5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следующие:</w:t>
      </w:r>
      <w:r>
        <w:rPr>
          <w:spacing w:val="-6"/>
        </w:rPr>
        <w:t xml:space="preserve"> </w:t>
      </w:r>
      <w:r>
        <w:t>соответствие/несоответствие</w:t>
      </w:r>
      <w:r>
        <w:rPr>
          <w:spacing w:val="-8"/>
        </w:rPr>
        <w:t xml:space="preserve"> </w:t>
      </w:r>
      <w:r>
        <w:t>науке</w:t>
      </w:r>
      <w:r>
        <w:rPr>
          <w:spacing w:val="-8"/>
        </w:rPr>
        <w:t xml:space="preserve"> </w:t>
      </w:r>
      <w:r>
        <w:t>и практике; прочность усвоения (полнота и надежность). Таким образом, усвоенные предметные результаты могут быть оценены с точки зрениядостоверности как «верные» или</w:t>
      </w:r>
    </w:p>
    <w:p w:rsidR="003B2945" w:rsidRDefault="0075528C">
      <w:pPr>
        <w:pStyle w:val="a3"/>
        <w:ind w:left="309" w:right="684"/>
      </w:pPr>
      <w:r>
        <w:t>«неверные». Критерий «ве</w:t>
      </w:r>
      <w:r>
        <w:t>рно» /</w:t>
      </w:r>
      <w:r>
        <w:rPr>
          <w:spacing w:val="40"/>
        </w:rPr>
        <w:t xml:space="preserve"> </w:t>
      </w:r>
      <w:r>
        <w:t>«неверно» свидетельствует о частотности допущения тех или иных ошибок, возможных причинах их появления, способах их предупреждения или преодоления. По критерию прочности могут оцениваться как удовлетворительные; хорошие и</w:t>
      </w:r>
      <w:r>
        <w:rPr>
          <w:spacing w:val="-4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хорошие</w:t>
      </w:r>
      <w:r>
        <w:rPr>
          <w:spacing w:val="-4"/>
        </w:rPr>
        <w:t xml:space="preserve"> </w:t>
      </w:r>
      <w:r>
        <w:t>(отличные).</w:t>
      </w:r>
      <w:r>
        <w:rPr>
          <w:spacing w:val="-4"/>
        </w:rPr>
        <w:t xml:space="preserve"> </w:t>
      </w:r>
      <w:r>
        <w:t>Ч</w:t>
      </w:r>
      <w:r>
        <w:t>ем</w:t>
      </w:r>
      <w:r>
        <w:rPr>
          <w:spacing w:val="-4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верно</w:t>
      </w:r>
      <w:r>
        <w:rPr>
          <w:spacing w:val="-4"/>
        </w:rPr>
        <w:t xml:space="preserve"> </w:t>
      </w:r>
      <w:r>
        <w:t>выполненных</w:t>
      </w:r>
      <w:r>
        <w:rPr>
          <w:spacing w:val="-4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общему</w:t>
      </w:r>
      <w:r>
        <w:rPr>
          <w:spacing w:val="-4"/>
        </w:rPr>
        <w:t xml:space="preserve"> </w:t>
      </w:r>
      <w:r>
        <w:t>объему,</w:t>
      </w:r>
      <w:r>
        <w:rPr>
          <w:spacing w:val="-4"/>
        </w:rPr>
        <w:t xml:space="preserve"> </w:t>
      </w:r>
      <w:r>
        <w:t>тем выше</w:t>
      </w:r>
      <w:r>
        <w:rPr>
          <w:spacing w:val="-6"/>
        </w:rPr>
        <w:t xml:space="preserve"> </w:t>
      </w:r>
      <w:r>
        <w:t>показатель</w:t>
      </w:r>
      <w:r>
        <w:rPr>
          <w:spacing w:val="40"/>
        </w:rPr>
        <w:t xml:space="preserve"> </w:t>
      </w:r>
      <w:r>
        <w:t>надежности</w:t>
      </w:r>
      <w:r>
        <w:rPr>
          <w:spacing w:val="-2"/>
        </w:rPr>
        <w:t xml:space="preserve"> </w:t>
      </w:r>
      <w:r>
        <w:t>полученных</w:t>
      </w:r>
      <w:r>
        <w:rPr>
          <w:spacing w:val="40"/>
        </w:rPr>
        <w:t xml:space="preserve"> </w:t>
      </w:r>
      <w:r>
        <w:t>результатов,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дает</w:t>
      </w:r>
      <w:r>
        <w:rPr>
          <w:spacing w:val="40"/>
        </w:rPr>
        <w:t xml:space="preserve"> </w:t>
      </w:r>
      <w:r>
        <w:t>основание</w:t>
      </w:r>
      <w:r>
        <w:rPr>
          <w:spacing w:val="40"/>
        </w:rPr>
        <w:t xml:space="preserve"> </w:t>
      </w:r>
      <w:r>
        <w:t>оценивать</w:t>
      </w:r>
      <w:r>
        <w:rPr>
          <w:spacing w:val="40"/>
        </w:rPr>
        <w:t xml:space="preserve"> </w:t>
      </w:r>
      <w:r>
        <w:t>их как</w:t>
      </w:r>
      <w:r>
        <w:rPr>
          <w:spacing w:val="40"/>
        </w:rPr>
        <w:t xml:space="preserve"> </w:t>
      </w:r>
      <w:r>
        <w:t>«удовлетворительные»,</w:t>
      </w:r>
    </w:p>
    <w:p w:rsidR="003B2945" w:rsidRDefault="0075528C">
      <w:pPr>
        <w:pStyle w:val="a3"/>
        <w:ind w:left="309" w:right="695"/>
      </w:pPr>
      <w:r>
        <w:t>«хорошие»,</w:t>
      </w:r>
      <w:r>
        <w:rPr>
          <w:spacing w:val="-5"/>
        </w:rPr>
        <w:t xml:space="preserve"> </w:t>
      </w:r>
      <w:r>
        <w:t>«очень</w:t>
      </w:r>
      <w:r>
        <w:rPr>
          <w:spacing w:val="-4"/>
        </w:rPr>
        <w:t xml:space="preserve"> </w:t>
      </w:r>
      <w:r>
        <w:t>хорошие»</w:t>
      </w:r>
      <w:r>
        <w:rPr>
          <w:spacing w:val="-5"/>
        </w:rPr>
        <w:t xml:space="preserve"> </w:t>
      </w:r>
      <w:r>
        <w:t>(отличные).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текущей</w:t>
      </w:r>
      <w:r>
        <w:rPr>
          <w:spacing w:val="-4"/>
        </w:rPr>
        <w:t xml:space="preserve"> </w:t>
      </w:r>
      <w:r>
        <w:t>оценочной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целесообразно соотносить</w:t>
      </w:r>
      <w:r>
        <w:rPr>
          <w:spacing w:val="40"/>
        </w:rPr>
        <w:t xml:space="preserve">  </w:t>
      </w:r>
      <w:r>
        <w:t>результаты,</w:t>
      </w:r>
      <w:r>
        <w:rPr>
          <w:spacing w:val="40"/>
        </w:rPr>
        <w:t xml:space="preserve">  </w:t>
      </w:r>
      <w:r>
        <w:t>продемонстрированные</w:t>
      </w:r>
      <w:r>
        <w:rPr>
          <w:spacing w:val="40"/>
        </w:rPr>
        <w:t xml:space="preserve">  </w:t>
      </w:r>
      <w:r>
        <w:t>учеником,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оценками:</w:t>
      </w:r>
    </w:p>
    <w:p w:rsidR="003B2945" w:rsidRDefault="0075528C">
      <w:pPr>
        <w:pStyle w:val="a3"/>
        <w:ind w:left="309"/>
      </w:pPr>
      <w:r>
        <w:t>«удовлетворительно»</w:t>
      </w:r>
      <w:r>
        <w:rPr>
          <w:spacing w:val="10"/>
        </w:rPr>
        <w:t xml:space="preserve"> </w:t>
      </w:r>
      <w:r>
        <w:t>(зачёт),</w:t>
      </w:r>
      <w:r>
        <w:rPr>
          <w:spacing w:val="13"/>
        </w:rPr>
        <w:t xml:space="preserve"> </w:t>
      </w:r>
      <w:r>
        <w:t>если</w:t>
      </w:r>
      <w:r>
        <w:rPr>
          <w:spacing w:val="17"/>
        </w:rPr>
        <w:t xml:space="preserve"> </w:t>
      </w:r>
      <w:r>
        <w:t>обучающиеся</w:t>
      </w:r>
      <w:r>
        <w:rPr>
          <w:spacing w:val="14"/>
        </w:rPr>
        <w:t xml:space="preserve"> </w:t>
      </w:r>
      <w:r>
        <w:t>верно</w:t>
      </w:r>
      <w:r>
        <w:rPr>
          <w:spacing w:val="14"/>
        </w:rPr>
        <w:t xml:space="preserve"> </w:t>
      </w:r>
      <w:r>
        <w:t>выполняют</w:t>
      </w:r>
      <w:r>
        <w:rPr>
          <w:spacing w:val="18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35%</w:t>
      </w:r>
      <w:r>
        <w:rPr>
          <w:spacing w:val="13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50%</w:t>
      </w:r>
      <w:r>
        <w:rPr>
          <w:spacing w:val="14"/>
        </w:rPr>
        <w:t xml:space="preserve"> </w:t>
      </w:r>
      <w:r>
        <w:rPr>
          <w:spacing w:val="-2"/>
        </w:rPr>
        <w:t>заданий;</w:t>
      </w:r>
    </w:p>
    <w:p w:rsidR="003B2945" w:rsidRDefault="0075528C">
      <w:pPr>
        <w:pStyle w:val="a3"/>
        <w:ind w:left="309" w:right="686"/>
      </w:pPr>
      <w:r>
        <w:t>«хорошо» – от 51%</w:t>
      </w:r>
      <w:r>
        <w:rPr>
          <w:spacing w:val="-1"/>
        </w:rPr>
        <w:t xml:space="preserve"> </w:t>
      </w:r>
      <w:r>
        <w:t>до 65%</w:t>
      </w:r>
      <w:r>
        <w:rPr>
          <w:spacing w:val="-1"/>
        </w:rPr>
        <w:t xml:space="preserve"> </w:t>
      </w:r>
      <w:r>
        <w:t>заданий; «очень хорошо» (отлично)</w:t>
      </w:r>
      <w:r>
        <w:rPr>
          <w:spacing w:val="-1"/>
        </w:rPr>
        <w:t xml:space="preserve"> </w:t>
      </w:r>
      <w:r>
        <w:t>свыше</w:t>
      </w:r>
      <w:r>
        <w:rPr>
          <w:spacing w:val="-1"/>
        </w:rPr>
        <w:t xml:space="preserve"> </w:t>
      </w:r>
      <w:r>
        <w:t>65%. Такой подход не исключает</w:t>
      </w:r>
      <w:r>
        <w:rPr>
          <w:spacing w:val="-13"/>
        </w:rPr>
        <w:t xml:space="preserve"> </w:t>
      </w:r>
      <w:r>
        <w:t>возможности</w:t>
      </w:r>
      <w:r>
        <w:rPr>
          <w:spacing w:val="-11"/>
        </w:rPr>
        <w:t xml:space="preserve"> </w:t>
      </w:r>
      <w:r>
        <w:t>использования</w:t>
      </w:r>
      <w:r>
        <w:rPr>
          <w:spacing w:val="-13"/>
        </w:rPr>
        <w:t xml:space="preserve"> </w:t>
      </w:r>
      <w:r>
        <w:t>традиционной</w:t>
      </w:r>
      <w:r>
        <w:rPr>
          <w:spacing w:val="-12"/>
        </w:rPr>
        <w:t xml:space="preserve"> </w:t>
      </w:r>
      <w:r>
        <w:t>системы</w:t>
      </w:r>
      <w:r>
        <w:rPr>
          <w:spacing w:val="-14"/>
        </w:rPr>
        <w:t xml:space="preserve"> </w:t>
      </w:r>
      <w:r>
        <w:t>отметок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5-балльной</w:t>
      </w:r>
      <w:r>
        <w:rPr>
          <w:spacing w:val="-12"/>
        </w:rPr>
        <w:t xml:space="preserve"> </w:t>
      </w:r>
      <w:r>
        <w:t>шкале, однако требует уточнения и переосмысления их наполнения. В любом случае, при оценке итоговых предметных результатов следует из всего спектра оценок в</w:t>
      </w:r>
      <w:r>
        <w:t>ыбирать такие, которые стимулировали бы учебную и практическую деятельность</w:t>
      </w:r>
      <w:r>
        <w:rPr>
          <w:spacing w:val="40"/>
        </w:rPr>
        <w:t xml:space="preserve"> </w:t>
      </w:r>
      <w:r>
        <w:t>обучающегося, оказывали бы положительное влияние на формирование жизненных компетенций.</w:t>
      </w:r>
    </w:p>
    <w:p w:rsidR="003B2945" w:rsidRDefault="0075528C">
      <w:pPr>
        <w:pStyle w:val="a3"/>
        <w:ind w:right="705" w:firstLine="566"/>
      </w:pPr>
      <w:r>
        <w:t>Воспитательные результаты внеурочной деятельности школьников распределяются по трем уровням.</w:t>
      </w:r>
    </w:p>
    <w:p w:rsidR="003B2945" w:rsidRDefault="0075528C">
      <w:pPr>
        <w:pStyle w:val="a3"/>
        <w:tabs>
          <w:tab w:val="left" w:pos="1298"/>
          <w:tab w:val="left" w:pos="2013"/>
          <w:tab w:val="left" w:pos="2092"/>
          <w:tab w:val="left" w:pos="2374"/>
          <w:tab w:val="left" w:pos="2931"/>
          <w:tab w:val="left" w:pos="3147"/>
          <w:tab w:val="left" w:pos="3259"/>
          <w:tab w:val="left" w:pos="4308"/>
          <w:tab w:val="left" w:pos="4844"/>
          <w:tab w:val="left" w:pos="5953"/>
          <w:tab w:val="left" w:pos="6524"/>
          <w:tab w:val="left" w:pos="7098"/>
          <w:tab w:val="left" w:pos="7753"/>
          <w:tab w:val="left" w:pos="8082"/>
          <w:tab w:val="left" w:pos="8360"/>
          <w:tab w:val="left" w:pos="8723"/>
        </w:tabs>
        <w:ind w:right="686" w:firstLine="566"/>
        <w:jc w:val="right"/>
      </w:pPr>
      <w:r>
        <w:rPr>
          <w:b/>
          <w:spacing w:val="-2"/>
        </w:rPr>
        <w:t>Первый</w:t>
      </w:r>
      <w:r>
        <w:rPr>
          <w:b/>
        </w:rPr>
        <w:tab/>
      </w:r>
      <w:r>
        <w:rPr>
          <w:b/>
          <w:spacing w:val="-2"/>
        </w:rPr>
        <w:t>уровень</w:t>
      </w:r>
      <w:r>
        <w:rPr>
          <w:b/>
        </w:rPr>
        <w:tab/>
      </w:r>
      <w:r>
        <w:rPr>
          <w:b/>
        </w:rPr>
        <w:tab/>
      </w:r>
      <w:r>
        <w:rPr>
          <w:b/>
          <w:spacing w:val="-2"/>
        </w:rPr>
        <w:t>результатов</w:t>
      </w:r>
      <w:r>
        <w:rPr>
          <w:spacing w:val="-2"/>
        </w:rPr>
        <w:t>–</w:t>
      </w:r>
      <w:r>
        <w:tab/>
      </w:r>
      <w:r>
        <w:rPr>
          <w:spacing w:val="-2"/>
        </w:rPr>
        <w:t>приобретение</w:t>
      </w:r>
      <w:r>
        <w:tab/>
      </w:r>
      <w:r>
        <w:rPr>
          <w:spacing w:val="-2"/>
        </w:rPr>
        <w:t>обучающимися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умственной </w:t>
      </w:r>
      <w:r>
        <w:t>отсталостью</w:t>
      </w:r>
      <w:r>
        <w:rPr>
          <w:spacing w:val="80"/>
          <w:w w:val="150"/>
        </w:rPr>
        <w:t xml:space="preserve"> </w:t>
      </w:r>
      <w:r>
        <w:t>социальных</w:t>
      </w:r>
      <w:r>
        <w:rPr>
          <w:spacing w:val="80"/>
          <w:w w:val="150"/>
        </w:rPr>
        <w:t xml:space="preserve"> </w:t>
      </w:r>
      <w:r>
        <w:t>знаний</w:t>
      </w:r>
      <w:r>
        <w:rPr>
          <w:spacing w:val="80"/>
          <w:w w:val="150"/>
        </w:rPr>
        <w:t xml:space="preserve"> </w:t>
      </w:r>
      <w:r>
        <w:t>(о</w:t>
      </w:r>
      <w:r>
        <w:rPr>
          <w:spacing w:val="80"/>
          <w:w w:val="150"/>
        </w:rPr>
        <w:t xml:space="preserve"> </w:t>
      </w:r>
      <w:r>
        <w:t>Родине,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ближайшем</w:t>
      </w:r>
      <w:r>
        <w:rPr>
          <w:spacing w:val="80"/>
          <w:w w:val="150"/>
        </w:rPr>
        <w:t xml:space="preserve"> </w:t>
      </w:r>
      <w:r>
        <w:t>окружении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себе,</w:t>
      </w:r>
      <w:r>
        <w:rPr>
          <w:spacing w:val="80"/>
          <w:w w:val="150"/>
        </w:rPr>
        <w:t xml:space="preserve"> </w:t>
      </w:r>
      <w:r>
        <w:t>об общественных</w:t>
      </w:r>
      <w:r>
        <w:rPr>
          <w:spacing w:val="-15"/>
        </w:rPr>
        <w:t xml:space="preserve"> </w:t>
      </w:r>
      <w:r>
        <w:t>нормах,</w:t>
      </w:r>
      <w:r>
        <w:rPr>
          <w:spacing w:val="-14"/>
        </w:rPr>
        <w:t xml:space="preserve"> </w:t>
      </w:r>
      <w:r>
        <w:t>устройстве</w:t>
      </w:r>
      <w:r>
        <w:rPr>
          <w:spacing w:val="-15"/>
        </w:rPr>
        <w:t xml:space="preserve"> </w:t>
      </w:r>
      <w:r>
        <w:t>общества,</w:t>
      </w:r>
      <w:r>
        <w:rPr>
          <w:spacing w:val="-13"/>
        </w:rPr>
        <w:t xml:space="preserve"> </w:t>
      </w:r>
      <w:r>
        <w:t>социально</w:t>
      </w:r>
      <w:r>
        <w:rPr>
          <w:spacing w:val="-14"/>
        </w:rPr>
        <w:t xml:space="preserve"> </w:t>
      </w:r>
      <w:r>
        <w:t>одобряемых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одобряемых</w:t>
      </w:r>
      <w:r>
        <w:rPr>
          <w:spacing w:val="-14"/>
        </w:rPr>
        <w:t xml:space="preserve"> </w:t>
      </w:r>
      <w:r>
        <w:t>формах поведения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п.),</w:t>
      </w:r>
      <w:r>
        <w:rPr>
          <w:spacing w:val="-7"/>
        </w:rPr>
        <w:t xml:space="preserve"> </w:t>
      </w:r>
      <w:r>
        <w:t>первичного</w:t>
      </w:r>
      <w:r>
        <w:rPr>
          <w:spacing w:val="-6"/>
        </w:rPr>
        <w:t xml:space="preserve"> </w:t>
      </w:r>
      <w:r>
        <w:t>понимания</w:t>
      </w:r>
      <w:r>
        <w:rPr>
          <w:spacing w:val="-6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реальности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повседневной жизни. Для достижения данного уровня результатов особое значение имеет взаимодействие обучающегося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своими</w:t>
      </w:r>
      <w:r>
        <w:rPr>
          <w:spacing w:val="80"/>
        </w:rPr>
        <w:t xml:space="preserve"> </w:t>
      </w:r>
      <w:r>
        <w:t>учителями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основном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дополнительном</w:t>
      </w:r>
      <w:r>
        <w:rPr>
          <w:spacing w:val="80"/>
        </w:rPr>
        <w:t xml:space="preserve"> </w:t>
      </w:r>
      <w:r>
        <w:t>образовании)</w:t>
      </w:r>
      <w:r>
        <w:rPr>
          <w:spacing w:val="80"/>
        </w:rPr>
        <w:t xml:space="preserve"> </w:t>
      </w:r>
      <w:r>
        <w:t>как значимыми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него</w:t>
      </w:r>
      <w:r>
        <w:rPr>
          <w:spacing w:val="-15"/>
        </w:rPr>
        <w:t xml:space="preserve"> </w:t>
      </w:r>
      <w:r>
        <w:t>носите</w:t>
      </w:r>
      <w:r>
        <w:t>лями</w:t>
      </w:r>
      <w:r>
        <w:rPr>
          <w:spacing w:val="-15"/>
        </w:rPr>
        <w:t xml:space="preserve"> </w:t>
      </w:r>
      <w:r>
        <w:t>положительного</w:t>
      </w:r>
      <w:r>
        <w:rPr>
          <w:spacing w:val="-14"/>
        </w:rPr>
        <w:t xml:space="preserve"> </w:t>
      </w:r>
      <w:r>
        <w:t>социального</w:t>
      </w:r>
      <w:r>
        <w:rPr>
          <w:spacing w:val="-15"/>
        </w:rPr>
        <w:t xml:space="preserve"> </w:t>
      </w:r>
      <w:r>
        <w:t>знания</w:t>
      </w:r>
      <w:r>
        <w:rPr>
          <w:spacing w:val="-1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повседневного</w:t>
      </w:r>
      <w:r>
        <w:rPr>
          <w:spacing w:val="-14"/>
        </w:rPr>
        <w:t xml:space="preserve"> </w:t>
      </w:r>
      <w:r>
        <w:t xml:space="preserve">опыта. </w:t>
      </w:r>
      <w:r>
        <w:rPr>
          <w:b/>
          <w:spacing w:val="-2"/>
        </w:rPr>
        <w:t>Второй</w:t>
      </w:r>
      <w:r>
        <w:rPr>
          <w:b/>
        </w:rPr>
        <w:tab/>
      </w:r>
      <w:r>
        <w:rPr>
          <w:b/>
          <w:spacing w:val="-2"/>
        </w:rPr>
        <w:t>уровень</w:t>
      </w:r>
      <w:r>
        <w:rPr>
          <w:b/>
        </w:rPr>
        <w:tab/>
        <w:t>результатов</w:t>
      </w:r>
      <w:r>
        <w:rPr>
          <w:b/>
          <w:spacing w:val="80"/>
        </w:rPr>
        <w:t xml:space="preserve"> </w:t>
      </w:r>
      <w:r>
        <w:t>–получение</w:t>
      </w:r>
      <w:r>
        <w:rPr>
          <w:spacing w:val="80"/>
        </w:rPr>
        <w:t xml:space="preserve"> </w:t>
      </w:r>
      <w:r>
        <w:t>опыта</w:t>
      </w:r>
      <w:r>
        <w:rPr>
          <w:spacing w:val="80"/>
        </w:rPr>
        <w:t xml:space="preserve"> </w:t>
      </w:r>
      <w:r>
        <w:t>переживания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позитивного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базовым</w:t>
      </w:r>
      <w:r>
        <w:rPr>
          <w:spacing w:val="-2"/>
        </w:rPr>
        <w:t xml:space="preserve"> </w:t>
      </w:r>
      <w:r>
        <w:t>ценностям</w:t>
      </w:r>
      <w:r>
        <w:rPr>
          <w:spacing w:val="-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(человек,</w:t>
      </w:r>
      <w:r>
        <w:rPr>
          <w:spacing w:val="-1"/>
        </w:rPr>
        <w:t xml:space="preserve"> </w:t>
      </w:r>
      <w:r>
        <w:t>семья,</w:t>
      </w:r>
      <w:r>
        <w:rPr>
          <w:spacing w:val="-1"/>
        </w:rPr>
        <w:t xml:space="preserve"> </w:t>
      </w:r>
      <w:r>
        <w:t>Отечество,</w:t>
      </w:r>
      <w:r>
        <w:rPr>
          <w:spacing w:val="-1"/>
        </w:rPr>
        <w:t xml:space="preserve"> </w:t>
      </w:r>
      <w:r>
        <w:t>природа, мир,</w:t>
      </w:r>
      <w:r>
        <w:rPr>
          <w:spacing w:val="-1"/>
        </w:rPr>
        <w:t xml:space="preserve"> </w:t>
      </w:r>
      <w:r>
        <w:t>знания, труд, культура), ценностного отношения к социальной реальности в целом. Для достижения данного</w:t>
      </w:r>
      <w:r>
        <w:rPr>
          <w:spacing w:val="40"/>
        </w:rPr>
        <w:t xml:space="preserve"> </w:t>
      </w:r>
      <w:r>
        <w:t>уровня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особое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имеет</w:t>
      </w:r>
      <w:r>
        <w:rPr>
          <w:spacing w:val="40"/>
        </w:rPr>
        <w:t xml:space="preserve"> </w:t>
      </w:r>
      <w:r>
        <w:t>взаимодействие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между собой на уровне класса, образовательной организации, т. е. в защищённой,</w:t>
      </w:r>
      <w:r>
        <w:rPr>
          <w:spacing w:val="40"/>
        </w:rPr>
        <w:t xml:space="preserve"> </w:t>
      </w:r>
      <w:r>
        <w:t>дружес</w:t>
      </w:r>
      <w:r>
        <w:t>твенной</w:t>
      </w:r>
      <w:r>
        <w:rPr>
          <w:spacing w:val="40"/>
        </w:rPr>
        <w:t xml:space="preserve"> </w:t>
      </w:r>
      <w:r>
        <w:rPr>
          <w:spacing w:val="-2"/>
        </w:rPr>
        <w:t>просоциальной</w:t>
      </w:r>
      <w:r>
        <w:tab/>
      </w:r>
      <w:r>
        <w:tab/>
      </w:r>
      <w:r>
        <w:rPr>
          <w:spacing w:val="-2"/>
        </w:rPr>
        <w:t>среде,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которой</w:t>
      </w:r>
      <w:r>
        <w:tab/>
      </w:r>
      <w:r>
        <w:rPr>
          <w:spacing w:val="-2"/>
        </w:rPr>
        <w:t>обучающийся</w:t>
      </w:r>
      <w:r>
        <w:tab/>
      </w:r>
      <w:r>
        <w:rPr>
          <w:spacing w:val="-2"/>
        </w:rPr>
        <w:t>получает</w:t>
      </w:r>
      <w:r>
        <w:tab/>
        <w:t>(или не</w:t>
      </w:r>
      <w:r>
        <w:rPr>
          <w:spacing w:val="80"/>
        </w:rPr>
        <w:t xml:space="preserve"> </w:t>
      </w:r>
      <w:r>
        <w:t>получает)</w:t>
      </w:r>
      <w:r>
        <w:rPr>
          <w:spacing w:val="80"/>
        </w:rPr>
        <w:t xml:space="preserve"> </w:t>
      </w:r>
      <w:r>
        <w:t>первое практическое</w:t>
      </w:r>
      <w:r>
        <w:rPr>
          <w:spacing w:val="24"/>
        </w:rPr>
        <w:t xml:space="preserve"> </w:t>
      </w:r>
      <w:r>
        <w:t>подтверждение</w:t>
      </w:r>
      <w:r>
        <w:rPr>
          <w:spacing w:val="27"/>
        </w:rPr>
        <w:t xml:space="preserve"> </w:t>
      </w:r>
      <w:r>
        <w:t>приобретённых</w:t>
      </w:r>
      <w:r>
        <w:rPr>
          <w:spacing w:val="27"/>
        </w:rPr>
        <w:t xml:space="preserve"> </w:t>
      </w:r>
      <w:r>
        <w:t>социальных</w:t>
      </w:r>
      <w:r>
        <w:rPr>
          <w:spacing w:val="27"/>
        </w:rPr>
        <w:t xml:space="preserve"> </w:t>
      </w:r>
      <w:r>
        <w:t>знаний,</w:t>
      </w:r>
      <w:r>
        <w:rPr>
          <w:spacing w:val="27"/>
        </w:rPr>
        <w:t xml:space="preserve"> </w:t>
      </w:r>
      <w:r>
        <w:t>начинает</w:t>
      </w:r>
      <w:r>
        <w:rPr>
          <w:spacing w:val="26"/>
        </w:rPr>
        <w:t xml:space="preserve"> </w:t>
      </w:r>
      <w:r>
        <w:t>их</w:t>
      </w:r>
      <w:r>
        <w:rPr>
          <w:spacing w:val="29"/>
        </w:rPr>
        <w:t xml:space="preserve"> </w:t>
      </w:r>
      <w:r>
        <w:t>ценить</w:t>
      </w:r>
      <w:r>
        <w:rPr>
          <w:spacing w:val="27"/>
        </w:rPr>
        <w:t xml:space="preserve"> </w:t>
      </w:r>
      <w:r>
        <w:rPr>
          <w:spacing w:val="-4"/>
        </w:rPr>
        <w:t>(или</w:t>
      </w:r>
    </w:p>
    <w:p w:rsidR="003B2945" w:rsidRDefault="0075528C">
      <w:pPr>
        <w:pStyle w:val="a3"/>
        <w:jc w:val="left"/>
      </w:pPr>
      <w:r>
        <w:rPr>
          <w:spacing w:val="-2"/>
        </w:rPr>
        <w:t>отвергает).</w:t>
      </w:r>
    </w:p>
    <w:p w:rsidR="003B2945" w:rsidRDefault="0075528C">
      <w:pPr>
        <w:pStyle w:val="a3"/>
        <w:ind w:right="691" w:firstLine="559"/>
      </w:pPr>
      <w:r>
        <w:rPr>
          <w:b/>
        </w:rPr>
        <w:t>Третий уровень результатов</w:t>
      </w:r>
      <w:r>
        <w:rPr>
          <w:b/>
          <w:spacing w:val="-11"/>
        </w:rPr>
        <w:t xml:space="preserve"> </w:t>
      </w:r>
      <w:r>
        <w:t>–получение обучающимися с</w:t>
      </w:r>
      <w:r>
        <w:rPr>
          <w:spacing w:val="40"/>
        </w:rPr>
        <w:t xml:space="preserve"> </w:t>
      </w:r>
      <w:r>
        <w:t>умственной</w:t>
      </w:r>
      <w:r>
        <w:rPr>
          <w:spacing w:val="-8"/>
        </w:rPr>
        <w:t xml:space="preserve"> </w:t>
      </w:r>
      <w:r>
        <w:t>отсталост</w:t>
      </w:r>
      <w:r>
        <w:t>ью начального опыта самостоятельного общественного действия, формирование социально приемлемых моделей поведения. Для достижения данного уровня результатов особое значение имеет взаимодействие обучающегося с представителями различных</w:t>
      </w:r>
      <w:r>
        <w:rPr>
          <w:spacing w:val="-15"/>
        </w:rPr>
        <w:t xml:space="preserve"> </w:t>
      </w:r>
      <w:r>
        <w:t>социальных субъектов з</w:t>
      </w:r>
      <w:r>
        <w:t>а пределами образовательной организации, в</w:t>
      </w:r>
      <w:r>
        <w:rPr>
          <w:spacing w:val="40"/>
        </w:rPr>
        <w:t xml:space="preserve"> </w:t>
      </w:r>
      <w:r>
        <w:t>открытой общественной среде. Достижение трех уровней результатов внеурочной деятельности увеличивает вероятность появления эффектов воспитания и социализации обучающихся. У обучающихся могут быть сформированы комм</w:t>
      </w:r>
      <w:r>
        <w:t>уникативная, этическая, социальная, гражданская компетентности и социокультурная идентичность.</w:t>
      </w:r>
    </w:p>
    <w:p w:rsidR="003B2945" w:rsidRDefault="0075528C">
      <w:pPr>
        <w:pStyle w:val="a3"/>
        <w:spacing w:before="3"/>
        <w:ind w:right="689" w:firstLine="566"/>
      </w:pPr>
      <w:r>
        <w:t xml:space="preserve">По окончании школы выдается </w:t>
      </w:r>
      <w:r>
        <w:rPr>
          <w:b/>
        </w:rPr>
        <w:t xml:space="preserve">свидетельство об обучении </w:t>
      </w:r>
      <w:r>
        <w:t>по образцу и в порядке, которые устанавливаются федеральным органом исполнительной власти, осуществляющим ф</w:t>
      </w:r>
      <w:r>
        <w:t>ункции по выработке государственной политики и нормативно-правовому регулированию</w:t>
      </w:r>
      <w:r>
        <w:rPr>
          <w:spacing w:val="40"/>
        </w:rPr>
        <w:t xml:space="preserve"> </w:t>
      </w:r>
      <w:r>
        <w:t>в сфере образования.</w:t>
      </w:r>
    </w:p>
    <w:p w:rsidR="003B2945" w:rsidRDefault="003B2945">
      <w:pPr>
        <w:pStyle w:val="a3"/>
        <w:sectPr w:rsidR="003B2945">
          <w:pgSz w:w="11900" w:h="16850"/>
          <w:pgMar w:top="600" w:right="141" w:bottom="280" w:left="1133" w:header="720" w:footer="720" w:gutter="0"/>
          <w:cols w:space="720"/>
        </w:sectPr>
      </w:pPr>
    </w:p>
    <w:p w:rsidR="003B2945" w:rsidRDefault="0075528C">
      <w:pPr>
        <w:pStyle w:val="1"/>
        <w:spacing w:before="62" w:line="242" w:lineRule="auto"/>
        <w:ind w:left="2667" w:right="2278" w:hanging="221"/>
      </w:pPr>
      <w:r>
        <w:lastRenderedPageBreak/>
        <w:t>Критерии</w:t>
      </w:r>
      <w:r>
        <w:rPr>
          <w:spacing w:val="-15"/>
        </w:rPr>
        <w:t xml:space="preserve"> </w:t>
      </w:r>
      <w:r>
        <w:t>оценивания</w:t>
      </w:r>
      <w:r>
        <w:rPr>
          <w:spacing w:val="-15"/>
        </w:rPr>
        <w:t xml:space="preserve"> </w:t>
      </w:r>
      <w:r>
        <w:t>успешности</w:t>
      </w:r>
      <w:r>
        <w:rPr>
          <w:spacing w:val="-15"/>
        </w:rPr>
        <w:t xml:space="preserve"> </w:t>
      </w:r>
      <w:r>
        <w:t>продвижения обучающихся с ОВЗ УО/ТМНР (вариант «2»)</w:t>
      </w:r>
    </w:p>
    <w:p w:rsidR="003B2945" w:rsidRDefault="0075528C">
      <w:pPr>
        <w:pStyle w:val="a3"/>
        <w:spacing w:before="269"/>
        <w:ind w:right="689" w:firstLine="566"/>
      </w:pPr>
      <w:r>
        <w:t xml:space="preserve">Итоговые достижения обучающихся с умственной отсталостью, с ТМНР (вариант «2») принципиально отличаются от требований к итоговым достижениям умственно отсталых детей без дополнительных нарушений (вариант «1»). Они (итоговые достижения) определяются </w:t>
      </w:r>
      <w:r>
        <w:rPr>
          <w:b/>
        </w:rPr>
        <w:t xml:space="preserve">индивидуальными </w:t>
      </w:r>
      <w:r>
        <w:t>возможностями ребенка и тем, что его образование нацелено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максимальное</w:t>
      </w:r>
      <w:r>
        <w:rPr>
          <w:spacing w:val="-15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жизненной</w:t>
      </w:r>
      <w:r>
        <w:rPr>
          <w:spacing w:val="-15"/>
        </w:rPr>
        <w:t xml:space="preserve"> </w:t>
      </w:r>
      <w:r>
        <w:t>компетенции.</w:t>
      </w:r>
      <w:r>
        <w:rPr>
          <w:spacing w:val="-15"/>
        </w:rPr>
        <w:t xml:space="preserve"> </w:t>
      </w:r>
      <w:r>
        <w:t>Овладение</w:t>
      </w:r>
      <w:r>
        <w:rPr>
          <w:spacing w:val="-15"/>
        </w:rPr>
        <w:t xml:space="preserve"> </w:t>
      </w:r>
      <w:r>
        <w:t>знаниями,</w:t>
      </w:r>
      <w:r>
        <w:rPr>
          <w:spacing w:val="-15"/>
        </w:rPr>
        <w:t xml:space="preserve"> </w:t>
      </w:r>
      <w:r>
        <w:t>умениями и навыками в различных образовательных областях («академический» компонент)регламентируется рамками полез</w:t>
      </w:r>
      <w:r>
        <w:t>ных и необходимых инструментов для решения задач повседневной жизни. Накопление доступных навыков коммуникации, самообслуживания, бытовой и доступной трудовой деятельности, а также перенос сформированных представлений и умений в собственную деятельность (к</w:t>
      </w:r>
      <w:r>
        <w:t>омпонент</w:t>
      </w:r>
    </w:p>
    <w:p w:rsidR="003B2945" w:rsidRDefault="0075528C">
      <w:pPr>
        <w:pStyle w:val="a3"/>
        <w:ind w:right="701"/>
      </w:pPr>
      <w:r>
        <w:t>«жизненной компетенции») готовит обучающегося к использованию приобретенных в процессе образования умений для активной жизни в семье и обществе.</w:t>
      </w:r>
    </w:p>
    <w:p w:rsidR="003B2945" w:rsidRDefault="0075528C">
      <w:pPr>
        <w:ind w:left="309" w:right="692" w:firstLine="566"/>
        <w:jc w:val="both"/>
        <w:rPr>
          <w:i/>
          <w:sz w:val="24"/>
        </w:rPr>
      </w:pPr>
      <w:r>
        <w:rPr>
          <w:b/>
          <w:sz w:val="24"/>
        </w:rPr>
        <w:t xml:space="preserve">Оценка </w:t>
      </w:r>
      <w:r>
        <w:rPr>
          <w:sz w:val="24"/>
        </w:rPr>
        <w:t xml:space="preserve">достижений планируемых результатов освоения АООП обучающимися происходит </w:t>
      </w:r>
      <w:r>
        <w:rPr>
          <w:i/>
          <w:sz w:val="24"/>
        </w:rPr>
        <w:t>строго индивидуально с</w:t>
      </w:r>
      <w:r>
        <w:rPr>
          <w:i/>
          <w:sz w:val="24"/>
        </w:rPr>
        <w:t xml:space="preserve"> учетом особенностей психофизического развития и особых образовательных потребностей каждого обучающегося.</w:t>
      </w:r>
    </w:p>
    <w:p w:rsidR="003B2945" w:rsidRDefault="0075528C">
      <w:pPr>
        <w:pStyle w:val="a3"/>
        <w:spacing w:before="1"/>
        <w:ind w:left="309" w:right="689" w:firstLine="566"/>
      </w:pPr>
      <w:r>
        <w:t>Для текущей оценки результатов освоения АООП, два раза в год в СИПР отражается сформированность представлений, умений и навыков обучающихся, отмечает</w:t>
      </w:r>
      <w:r>
        <w:t xml:space="preserve">ся степень их самостоятельности. В ходе мониторинга специалисты образовательной организации оценивают уровень сформированности представлений, действий/операций, внесенных в </w:t>
      </w:r>
      <w:r>
        <w:rPr>
          <w:spacing w:val="-2"/>
        </w:rPr>
        <w:t>СИПР.</w:t>
      </w:r>
    </w:p>
    <w:p w:rsidR="003B2945" w:rsidRDefault="0075528C">
      <w:pPr>
        <w:pStyle w:val="a3"/>
        <w:ind w:left="309" w:right="686" w:firstLine="566"/>
      </w:pPr>
      <w:r>
        <w:t>Для оценки результатов развития жизненных компетенций ребёнка целесообразно п</w:t>
      </w:r>
      <w:r>
        <w:t>рименять метод экспертной группы (на междисциплинарной основе). Она объединяет представителей всех заинтересованных участников образовательного процесса, тесно контактирующих с ребёнком, включая учителя, учителя-логопеда, учителя АФВ, педагога- психолога и</w:t>
      </w:r>
      <w:r>
        <w:t xml:space="preserve"> др., а также членов его семьи. Задачей экспертной группы является выработка согласованной оценки достижений ребёнка в сфере жизненных и академических компетенций. Основой служит анализ результатов обучения ребёнка, динамика развития его личности.</w:t>
      </w:r>
      <w:r>
        <w:rPr>
          <w:spacing w:val="-12"/>
        </w:rPr>
        <w:t xml:space="preserve"> </w:t>
      </w:r>
      <w:r>
        <w:t>Результа</w:t>
      </w:r>
      <w:r>
        <w:t>ты</w:t>
      </w:r>
      <w:r>
        <w:rPr>
          <w:spacing w:val="-9"/>
        </w:rPr>
        <w:t xml:space="preserve"> </w:t>
      </w:r>
      <w:r>
        <w:t>анализа</w:t>
      </w:r>
      <w:r>
        <w:rPr>
          <w:spacing w:val="-11"/>
        </w:rPr>
        <w:t xml:space="preserve"> </w:t>
      </w:r>
      <w:r>
        <w:t>должны</w:t>
      </w:r>
      <w:r>
        <w:rPr>
          <w:spacing w:val="-11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представлены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удобной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понятной</w:t>
      </w:r>
      <w:r>
        <w:rPr>
          <w:spacing w:val="39"/>
        </w:rPr>
        <w:t xml:space="preserve"> </w:t>
      </w:r>
      <w:r>
        <w:t>всем</w:t>
      </w:r>
      <w:r>
        <w:rPr>
          <w:spacing w:val="-11"/>
        </w:rPr>
        <w:t xml:space="preserve"> </w:t>
      </w:r>
      <w:r>
        <w:t>членам группы форме оценки, характеризующей наличный уровень компетенции.</w:t>
      </w:r>
    </w:p>
    <w:tbl>
      <w:tblPr>
        <w:tblStyle w:val="TableNormal"/>
        <w:tblW w:w="0" w:type="auto"/>
        <w:tblInd w:w="17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2"/>
      </w:tblGrid>
      <w:tr w:rsidR="003B2945">
        <w:trPr>
          <w:trHeight w:val="1026"/>
        </w:trPr>
        <w:tc>
          <w:tcPr>
            <w:tcW w:w="7182" w:type="dxa"/>
            <w:tcBorders>
              <w:bottom w:val="nil"/>
            </w:tcBorders>
          </w:tcPr>
          <w:p w:rsidR="003B2945" w:rsidRDefault="0075528C">
            <w:pPr>
              <w:pStyle w:val="TableParagraph"/>
              <w:spacing w:before="148"/>
              <w:ind w:left="969" w:firstLine="410"/>
              <w:rPr>
                <w:b/>
                <w:sz w:val="36"/>
              </w:rPr>
            </w:pPr>
            <w:r>
              <w:rPr>
                <w:b/>
                <w:sz w:val="36"/>
              </w:rPr>
              <w:t>ДОКУМЕНТ ПОДПИСАН ЭЛЕКТРОННОЙ</w:t>
            </w:r>
            <w:r>
              <w:rPr>
                <w:b/>
                <w:spacing w:val="-23"/>
                <w:sz w:val="36"/>
              </w:rPr>
              <w:t xml:space="preserve"> </w:t>
            </w:r>
            <w:r>
              <w:rPr>
                <w:b/>
                <w:sz w:val="36"/>
              </w:rPr>
              <w:t>ПОДПИСЬЮ</w:t>
            </w:r>
          </w:p>
        </w:tc>
      </w:tr>
      <w:tr w:rsidR="003B2945">
        <w:trPr>
          <w:trHeight w:val="254"/>
        </w:trPr>
        <w:tc>
          <w:tcPr>
            <w:tcW w:w="7182" w:type="dxa"/>
            <w:tcBorders>
              <w:top w:val="nil"/>
              <w:bottom w:val="nil"/>
            </w:tcBorders>
            <w:shd w:val="clear" w:color="auto" w:fill="000000"/>
          </w:tcPr>
          <w:p w:rsidR="003B2945" w:rsidRDefault="0075528C">
            <w:pPr>
              <w:pStyle w:val="TableParagraph"/>
              <w:spacing w:before="1" w:line="233" w:lineRule="exact"/>
              <w:ind w:left="1770"/>
              <w:rPr>
                <w:b/>
              </w:rPr>
            </w:pPr>
            <w:r>
              <w:rPr>
                <w:b/>
                <w:color w:val="FFFFFF"/>
              </w:rPr>
              <w:t>СВЕДЕНИЯ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О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СЕРТИФИКАТЕ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ЭП</w:t>
            </w:r>
          </w:p>
        </w:tc>
      </w:tr>
      <w:tr w:rsidR="003B2945">
        <w:trPr>
          <w:trHeight w:val="957"/>
        </w:trPr>
        <w:tc>
          <w:tcPr>
            <w:tcW w:w="7182" w:type="dxa"/>
            <w:tcBorders>
              <w:top w:val="nil"/>
            </w:tcBorders>
          </w:tcPr>
          <w:p w:rsidR="003B2945" w:rsidRDefault="0075528C">
            <w:pPr>
              <w:pStyle w:val="TableParagraph"/>
              <w:tabs>
                <w:tab w:val="left" w:pos="1749"/>
              </w:tabs>
              <w:spacing w:before="198" w:line="252" w:lineRule="exact"/>
              <w:ind w:left="147"/>
            </w:pPr>
            <w:r>
              <w:rPr>
                <w:spacing w:val="-2"/>
              </w:rPr>
              <w:t>Сертификат</w:t>
            </w:r>
            <w:r>
              <w:tab/>
            </w:r>
            <w:r>
              <w:rPr>
                <w:spacing w:val="-2"/>
              </w:rPr>
              <w:t>603332450510203670830559428146817986133868575794</w:t>
            </w:r>
          </w:p>
          <w:p w:rsidR="003B2945" w:rsidRDefault="0075528C">
            <w:pPr>
              <w:pStyle w:val="TableParagraph"/>
              <w:tabs>
                <w:tab w:val="left" w:pos="1749"/>
              </w:tabs>
              <w:spacing w:line="254" w:lineRule="exact"/>
              <w:ind w:left="147" w:right="2713"/>
            </w:pPr>
            <w:r>
              <w:rPr>
                <w:spacing w:val="-2"/>
              </w:rPr>
              <w:t>Владелец</w:t>
            </w:r>
            <w:r>
              <w:tab/>
              <w:t>Киселёв</w:t>
            </w:r>
            <w:r>
              <w:rPr>
                <w:spacing w:val="-14"/>
              </w:rPr>
              <w:t xml:space="preserve"> </w:t>
            </w:r>
            <w:r>
              <w:t>Сергей</w:t>
            </w:r>
            <w:r>
              <w:rPr>
                <w:spacing w:val="-14"/>
              </w:rPr>
              <w:t xml:space="preserve"> </w:t>
            </w:r>
            <w:r>
              <w:t xml:space="preserve">Николаевич </w:t>
            </w:r>
            <w:r>
              <w:rPr>
                <w:spacing w:val="-2"/>
              </w:rPr>
              <w:t>Действителен</w:t>
            </w:r>
            <w:r>
              <w:tab/>
              <w:t>С 03.02.2022 по 03.02.2023</w:t>
            </w:r>
          </w:p>
        </w:tc>
      </w:tr>
    </w:tbl>
    <w:p w:rsidR="003B2945" w:rsidRDefault="003B2945">
      <w:pPr>
        <w:pStyle w:val="TableParagraph"/>
        <w:spacing w:line="254" w:lineRule="exact"/>
        <w:sectPr w:rsidR="003B2945">
          <w:pgSz w:w="11900" w:h="16850"/>
          <w:pgMar w:top="620" w:right="141" w:bottom="280" w:left="1133" w:header="720" w:footer="720" w:gutter="0"/>
          <w:cols w:space="720"/>
        </w:sectPr>
      </w:pPr>
    </w:p>
    <w:p w:rsidR="003B2945" w:rsidRDefault="0075528C">
      <w:pPr>
        <w:pStyle w:val="a3"/>
        <w:ind w:left="1087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147060" cy="13335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520251343390373548250310750880108285629354443766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Киселёв Сергей Николаевич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13.05.2025 по 13.05.2026</w:t>
            </w:r>
          </w:p>
        </w:tc>
      </w:tr>
    </w:tbl>
    <w:sectPr xmlns:w="http://schemas.openxmlformats.org/wordprocessingml/2006/main" w:rsidR="003B2945">
      <w:pgSz w:w="12240" w:h="15840"/>
      <w:pgMar w:top="420" w:right="1700" w:bottom="280" w:left="170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5070">
    <w:multiLevelType w:val="hybridMultilevel"/>
    <w:lvl w:ilvl="0" w:tplc="78049805">
      <w:start w:val="1"/>
      <w:numFmt w:val="decimal"/>
      <w:lvlText w:val="%1."/>
      <w:lvlJc w:val="left"/>
      <w:pPr>
        <w:ind w:left="720" w:hanging="360"/>
      </w:pPr>
    </w:lvl>
    <w:lvl w:ilvl="1" w:tplc="78049805" w:tentative="1">
      <w:start w:val="1"/>
      <w:numFmt w:val="lowerLetter"/>
      <w:lvlText w:val="%2."/>
      <w:lvlJc w:val="left"/>
      <w:pPr>
        <w:ind w:left="1440" w:hanging="360"/>
      </w:pPr>
    </w:lvl>
    <w:lvl w:ilvl="2" w:tplc="78049805" w:tentative="1">
      <w:start w:val="1"/>
      <w:numFmt w:val="lowerRoman"/>
      <w:lvlText w:val="%3."/>
      <w:lvlJc w:val="right"/>
      <w:pPr>
        <w:ind w:left="2160" w:hanging="180"/>
      </w:pPr>
    </w:lvl>
    <w:lvl w:ilvl="3" w:tplc="78049805" w:tentative="1">
      <w:start w:val="1"/>
      <w:numFmt w:val="decimal"/>
      <w:lvlText w:val="%4."/>
      <w:lvlJc w:val="left"/>
      <w:pPr>
        <w:ind w:left="2880" w:hanging="360"/>
      </w:pPr>
    </w:lvl>
    <w:lvl w:ilvl="4" w:tplc="78049805" w:tentative="1">
      <w:start w:val="1"/>
      <w:numFmt w:val="lowerLetter"/>
      <w:lvlText w:val="%5."/>
      <w:lvlJc w:val="left"/>
      <w:pPr>
        <w:ind w:left="3600" w:hanging="360"/>
      </w:pPr>
    </w:lvl>
    <w:lvl w:ilvl="5" w:tplc="78049805" w:tentative="1">
      <w:start w:val="1"/>
      <w:numFmt w:val="lowerRoman"/>
      <w:lvlText w:val="%6."/>
      <w:lvlJc w:val="right"/>
      <w:pPr>
        <w:ind w:left="4320" w:hanging="180"/>
      </w:pPr>
    </w:lvl>
    <w:lvl w:ilvl="6" w:tplc="78049805" w:tentative="1">
      <w:start w:val="1"/>
      <w:numFmt w:val="decimal"/>
      <w:lvlText w:val="%7."/>
      <w:lvlJc w:val="left"/>
      <w:pPr>
        <w:ind w:left="5040" w:hanging="360"/>
      </w:pPr>
    </w:lvl>
    <w:lvl w:ilvl="7" w:tplc="78049805" w:tentative="1">
      <w:start w:val="1"/>
      <w:numFmt w:val="lowerLetter"/>
      <w:lvlText w:val="%8."/>
      <w:lvlJc w:val="left"/>
      <w:pPr>
        <w:ind w:left="5760" w:hanging="360"/>
      </w:pPr>
    </w:lvl>
    <w:lvl w:ilvl="8" w:tplc="780498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69">
    <w:multiLevelType w:val="hybridMultilevel"/>
    <w:lvl w:ilvl="0" w:tplc="738561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61F10B4"/>
    <w:multiLevelType w:val="hybridMultilevel"/>
    <w:tmpl w:val="FA261740"/>
    <w:lvl w:ilvl="0" w:tplc="6C5C8980">
      <w:start w:val="1"/>
      <w:numFmt w:val="upperRoman"/>
      <w:lvlText w:val="%1."/>
      <w:lvlJc w:val="left"/>
      <w:pPr>
        <w:ind w:left="523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BA4D744">
      <w:start w:val="1"/>
      <w:numFmt w:val="decimal"/>
      <w:lvlText w:val="%2)"/>
      <w:lvlJc w:val="left"/>
      <w:pPr>
        <w:ind w:left="56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F9560EBC">
      <w:start w:val="1"/>
      <w:numFmt w:val="upperRoman"/>
      <w:lvlText w:val="%3."/>
      <w:lvlJc w:val="left"/>
      <w:pPr>
        <w:ind w:left="1221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 w:tplc="9E7EB758">
      <w:start w:val="1"/>
      <w:numFmt w:val="decimal"/>
      <w:lvlText w:val="%4)"/>
      <w:lvlJc w:val="left"/>
      <w:pPr>
        <w:ind w:left="309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4" w:tplc="23920D12">
      <w:numFmt w:val="bullet"/>
      <w:lvlText w:val="•"/>
      <w:lvlJc w:val="left"/>
      <w:pPr>
        <w:ind w:left="2563" w:hanging="375"/>
      </w:pPr>
      <w:rPr>
        <w:rFonts w:hint="default"/>
        <w:lang w:val="ru-RU" w:eastAsia="en-US" w:bidi="ar-SA"/>
      </w:rPr>
    </w:lvl>
    <w:lvl w:ilvl="5" w:tplc="DD187856">
      <w:numFmt w:val="bullet"/>
      <w:lvlText w:val="•"/>
      <w:lvlJc w:val="left"/>
      <w:pPr>
        <w:ind w:left="3907" w:hanging="375"/>
      </w:pPr>
      <w:rPr>
        <w:rFonts w:hint="default"/>
        <w:lang w:val="ru-RU" w:eastAsia="en-US" w:bidi="ar-SA"/>
      </w:rPr>
    </w:lvl>
    <w:lvl w:ilvl="6" w:tplc="E0B2A0E6">
      <w:numFmt w:val="bullet"/>
      <w:lvlText w:val="•"/>
      <w:lvlJc w:val="left"/>
      <w:pPr>
        <w:ind w:left="5250" w:hanging="375"/>
      </w:pPr>
      <w:rPr>
        <w:rFonts w:hint="default"/>
        <w:lang w:val="ru-RU" w:eastAsia="en-US" w:bidi="ar-SA"/>
      </w:rPr>
    </w:lvl>
    <w:lvl w:ilvl="7" w:tplc="063EF756">
      <w:numFmt w:val="bullet"/>
      <w:lvlText w:val="•"/>
      <w:lvlJc w:val="left"/>
      <w:pPr>
        <w:ind w:left="6594" w:hanging="375"/>
      </w:pPr>
      <w:rPr>
        <w:rFonts w:hint="default"/>
        <w:lang w:val="ru-RU" w:eastAsia="en-US" w:bidi="ar-SA"/>
      </w:rPr>
    </w:lvl>
    <w:lvl w:ilvl="8" w:tplc="4E8E0592">
      <w:numFmt w:val="bullet"/>
      <w:lvlText w:val="•"/>
      <w:lvlJc w:val="left"/>
      <w:pPr>
        <w:ind w:left="7938" w:hanging="375"/>
      </w:pPr>
      <w:rPr>
        <w:rFonts w:hint="default"/>
        <w:lang w:val="ru-RU" w:eastAsia="en-US" w:bidi="ar-SA"/>
      </w:rPr>
    </w:lvl>
  </w:abstractNum>
  <w:abstractNum w:abstractNumId="1" w15:restartNumberingAfterBreak="0">
    <w:nsid w:val="0A8B1637"/>
    <w:multiLevelType w:val="hybridMultilevel"/>
    <w:tmpl w:val="CAF6D472"/>
    <w:lvl w:ilvl="0" w:tplc="CEE007C2">
      <w:start w:val="1"/>
      <w:numFmt w:val="decimal"/>
      <w:lvlText w:val="%1)"/>
      <w:lvlJc w:val="left"/>
      <w:pPr>
        <w:ind w:left="571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F3E43D30">
      <w:numFmt w:val="bullet"/>
      <w:lvlText w:val="•"/>
      <w:lvlJc w:val="left"/>
      <w:pPr>
        <w:ind w:left="1584" w:hanging="267"/>
      </w:pPr>
      <w:rPr>
        <w:rFonts w:hint="default"/>
        <w:lang w:val="ru-RU" w:eastAsia="en-US" w:bidi="ar-SA"/>
      </w:rPr>
    </w:lvl>
    <w:lvl w:ilvl="2" w:tplc="C3704ED0">
      <w:numFmt w:val="bullet"/>
      <w:lvlText w:val="•"/>
      <w:lvlJc w:val="left"/>
      <w:pPr>
        <w:ind w:left="2589" w:hanging="267"/>
      </w:pPr>
      <w:rPr>
        <w:rFonts w:hint="default"/>
        <w:lang w:val="ru-RU" w:eastAsia="en-US" w:bidi="ar-SA"/>
      </w:rPr>
    </w:lvl>
    <w:lvl w:ilvl="3" w:tplc="F3907112">
      <w:numFmt w:val="bullet"/>
      <w:lvlText w:val="•"/>
      <w:lvlJc w:val="left"/>
      <w:pPr>
        <w:ind w:left="3593" w:hanging="267"/>
      </w:pPr>
      <w:rPr>
        <w:rFonts w:hint="default"/>
        <w:lang w:val="ru-RU" w:eastAsia="en-US" w:bidi="ar-SA"/>
      </w:rPr>
    </w:lvl>
    <w:lvl w:ilvl="4" w:tplc="2F8EAB74">
      <w:numFmt w:val="bullet"/>
      <w:lvlText w:val="•"/>
      <w:lvlJc w:val="left"/>
      <w:pPr>
        <w:ind w:left="4598" w:hanging="267"/>
      </w:pPr>
      <w:rPr>
        <w:rFonts w:hint="default"/>
        <w:lang w:val="ru-RU" w:eastAsia="en-US" w:bidi="ar-SA"/>
      </w:rPr>
    </w:lvl>
    <w:lvl w:ilvl="5" w:tplc="13DEA658">
      <w:numFmt w:val="bullet"/>
      <w:lvlText w:val="•"/>
      <w:lvlJc w:val="left"/>
      <w:pPr>
        <w:ind w:left="5602" w:hanging="267"/>
      </w:pPr>
      <w:rPr>
        <w:rFonts w:hint="default"/>
        <w:lang w:val="ru-RU" w:eastAsia="en-US" w:bidi="ar-SA"/>
      </w:rPr>
    </w:lvl>
    <w:lvl w:ilvl="6" w:tplc="20F47DB8">
      <w:numFmt w:val="bullet"/>
      <w:lvlText w:val="•"/>
      <w:lvlJc w:val="left"/>
      <w:pPr>
        <w:ind w:left="6607" w:hanging="267"/>
      </w:pPr>
      <w:rPr>
        <w:rFonts w:hint="default"/>
        <w:lang w:val="ru-RU" w:eastAsia="en-US" w:bidi="ar-SA"/>
      </w:rPr>
    </w:lvl>
    <w:lvl w:ilvl="7" w:tplc="9D486318">
      <w:numFmt w:val="bullet"/>
      <w:lvlText w:val="•"/>
      <w:lvlJc w:val="left"/>
      <w:pPr>
        <w:ind w:left="7611" w:hanging="267"/>
      </w:pPr>
      <w:rPr>
        <w:rFonts w:hint="default"/>
        <w:lang w:val="ru-RU" w:eastAsia="en-US" w:bidi="ar-SA"/>
      </w:rPr>
    </w:lvl>
    <w:lvl w:ilvl="8" w:tplc="E3E8EB6C">
      <w:numFmt w:val="bullet"/>
      <w:lvlText w:val="•"/>
      <w:lvlJc w:val="left"/>
      <w:pPr>
        <w:ind w:left="8616" w:hanging="267"/>
      </w:pPr>
      <w:rPr>
        <w:rFonts w:hint="default"/>
        <w:lang w:val="ru-RU" w:eastAsia="en-US" w:bidi="ar-SA"/>
      </w:rPr>
    </w:lvl>
  </w:abstractNum>
  <w:abstractNum w:abstractNumId="2" w15:restartNumberingAfterBreak="0">
    <w:nsid w:val="0ACF5AB0"/>
    <w:multiLevelType w:val="hybridMultilevel"/>
    <w:tmpl w:val="94261D40"/>
    <w:lvl w:ilvl="0" w:tplc="9D763C74">
      <w:start w:val="1"/>
      <w:numFmt w:val="decimal"/>
      <w:lvlText w:val="%1)"/>
      <w:lvlJc w:val="left"/>
      <w:pPr>
        <w:ind w:left="307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1489D70">
      <w:numFmt w:val="bullet"/>
      <w:lvlText w:val="•"/>
      <w:lvlJc w:val="left"/>
      <w:pPr>
        <w:ind w:left="1332" w:hanging="324"/>
      </w:pPr>
      <w:rPr>
        <w:rFonts w:hint="default"/>
        <w:lang w:val="ru-RU" w:eastAsia="en-US" w:bidi="ar-SA"/>
      </w:rPr>
    </w:lvl>
    <w:lvl w:ilvl="2" w:tplc="52AC01E6">
      <w:numFmt w:val="bullet"/>
      <w:lvlText w:val="•"/>
      <w:lvlJc w:val="left"/>
      <w:pPr>
        <w:ind w:left="2365" w:hanging="324"/>
      </w:pPr>
      <w:rPr>
        <w:rFonts w:hint="default"/>
        <w:lang w:val="ru-RU" w:eastAsia="en-US" w:bidi="ar-SA"/>
      </w:rPr>
    </w:lvl>
    <w:lvl w:ilvl="3" w:tplc="3020BF78">
      <w:numFmt w:val="bullet"/>
      <w:lvlText w:val="•"/>
      <w:lvlJc w:val="left"/>
      <w:pPr>
        <w:ind w:left="3397" w:hanging="324"/>
      </w:pPr>
      <w:rPr>
        <w:rFonts w:hint="default"/>
        <w:lang w:val="ru-RU" w:eastAsia="en-US" w:bidi="ar-SA"/>
      </w:rPr>
    </w:lvl>
    <w:lvl w:ilvl="4" w:tplc="10A012AE">
      <w:numFmt w:val="bullet"/>
      <w:lvlText w:val="•"/>
      <w:lvlJc w:val="left"/>
      <w:pPr>
        <w:ind w:left="4430" w:hanging="324"/>
      </w:pPr>
      <w:rPr>
        <w:rFonts w:hint="default"/>
        <w:lang w:val="ru-RU" w:eastAsia="en-US" w:bidi="ar-SA"/>
      </w:rPr>
    </w:lvl>
    <w:lvl w:ilvl="5" w:tplc="F3A220C4">
      <w:numFmt w:val="bullet"/>
      <w:lvlText w:val="•"/>
      <w:lvlJc w:val="left"/>
      <w:pPr>
        <w:ind w:left="5462" w:hanging="324"/>
      </w:pPr>
      <w:rPr>
        <w:rFonts w:hint="default"/>
        <w:lang w:val="ru-RU" w:eastAsia="en-US" w:bidi="ar-SA"/>
      </w:rPr>
    </w:lvl>
    <w:lvl w:ilvl="6" w:tplc="4ECC71D4">
      <w:numFmt w:val="bullet"/>
      <w:lvlText w:val="•"/>
      <w:lvlJc w:val="left"/>
      <w:pPr>
        <w:ind w:left="6495" w:hanging="324"/>
      </w:pPr>
      <w:rPr>
        <w:rFonts w:hint="default"/>
        <w:lang w:val="ru-RU" w:eastAsia="en-US" w:bidi="ar-SA"/>
      </w:rPr>
    </w:lvl>
    <w:lvl w:ilvl="7" w:tplc="4630FCF0">
      <w:numFmt w:val="bullet"/>
      <w:lvlText w:val="•"/>
      <w:lvlJc w:val="left"/>
      <w:pPr>
        <w:ind w:left="7527" w:hanging="324"/>
      </w:pPr>
      <w:rPr>
        <w:rFonts w:hint="default"/>
        <w:lang w:val="ru-RU" w:eastAsia="en-US" w:bidi="ar-SA"/>
      </w:rPr>
    </w:lvl>
    <w:lvl w:ilvl="8" w:tplc="280CA19E">
      <w:numFmt w:val="bullet"/>
      <w:lvlText w:val="•"/>
      <w:lvlJc w:val="left"/>
      <w:pPr>
        <w:ind w:left="8560" w:hanging="324"/>
      </w:pPr>
      <w:rPr>
        <w:rFonts w:hint="default"/>
        <w:lang w:val="ru-RU" w:eastAsia="en-US" w:bidi="ar-SA"/>
      </w:rPr>
    </w:lvl>
  </w:abstractNum>
  <w:abstractNum w:abstractNumId="3" w15:restartNumberingAfterBreak="0">
    <w:nsid w:val="0EDF3A18"/>
    <w:multiLevelType w:val="hybridMultilevel"/>
    <w:tmpl w:val="E6A4C01E"/>
    <w:lvl w:ilvl="0" w:tplc="D9449BDC">
      <w:start w:val="1"/>
      <w:numFmt w:val="decimal"/>
      <w:lvlText w:val="%1."/>
      <w:lvlJc w:val="left"/>
      <w:pPr>
        <w:ind w:left="307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400338">
      <w:numFmt w:val="bullet"/>
      <w:lvlText w:val="•"/>
      <w:lvlJc w:val="left"/>
      <w:pPr>
        <w:ind w:left="1332" w:hanging="432"/>
      </w:pPr>
      <w:rPr>
        <w:rFonts w:hint="default"/>
        <w:lang w:val="ru-RU" w:eastAsia="en-US" w:bidi="ar-SA"/>
      </w:rPr>
    </w:lvl>
    <w:lvl w:ilvl="2" w:tplc="CC045EA4">
      <w:numFmt w:val="bullet"/>
      <w:lvlText w:val="•"/>
      <w:lvlJc w:val="left"/>
      <w:pPr>
        <w:ind w:left="2365" w:hanging="432"/>
      </w:pPr>
      <w:rPr>
        <w:rFonts w:hint="default"/>
        <w:lang w:val="ru-RU" w:eastAsia="en-US" w:bidi="ar-SA"/>
      </w:rPr>
    </w:lvl>
    <w:lvl w:ilvl="3" w:tplc="0F6E4628">
      <w:numFmt w:val="bullet"/>
      <w:lvlText w:val="•"/>
      <w:lvlJc w:val="left"/>
      <w:pPr>
        <w:ind w:left="3397" w:hanging="432"/>
      </w:pPr>
      <w:rPr>
        <w:rFonts w:hint="default"/>
        <w:lang w:val="ru-RU" w:eastAsia="en-US" w:bidi="ar-SA"/>
      </w:rPr>
    </w:lvl>
    <w:lvl w:ilvl="4" w:tplc="CCB2798A">
      <w:numFmt w:val="bullet"/>
      <w:lvlText w:val="•"/>
      <w:lvlJc w:val="left"/>
      <w:pPr>
        <w:ind w:left="4430" w:hanging="432"/>
      </w:pPr>
      <w:rPr>
        <w:rFonts w:hint="default"/>
        <w:lang w:val="ru-RU" w:eastAsia="en-US" w:bidi="ar-SA"/>
      </w:rPr>
    </w:lvl>
    <w:lvl w:ilvl="5" w:tplc="236EB034">
      <w:numFmt w:val="bullet"/>
      <w:lvlText w:val="•"/>
      <w:lvlJc w:val="left"/>
      <w:pPr>
        <w:ind w:left="5462" w:hanging="432"/>
      </w:pPr>
      <w:rPr>
        <w:rFonts w:hint="default"/>
        <w:lang w:val="ru-RU" w:eastAsia="en-US" w:bidi="ar-SA"/>
      </w:rPr>
    </w:lvl>
    <w:lvl w:ilvl="6" w:tplc="32F68788">
      <w:numFmt w:val="bullet"/>
      <w:lvlText w:val="•"/>
      <w:lvlJc w:val="left"/>
      <w:pPr>
        <w:ind w:left="6495" w:hanging="432"/>
      </w:pPr>
      <w:rPr>
        <w:rFonts w:hint="default"/>
        <w:lang w:val="ru-RU" w:eastAsia="en-US" w:bidi="ar-SA"/>
      </w:rPr>
    </w:lvl>
    <w:lvl w:ilvl="7" w:tplc="F08AA7AA">
      <w:numFmt w:val="bullet"/>
      <w:lvlText w:val="•"/>
      <w:lvlJc w:val="left"/>
      <w:pPr>
        <w:ind w:left="7527" w:hanging="432"/>
      </w:pPr>
      <w:rPr>
        <w:rFonts w:hint="default"/>
        <w:lang w:val="ru-RU" w:eastAsia="en-US" w:bidi="ar-SA"/>
      </w:rPr>
    </w:lvl>
    <w:lvl w:ilvl="8" w:tplc="B5621F14">
      <w:numFmt w:val="bullet"/>
      <w:lvlText w:val="•"/>
      <w:lvlJc w:val="left"/>
      <w:pPr>
        <w:ind w:left="8560" w:hanging="432"/>
      </w:pPr>
      <w:rPr>
        <w:rFonts w:hint="default"/>
        <w:lang w:val="ru-RU" w:eastAsia="en-US" w:bidi="ar-SA"/>
      </w:rPr>
    </w:lvl>
  </w:abstractNum>
  <w:abstractNum w:abstractNumId="4" w15:restartNumberingAfterBreak="0">
    <w:nsid w:val="12EF7F8B"/>
    <w:multiLevelType w:val="hybridMultilevel"/>
    <w:tmpl w:val="B3DCA352"/>
    <w:lvl w:ilvl="0" w:tplc="1A20891A">
      <w:start w:val="1"/>
      <w:numFmt w:val="decimal"/>
      <w:lvlText w:val="%1."/>
      <w:lvlJc w:val="left"/>
      <w:pPr>
        <w:ind w:left="309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864FEC">
      <w:numFmt w:val="bullet"/>
      <w:lvlText w:val="•"/>
      <w:lvlJc w:val="left"/>
      <w:pPr>
        <w:ind w:left="1332" w:hanging="298"/>
      </w:pPr>
      <w:rPr>
        <w:rFonts w:hint="default"/>
        <w:lang w:val="ru-RU" w:eastAsia="en-US" w:bidi="ar-SA"/>
      </w:rPr>
    </w:lvl>
    <w:lvl w:ilvl="2" w:tplc="7BCC9FFC">
      <w:numFmt w:val="bullet"/>
      <w:lvlText w:val="•"/>
      <w:lvlJc w:val="left"/>
      <w:pPr>
        <w:ind w:left="2365" w:hanging="298"/>
      </w:pPr>
      <w:rPr>
        <w:rFonts w:hint="default"/>
        <w:lang w:val="ru-RU" w:eastAsia="en-US" w:bidi="ar-SA"/>
      </w:rPr>
    </w:lvl>
    <w:lvl w:ilvl="3" w:tplc="F9E423D8">
      <w:numFmt w:val="bullet"/>
      <w:lvlText w:val="•"/>
      <w:lvlJc w:val="left"/>
      <w:pPr>
        <w:ind w:left="3397" w:hanging="298"/>
      </w:pPr>
      <w:rPr>
        <w:rFonts w:hint="default"/>
        <w:lang w:val="ru-RU" w:eastAsia="en-US" w:bidi="ar-SA"/>
      </w:rPr>
    </w:lvl>
    <w:lvl w:ilvl="4" w:tplc="57AE09DC">
      <w:numFmt w:val="bullet"/>
      <w:lvlText w:val="•"/>
      <w:lvlJc w:val="left"/>
      <w:pPr>
        <w:ind w:left="4430" w:hanging="298"/>
      </w:pPr>
      <w:rPr>
        <w:rFonts w:hint="default"/>
        <w:lang w:val="ru-RU" w:eastAsia="en-US" w:bidi="ar-SA"/>
      </w:rPr>
    </w:lvl>
    <w:lvl w:ilvl="5" w:tplc="977E555E">
      <w:numFmt w:val="bullet"/>
      <w:lvlText w:val="•"/>
      <w:lvlJc w:val="left"/>
      <w:pPr>
        <w:ind w:left="5462" w:hanging="298"/>
      </w:pPr>
      <w:rPr>
        <w:rFonts w:hint="default"/>
        <w:lang w:val="ru-RU" w:eastAsia="en-US" w:bidi="ar-SA"/>
      </w:rPr>
    </w:lvl>
    <w:lvl w:ilvl="6" w:tplc="89620DD8">
      <w:numFmt w:val="bullet"/>
      <w:lvlText w:val="•"/>
      <w:lvlJc w:val="left"/>
      <w:pPr>
        <w:ind w:left="6495" w:hanging="298"/>
      </w:pPr>
      <w:rPr>
        <w:rFonts w:hint="default"/>
        <w:lang w:val="ru-RU" w:eastAsia="en-US" w:bidi="ar-SA"/>
      </w:rPr>
    </w:lvl>
    <w:lvl w:ilvl="7" w:tplc="5E704972">
      <w:numFmt w:val="bullet"/>
      <w:lvlText w:val="•"/>
      <w:lvlJc w:val="left"/>
      <w:pPr>
        <w:ind w:left="7527" w:hanging="298"/>
      </w:pPr>
      <w:rPr>
        <w:rFonts w:hint="default"/>
        <w:lang w:val="ru-RU" w:eastAsia="en-US" w:bidi="ar-SA"/>
      </w:rPr>
    </w:lvl>
    <w:lvl w:ilvl="8" w:tplc="FFA4BDD0">
      <w:numFmt w:val="bullet"/>
      <w:lvlText w:val="•"/>
      <w:lvlJc w:val="left"/>
      <w:pPr>
        <w:ind w:left="8560" w:hanging="298"/>
      </w:pPr>
      <w:rPr>
        <w:rFonts w:hint="default"/>
        <w:lang w:val="ru-RU" w:eastAsia="en-US" w:bidi="ar-SA"/>
      </w:rPr>
    </w:lvl>
  </w:abstractNum>
  <w:abstractNum w:abstractNumId="5" w15:restartNumberingAfterBreak="0">
    <w:nsid w:val="16FC7F0B"/>
    <w:multiLevelType w:val="hybridMultilevel"/>
    <w:tmpl w:val="2A9AD1DA"/>
    <w:lvl w:ilvl="0" w:tplc="3EE89846">
      <w:start w:val="1"/>
      <w:numFmt w:val="decimal"/>
      <w:lvlText w:val="%1."/>
      <w:lvlJc w:val="left"/>
      <w:pPr>
        <w:ind w:left="30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E23A9E">
      <w:numFmt w:val="bullet"/>
      <w:lvlText w:val="•"/>
      <w:lvlJc w:val="left"/>
      <w:pPr>
        <w:ind w:left="1332" w:hanging="425"/>
      </w:pPr>
      <w:rPr>
        <w:rFonts w:hint="default"/>
        <w:lang w:val="ru-RU" w:eastAsia="en-US" w:bidi="ar-SA"/>
      </w:rPr>
    </w:lvl>
    <w:lvl w:ilvl="2" w:tplc="3DAC5500">
      <w:numFmt w:val="bullet"/>
      <w:lvlText w:val="•"/>
      <w:lvlJc w:val="left"/>
      <w:pPr>
        <w:ind w:left="2365" w:hanging="425"/>
      </w:pPr>
      <w:rPr>
        <w:rFonts w:hint="default"/>
        <w:lang w:val="ru-RU" w:eastAsia="en-US" w:bidi="ar-SA"/>
      </w:rPr>
    </w:lvl>
    <w:lvl w:ilvl="3" w:tplc="5E2C5006">
      <w:numFmt w:val="bullet"/>
      <w:lvlText w:val="•"/>
      <w:lvlJc w:val="left"/>
      <w:pPr>
        <w:ind w:left="3397" w:hanging="425"/>
      </w:pPr>
      <w:rPr>
        <w:rFonts w:hint="default"/>
        <w:lang w:val="ru-RU" w:eastAsia="en-US" w:bidi="ar-SA"/>
      </w:rPr>
    </w:lvl>
    <w:lvl w:ilvl="4" w:tplc="7C14A578">
      <w:numFmt w:val="bullet"/>
      <w:lvlText w:val="•"/>
      <w:lvlJc w:val="left"/>
      <w:pPr>
        <w:ind w:left="4430" w:hanging="425"/>
      </w:pPr>
      <w:rPr>
        <w:rFonts w:hint="default"/>
        <w:lang w:val="ru-RU" w:eastAsia="en-US" w:bidi="ar-SA"/>
      </w:rPr>
    </w:lvl>
    <w:lvl w:ilvl="5" w:tplc="5614C24C">
      <w:numFmt w:val="bullet"/>
      <w:lvlText w:val="•"/>
      <w:lvlJc w:val="left"/>
      <w:pPr>
        <w:ind w:left="5462" w:hanging="425"/>
      </w:pPr>
      <w:rPr>
        <w:rFonts w:hint="default"/>
        <w:lang w:val="ru-RU" w:eastAsia="en-US" w:bidi="ar-SA"/>
      </w:rPr>
    </w:lvl>
    <w:lvl w:ilvl="6" w:tplc="7A965484">
      <w:numFmt w:val="bullet"/>
      <w:lvlText w:val="•"/>
      <w:lvlJc w:val="left"/>
      <w:pPr>
        <w:ind w:left="6495" w:hanging="425"/>
      </w:pPr>
      <w:rPr>
        <w:rFonts w:hint="default"/>
        <w:lang w:val="ru-RU" w:eastAsia="en-US" w:bidi="ar-SA"/>
      </w:rPr>
    </w:lvl>
    <w:lvl w:ilvl="7" w:tplc="CDE44306">
      <w:numFmt w:val="bullet"/>
      <w:lvlText w:val="•"/>
      <w:lvlJc w:val="left"/>
      <w:pPr>
        <w:ind w:left="7527" w:hanging="425"/>
      </w:pPr>
      <w:rPr>
        <w:rFonts w:hint="default"/>
        <w:lang w:val="ru-RU" w:eastAsia="en-US" w:bidi="ar-SA"/>
      </w:rPr>
    </w:lvl>
    <w:lvl w:ilvl="8" w:tplc="B756E082">
      <w:numFmt w:val="bullet"/>
      <w:lvlText w:val="•"/>
      <w:lvlJc w:val="left"/>
      <w:pPr>
        <w:ind w:left="8560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19B84CE5"/>
    <w:multiLevelType w:val="hybridMultilevel"/>
    <w:tmpl w:val="6D6662EC"/>
    <w:lvl w:ilvl="0" w:tplc="9112FD9C">
      <w:numFmt w:val="bullet"/>
      <w:lvlText w:val=""/>
      <w:lvlJc w:val="left"/>
      <w:pPr>
        <w:ind w:left="10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D07776">
      <w:numFmt w:val="bullet"/>
      <w:lvlText w:val="•"/>
      <w:lvlJc w:val="left"/>
      <w:pPr>
        <w:ind w:left="1980" w:hanging="360"/>
      </w:pPr>
      <w:rPr>
        <w:rFonts w:hint="default"/>
        <w:lang w:val="ru-RU" w:eastAsia="en-US" w:bidi="ar-SA"/>
      </w:rPr>
    </w:lvl>
    <w:lvl w:ilvl="2" w:tplc="6B16898A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ECF884A0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4" w:tplc="84D41A20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AA702C68"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6" w:tplc="050255EC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B836A4B6">
      <w:numFmt w:val="bullet"/>
      <w:lvlText w:val="•"/>
      <w:lvlJc w:val="left"/>
      <w:pPr>
        <w:ind w:left="7743" w:hanging="360"/>
      </w:pPr>
      <w:rPr>
        <w:rFonts w:hint="default"/>
        <w:lang w:val="ru-RU" w:eastAsia="en-US" w:bidi="ar-SA"/>
      </w:rPr>
    </w:lvl>
    <w:lvl w:ilvl="8" w:tplc="658C3960">
      <w:numFmt w:val="bullet"/>
      <w:lvlText w:val="•"/>
      <w:lvlJc w:val="left"/>
      <w:pPr>
        <w:ind w:left="870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71D2B39"/>
    <w:multiLevelType w:val="hybridMultilevel"/>
    <w:tmpl w:val="CEC62808"/>
    <w:lvl w:ilvl="0" w:tplc="2C10F152">
      <w:numFmt w:val="bullet"/>
      <w:lvlText w:val=""/>
      <w:lvlJc w:val="left"/>
      <w:pPr>
        <w:ind w:left="10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42C1A6">
      <w:numFmt w:val="bullet"/>
      <w:lvlText w:val="•"/>
      <w:lvlJc w:val="left"/>
      <w:pPr>
        <w:ind w:left="1980" w:hanging="360"/>
      </w:pPr>
      <w:rPr>
        <w:rFonts w:hint="default"/>
        <w:lang w:val="ru-RU" w:eastAsia="en-US" w:bidi="ar-SA"/>
      </w:rPr>
    </w:lvl>
    <w:lvl w:ilvl="2" w:tplc="6FDCAFE8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FB30F232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4" w:tplc="EFB6E144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AFEC8340"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6" w:tplc="A25AD354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25EBAA4">
      <w:numFmt w:val="bullet"/>
      <w:lvlText w:val="•"/>
      <w:lvlJc w:val="left"/>
      <w:pPr>
        <w:ind w:left="7743" w:hanging="360"/>
      </w:pPr>
      <w:rPr>
        <w:rFonts w:hint="default"/>
        <w:lang w:val="ru-RU" w:eastAsia="en-US" w:bidi="ar-SA"/>
      </w:rPr>
    </w:lvl>
    <w:lvl w:ilvl="8" w:tplc="A5729B6A">
      <w:numFmt w:val="bullet"/>
      <w:lvlText w:val="•"/>
      <w:lvlJc w:val="left"/>
      <w:pPr>
        <w:ind w:left="870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93F7DE1"/>
    <w:multiLevelType w:val="hybridMultilevel"/>
    <w:tmpl w:val="EF9E11CA"/>
    <w:lvl w:ilvl="0" w:tplc="E34EACCE">
      <w:start w:val="1"/>
      <w:numFmt w:val="decimal"/>
      <w:lvlText w:val="%1)"/>
      <w:lvlJc w:val="left"/>
      <w:pPr>
        <w:ind w:left="571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F5542184">
      <w:start w:val="1"/>
      <w:numFmt w:val="decimal"/>
      <w:lvlText w:val="%2)"/>
      <w:lvlJc w:val="left"/>
      <w:pPr>
        <w:ind w:left="1269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2FA8A380">
      <w:numFmt w:val="bullet"/>
      <w:lvlText w:val="•"/>
      <w:lvlJc w:val="left"/>
      <w:pPr>
        <w:ind w:left="2300" w:hanging="262"/>
      </w:pPr>
      <w:rPr>
        <w:rFonts w:hint="default"/>
        <w:lang w:val="ru-RU" w:eastAsia="en-US" w:bidi="ar-SA"/>
      </w:rPr>
    </w:lvl>
    <w:lvl w:ilvl="3" w:tplc="E5B0245C">
      <w:numFmt w:val="bullet"/>
      <w:lvlText w:val="•"/>
      <w:lvlJc w:val="left"/>
      <w:pPr>
        <w:ind w:left="3341" w:hanging="262"/>
      </w:pPr>
      <w:rPr>
        <w:rFonts w:hint="default"/>
        <w:lang w:val="ru-RU" w:eastAsia="en-US" w:bidi="ar-SA"/>
      </w:rPr>
    </w:lvl>
    <w:lvl w:ilvl="4" w:tplc="1F08BC7E">
      <w:numFmt w:val="bullet"/>
      <w:lvlText w:val="•"/>
      <w:lvlJc w:val="left"/>
      <w:pPr>
        <w:ind w:left="4381" w:hanging="262"/>
      </w:pPr>
      <w:rPr>
        <w:rFonts w:hint="default"/>
        <w:lang w:val="ru-RU" w:eastAsia="en-US" w:bidi="ar-SA"/>
      </w:rPr>
    </w:lvl>
    <w:lvl w:ilvl="5" w:tplc="A5261F6E">
      <w:numFmt w:val="bullet"/>
      <w:lvlText w:val="•"/>
      <w:lvlJc w:val="left"/>
      <w:pPr>
        <w:ind w:left="5422" w:hanging="262"/>
      </w:pPr>
      <w:rPr>
        <w:rFonts w:hint="default"/>
        <w:lang w:val="ru-RU" w:eastAsia="en-US" w:bidi="ar-SA"/>
      </w:rPr>
    </w:lvl>
    <w:lvl w:ilvl="6" w:tplc="48566BE8">
      <w:numFmt w:val="bullet"/>
      <w:lvlText w:val="•"/>
      <w:lvlJc w:val="left"/>
      <w:pPr>
        <w:ind w:left="6462" w:hanging="262"/>
      </w:pPr>
      <w:rPr>
        <w:rFonts w:hint="default"/>
        <w:lang w:val="ru-RU" w:eastAsia="en-US" w:bidi="ar-SA"/>
      </w:rPr>
    </w:lvl>
    <w:lvl w:ilvl="7" w:tplc="148ECFD2">
      <w:numFmt w:val="bullet"/>
      <w:lvlText w:val="•"/>
      <w:lvlJc w:val="left"/>
      <w:pPr>
        <w:ind w:left="7503" w:hanging="262"/>
      </w:pPr>
      <w:rPr>
        <w:rFonts w:hint="default"/>
        <w:lang w:val="ru-RU" w:eastAsia="en-US" w:bidi="ar-SA"/>
      </w:rPr>
    </w:lvl>
    <w:lvl w:ilvl="8" w:tplc="23166D9A">
      <w:numFmt w:val="bullet"/>
      <w:lvlText w:val="•"/>
      <w:lvlJc w:val="left"/>
      <w:pPr>
        <w:ind w:left="8544" w:hanging="262"/>
      </w:pPr>
      <w:rPr>
        <w:rFonts w:hint="default"/>
        <w:lang w:val="ru-RU" w:eastAsia="en-US" w:bidi="ar-SA"/>
      </w:rPr>
    </w:lvl>
  </w:abstractNum>
  <w:abstractNum w:abstractNumId="9" w15:restartNumberingAfterBreak="0">
    <w:nsid w:val="2F5E7369"/>
    <w:multiLevelType w:val="hybridMultilevel"/>
    <w:tmpl w:val="85BA9D0A"/>
    <w:lvl w:ilvl="0" w:tplc="F61EA5F2">
      <w:numFmt w:val="bullet"/>
      <w:lvlText w:val=""/>
      <w:lvlJc w:val="left"/>
      <w:pPr>
        <w:ind w:left="1015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825E78">
      <w:numFmt w:val="bullet"/>
      <w:lvlText w:val="•"/>
      <w:lvlJc w:val="left"/>
      <w:pPr>
        <w:ind w:left="1980" w:hanging="569"/>
      </w:pPr>
      <w:rPr>
        <w:rFonts w:hint="default"/>
        <w:lang w:val="ru-RU" w:eastAsia="en-US" w:bidi="ar-SA"/>
      </w:rPr>
    </w:lvl>
    <w:lvl w:ilvl="2" w:tplc="BBDA3332">
      <w:numFmt w:val="bullet"/>
      <w:lvlText w:val="•"/>
      <w:lvlJc w:val="left"/>
      <w:pPr>
        <w:ind w:left="2941" w:hanging="569"/>
      </w:pPr>
      <w:rPr>
        <w:rFonts w:hint="default"/>
        <w:lang w:val="ru-RU" w:eastAsia="en-US" w:bidi="ar-SA"/>
      </w:rPr>
    </w:lvl>
    <w:lvl w:ilvl="3" w:tplc="7EA04A72">
      <w:numFmt w:val="bullet"/>
      <w:lvlText w:val="•"/>
      <w:lvlJc w:val="left"/>
      <w:pPr>
        <w:ind w:left="3901" w:hanging="569"/>
      </w:pPr>
      <w:rPr>
        <w:rFonts w:hint="default"/>
        <w:lang w:val="ru-RU" w:eastAsia="en-US" w:bidi="ar-SA"/>
      </w:rPr>
    </w:lvl>
    <w:lvl w:ilvl="4" w:tplc="62306710">
      <w:numFmt w:val="bullet"/>
      <w:lvlText w:val="•"/>
      <w:lvlJc w:val="left"/>
      <w:pPr>
        <w:ind w:left="4862" w:hanging="569"/>
      </w:pPr>
      <w:rPr>
        <w:rFonts w:hint="default"/>
        <w:lang w:val="ru-RU" w:eastAsia="en-US" w:bidi="ar-SA"/>
      </w:rPr>
    </w:lvl>
    <w:lvl w:ilvl="5" w:tplc="4D620C3C">
      <w:numFmt w:val="bullet"/>
      <w:lvlText w:val="•"/>
      <w:lvlJc w:val="left"/>
      <w:pPr>
        <w:ind w:left="5822" w:hanging="569"/>
      </w:pPr>
      <w:rPr>
        <w:rFonts w:hint="default"/>
        <w:lang w:val="ru-RU" w:eastAsia="en-US" w:bidi="ar-SA"/>
      </w:rPr>
    </w:lvl>
    <w:lvl w:ilvl="6" w:tplc="9866FFB6">
      <w:numFmt w:val="bullet"/>
      <w:lvlText w:val="•"/>
      <w:lvlJc w:val="left"/>
      <w:pPr>
        <w:ind w:left="6783" w:hanging="569"/>
      </w:pPr>
      <w:rPr>
        <w:rFonts w:hint="default"/>
        <w:lang w:val="ru-RU" w:eastAsia="en-US" w:bidi="ar-SA"/>
      </w:rPr>
    </w:lvl>
    <w:lvl w:ilvl="7" w:tplc="ACF60110">
      <w:numFmt w:val="bullet"/>
      <w:lvlText w:val="•"/>
      <w:lvlJc w:val="left"/>
      <w:pPr>
        <w:ind w:left="7743" w:hanging="569"/>
      </w:pPr>
      <w:rPr>
        <w:rFonts w:hint="default"/>
        <w:lang w:val="ru-RU" w:eastAsia="en-US" w:bidi="ar-SA"/>
      </w:rPr>
    </w:lvl>
    <w:lvl w:ilvl="8" w:tplc="382ED03A">
      <w:numFmt w:val="bullet"/>
      <w:lvlText w:val="•"/>
      <w:lvlJc w:val="left"/>
      <w:pPr>
        <w:ind w:left="8704" w:hanging="569"/>
      </w:pPr>
      <w:rPr>
        <w:rFonts w:hint="default"/>
        <w:lang w:val="ru-RU" w:eastAsia="en-US" w:bidi="ar-SA"/>
      </w:rPr>
    </w:lvl>
  </w:abstractNum>
  <w:abstractNum w:abstractNumId="10" w15:restartNumberingAfterBreak="0">
    <w:nsid w:val="318F6D34"/>
    <w:multiLevelType w:val="multilevel"/>
    <w:tmpl w:val="0E9846BE"/>
    <w:lvl w:ilvl="0">
      <w:start w:val="3"/>
      <w:numFmt w:val="decimal"/>
      <w:lvlText w:val="%1"/>
      <w:lvlJc w:val="left"/>
      <w:pPr>
        <w:ind w:left="307" w:hanging="552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307" w:hanging="5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307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97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0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2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7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0" w:hanging="303"/>
      </w:pPr>
      <w:rPr>
        <w:rFonts w:hint="default"/>
        <w:lang w:val="ru-RU" w:eastAsia="en-US" w:bidi="ar-SA"/>
      </w:rPr>
    </w:lvl>
  </w:abstractNum>
  <w:abstractNum w:abstractNumId="11" w15:restartNumberingAfterBreak="0">
    <w:nsid w:val="320C3486"/>
    <w:multiLevelType w:val="multilevel"/>
    <w:tmpl w:val="45C60BC0"/>
    <w:lvl w:ilvl="0">
      <w:start w:val="1"/>
      <w:numFmt w:val="decimal"/>
      <w:lvlText w:val="%1."/>
      <w:lvlJc w:val="left"/>
      <w:pPr>
        <w:ind w:left="487" w:hanging="18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7" w:hanging="3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607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4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1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8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6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0" w:hanging="363"/>
      </w:pPr>
      <w:rPr>
        <w:rFonts w:hint="default"/>
        <w:lang w:val="ru-RU" w:eastAsia="en-US" w:bidi="ar-SA"/>
      </w:rPr>
    </w:lvl>
  </w:abstractNum>
  <w:abstractNum w:abstractNumId="12" w15:restartNumberingAfterBreak="0">
    <w:nsid w:val="38456D8C"/>
    <w:multiLevelType w:val="hybridMultilevel"/>
    <w:tmpl w:val="B17A1490"/>
    <w:lvl w:ilvl="0" w:tplc="3F26DDF4">
      <w:numFmt w:val="bullet"/>
      <w:lvlText w:val=""/>
      <w:lvlJc w:val="left"/>
      <w:pPr>
        <w:ind w:left="1286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B0A0E6">
      <w:numFmt w:val="bullet"/>
      <w:lvlText w:val="•"/>
      <w:lvlJc w:val="left"/>
      <w:pPr>
        <w:ind w:left="2214" w:hanging="363"/>
      </w:pPr>
      <w:rPr>
        <w:rFonts w:hint="default"/>
        <w:lang w:val="ru-RU" w:eastAsia="en-US" w:bidi="ar-SA"/>
      </w:rPr>
    </w:lvl>
    <w:lvl w:ilvl="2" w:tplc="2398DA9E">
      <w:numFmt w:val="bullet"/>
      <w:lvlText w:val="•"/>
      <w:lvlJc w:val="left"/>
      <w:pPr>
        <w:ind w:left="3149" w:hanging="363"/>
      </w:pPr>
      <w:rPr>
        <w:rFonts w:hint="default"/>
        <w:lang w:val="ru-RU" w:eastAsia="en-US" w:bidi="ar-SA"/>
      </w:rPr>
    </w:lvl>
    <w:lvl w:ilvl="3" w:tplc="83085214">
      <w:numFmt w:val="bullet"/>
      <w:lvlText w:val="•"/>
      <w:lvlJc w:val="left"/>
      <w:pPr>
        <w:ind w:left="4083" w:hanging="363"/>
      </w:pPr>
      <w:rPr>
        <w:rFonts w:hint="default"/>
        <w:lang w:val="ru-RU" w:eastAsia="en-US" w:bidi="ar-SA"/>
      </w:rPr>
    </w:lvl>
    <w:lvl w:ilvl="4" w:tplc="3418CD5A">
      <w:numFmt w:val="bullet"/>
      <w:lvlText w:val="•"/>
      <w:lvlJc w:val="left"/>
      <w:pPr>
        <w:ind w:left="5018" w:hanging="363"/>
      </w:pPr>
      <w:rPr>
        <w:rFonts w:hint="default"/>
        <w:lang w:val="ru-RU" w:eastAsia="en-US" w:bidi="ar-SA"/>
      </w:rPr>
    </w:lvl>
    <w:lvl w:ilvl="5" w:tplc="9716A772">
      <w:numFmt w:val="bullet"/>
      <w:lvlText w:val="•"/>
      <w:lvlJc w:val="left"/>
      <w:pPr>
        <w:ind w:left="5952" w:hanging="363"/>
      </w:pPr>
      <w:rPr>
        <w:rFonts w:hint="default"/>
        <w:lang w:val="ru-RU" w:eastAsia="en-US" w:bidi="ar-SA"/>
      </w:rPr>
    </w:lvl>
    <w:lvl w:ilvl="6" w:tplc="2DDE25DA">
      <w:numFmt w:val="bullet"/>
      <w:lvlText w:val="•"/>
      <w:lvlJc w:val="left"/>
      <w:pPr>
        <w:ind w:left="6887" w:hanging="363"/>
      </w:pPr>
      <w:rPr>
        <w:rFonts w:hint="default"/>
        <w:lang w:val="ru-RU" w:eastAsia="en-US" w:bidi="ar-SA"/>
      </w:rPr>
    </w:lvl>
    <w:lvl w:ilvl="7" w:tplc="89142BE8">
      <w:numFmt w:val="bullet"/>
      <w:lvlText w:val="•"/>
      <w:lvlJc w:val="left"/>
      <w:pPr>
        <w:ind w:left="7821" w:hanging="363"/>
      </w:pPr>
      <w:rPr>
        <w:rFonts w:hint="default"/>
        <w:lang w:val="ru-RU" w:eastAsia="en-US" w:bidi="ar-SA"/>
      </w:rPr>
    </w:lvl>
    <w:lvl w:ilvl="8" w:tplc="A848677C">
      <w:numFmt w:val="bullet"/>
      <w:lvlText w:val="•"/>
      <w:lvlJc w:val="left"/>
      <w:pPr>
        <w:ind w:left="8756" w:hanging="363"/>
      </w:pPr>
      <w:rPr>
        <w:rFonts w:hint="default"/>
        <w:lang w:val="ru-RU" w:eastAsia="en-US" w:bidi="ar-SA"/>
      </w:rPr>
    </w:lvl>
  </w:abstractNum>
  <w:abstractNum w:abstractNumId="13" w15:restartNumberingAfterBreak="0">
    <w:nsid w:val="3CA36BFC"/>
    <w:multiLevelType w:val="hybridMultilevel"/>
    <w:tmpl w:val="DC6838F4"/>
    <w:lvl w:ilvl="0" w:tplc="33DAB2AE">
      <w:start w:val="1"/>
      <w:numFmt w:val="decimal"/>
      <w:lvlText w:val="%1."/>
      <w:lvlJc w:val="left"/>
      <w:pPr>
        <w:ind w:left="47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B2AB6A">
      <w:numFmt w:val="bullet"/>
      <w:lvlText w:val="•"/>
      <w:lvlJc w:val="left"/>
      <w:pPr>
        <w:ind w:left="1332" w:hanging="363"/>
      </w:pPr>
      <w:rPr>
        <w:rFonts w:hint="default"/>
        <w:lang w:val="ru-RU" w:eastAsia="en-US" w:bidi="ar-SA"/>
      </w:rPr>
    </w:lvl>
    <w:lvl w:ilvl="2" w:tplc="6F1AD7B0">
      <w:numFmt w:val="bullet"/>
      <w:lvlText w:val="•"/>
      <w:lvlJc w:val="left"/>
      <w:pPr>
        <w:ind w:left="2185" w:hanging="363"/>
      </w:pPr>
      <w:rPr>
        <w:rFonts w:hint="default"/>
        <w:lang w:val="ru-RU" w:eastAsia="en-US" w:bidi="ar-SA"/>
      </w:rPr>
    </w:lvl>
    <w:lvl w:ilvl="3" w:tplc="24563CA0">
      <w:numFmt w:val="bullet"/>
      <w:lvlText w:val="•"/>
      <w:lvlJc w:val="left"/>
      <w:pPr>
        <w:ind w:left="3038" w:hanging="363"/>
      </w:pPr>
      <w:rPr>
        <w:rFonts w:hint="default"/>
        <w:lang w:val="ru-RU" w:eastAsia="en-US" w:bidi="ar-SA"/>
      </w:rPr>
    </w:lvl>
    <w:lvl w:ilvl="4" w:tplc="381A9788">
      <w:numFmt w:val="bullet"/>
      <w:lvlText w:val="•"/>
      <w:lvlJc w:val="left"/>
      <w:pPr>
        <w:ind w:left="3890" w:hanging="363"/>
      </w:pPr>
      <w:rPr>
        <w:rFonts w:hint="default"/>
        <w:lang w:val="ru-RU" w:eastAsia="en-US" w:bidi="ar-SA"/>
      </w:rPr>
    </w:lvl>
    <w:lvl w:ilvl="5" w:tplc="A462F118">
      <w:numFmt w:val="bullet"/>
      <w:lvlText w:val="•"/>
      <w:lvlJc w:val="left"/>
      <w:pPr>
        <w:ind w:left="4743" w:hanging="363"/>
      </w:pPr>
      <w:rPr>
        <w:rFonts w:hint="default"/>
        <w:lang w:val="ru-RU" w:eastAsia="en-US" w:bidi="ar-SA"/>
      </w:rPr>
    </w:lvl>
    <w:lvl w:ilvl="6" w:tplc="E5BE5ADA">
      <w:numFmt w:val="bullet"/>
      <w:lvlText w:val="•"/>
      <w:lvlJc w:val="left"/>
      <w:pPr>
        <w:ind w:left="5596" w:hanging="363"/>
      </w:pPr>
      <w:rPr>
        <w:rFonts w:hint="default"/>
        <w:lang w:val="ru-RU" w:eastAsia="en-US" w:bidi="ar-SA"/>
      </w:rPr>
    </w:lvl>
    <w:lvl w:ilvl="7" w:tplc="BA168D4E">
      <w:numFmt w:val="bullet"/>
      <w:lvlText w:val="•"/>
      <w:lvlJc w:val="left"/>
      <w:pPr>
        <w:ind w:left="6448" w:hanging="363"/>
      </w:pPr>
      <w:rPr>
        <w:rFonts w:hint="default"/>
        <w:lang w:val="ru-RU" w:eastAsia="en-US" w:bidi="ar-SA"/>
      </w:rPr>
    </w:lvl>
    <w:lvl w:ilvl="8" w:tplc="84A66224">
      <w:numFmt w:val="bullet"/>
      <w:lvlText w:val="•"/>
      <w:lvlJc w:val="left"/>
      <w:pPr>
        <w:ind w:left="7301" w:hanging="363"/>
      </w:pPr>
      <w:rPr>
        <w:rFonts w:hint="default"/>
        <w:lang w:val="ru-RU" w:eastAsia="en-US" w:bidi="ar-SA"/>
      </w:rPr>
    </w:lvl>
  </w:abstractNum>
  <w:abstractNum w:abstractNumId="14" w15:restartNumberingAfterBreak="0">
    <w:nsid w:val="3D912ED7"/>
    <w:multiLevelType w:val="hybridMultilevel"/>
    <w:tmpl w:val="459A9E26"/>
    <w:lvl w:ilvl="0" w:tplc="9FEA78E6">
      <w:numFmt w:val="bullet"/>
      <w:lvlText w:val=""/>
      <w:lvlJc w:val="left"/>
      <w:pPr>
        <w:ind w:left="1027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74287A">
      <w:numFmt w:val="bullet"/>
      <w:lvlText w:val="•"/>
      <w:lvlJc w:val="left"/>
      <w:pPr>
        <w:ind w:left="1980" w:hanging="363"/>
      </w:pPr>
      <w:rPr>
        <w:rFonts w:hint="default"/>
        <w:lang w:val="ru-RU" w:eastAsia="en-US" w:bidi="ar-SA"/>
      </w:rPr>
    </w:lvl>
    <w:lvl w:ilvl="2" w:tplc="4DD2C900">
      <w:numFmt w:val="bullet"/>
      <w:lvlText w:val="•"/>
      <w:lvlJc w:val="left"/>
      <w:pPr>
        <w:ind w:left="2941" w:hanging="363"/>
      </w:pPr>
      <w:rPr>
        <w:rFonts w:hint="default"/>
        <w:lang w:val="ru-RU" w:eastAsia="en-US" w:bidi="ar-SA"/>
      </w:rPr>
    </w:lvl>
    <w:lvl w:ilvl="3" w:tplc="A378DE4E">
      <w:numFmt w:val="bullet"/>
      <w:lvlText w:val="•"/>
      <w:lvlJc w:val="left"/>
      <w:pPr>
        <w:ind w:left="3901" w:hanging="363"/>
      </w:pPr>
      <w:rPr>
        <w:rFonts w:hint="default"/>
        <w:lang w:val="ru-RU" w:eastAsia="en-US" w:bidi="ar-SA"/>
      </w:rPr>
    </w:lvl>
    <w:lvl w:ilvl="4" w:tplc="011A8098">
      <w:numFmt w:val="bullet"/>
      <w:lvlText w:val="•"/>
      <w:lvlJc w:val="left"/>
      <w:pPr>
        <w:ind w:left="4862" w:hanging="363"/>
      </w:pPr>
      <w:rPr>
        <w:rFonts w:hint="default"/>
        <w:lang w:val="ru-RU" w:eastAsia="en-US" w:bidi="ar-SA"/>
      </w:rPr>
    </w:lvl>
    <w:lvl w:ilvl="5" w:tplc="CB784386">
      <w:numFmt w:val="bullet"/>
      <w:lvlText w:val="•"/>
      <w:lvlJc w:val="left"/>
      <w:pPr>
        <w:ind w:left="5822" w:hanging="363"/>
      </w:pPr>
      <w:rPr>
        <w:rFonts w:hint="default"/>
        <w:lang w:val="ru-RU" w:eastAsia="en-US" w:bidi="ar-SA"/>
      </w:rPr>
    </w:lvl>
    <w:lvl w:ilvl="6" w:tplc="B7E4148E">
      <w:numFmt w:val="bullet"/>
      <w:lvlText w:val="•"/>
      <w:lvlJc w:val="left"/>
      <w:pPr>
        <w:ind w:left="6783" w:hanging="363"/>
      </w:pPr>
      <w:rPr>
        <w:rFonts w:hint="default"/>
        <w:lang w:val="ru-RU" w:eastAsia="en-US" w:bidi="ar-SA"/>
      </w:rPr>
    </w:lvl>
    <w:lvl w:ilvl="7" w:tplc="E9C0F320">
      <w:numFmt w:val="bullet"/>
      <w:lvlText w:val="•"/>
      <w:lvlJc w:val="left"/>
      <w:pPr>
        <w:ind w:left="7743" w:hanging="363"/>
      </w:pPr>
      <w:rPr>
        <w:rFonts w:hint="default"/>
        <w:lang w:val="ru-RU" w:eastAsia="en-US" w:bidi="ar-SA"/>
      </w:rPr>
    </w:lvl>
    <w:lvl w:ilvl="8" w:tplc="B0E8325A">
      <w:numFmt w:val="bullet"/>
      <w:lvlText w:val="•"/>
      <w:lvlJc w:val="left"/>
      <w:pPr>
        <w:ind w:left="8704" w:hanging="363"/>
      </w:pPr>
      <w:rPr>
        <w:rFonts w:hint="default"/>
        <w:lang w:val="ru-RU" w:eastAsia="en-US" w:bidi="ar-SA"/>
      </w:rPr>
    </w:lvl>
  </w:abstractNum>
  <w:abstractNum w:abstractNumId="15" w15:restartNumberingAfterBreak="0">
    <w:nsid w:val="3E1E47F5"/>
    <w:multiLevelType w:val="hybridMultilevel"/>
    <w:tmpl w:val="8E806E44"/>
    <w:lvl w:ilvl="0" w:tplc="91503252">
      <w:numFmt w:val="bullet"/>
      <w:lvlText w:val=""/>
      <w:lvlJc w:val="left"/>
      <w:pPr>
        <w:ind w:left="1029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B2DC2A">
      <w:numFmt w:val="bullet"/>
      <w:lvlText w:val="•"/>
      <w:lvlJc w:val="left"/>
      <w:pPr>
        <w:ind w:left="1980" w:hanging="363"/>
      </w:pPr>
      <w:rPr>
        <w:rFonts w:hint="default"/>
        <w:lang w:val="ru-RU" w:eastAsia="en-US" w:bidi="ar-SA"/>
      </w:rPr>
    </w:lvl>
    <w:lvl w:ilvl="2" w:tplc="ECD2D518">
      <w:numFmt w:val="bullet"/>
      <w:lvlText w:val="•"/>
      <w:lvlJc w:val="left"/>
      <w:pPr>
        <w:ind w:left="2941" w:hanging="363"/>
      </w:pPr>
      <w:rPr>
        <w:rFonts w:hint="default"/>
        <w:lang w:val="ru-RU" w:eastAsia="en-US" w:bidi="ar-SA"/>
      </w:rPr>
    </w:lvl>
    <w:lvl w:ilvl="3" w:tplc="AA805D04">
      <w:numFmt w:val="bullet"/>
      <w:lvlText w:val="•"/>
      <w:lvlJc w:val="left"/>
      <w:pPr>
        <w:ind w:left="3901" w:hanging="363"/>
      </w:pPr>
      <w:rPr>
        <w:rFonts w:hint="default"/>
        <w:lang w:val="ru-RU" w:eastAsia="en-US" w:bidi="ar-SA"/>
      </w:rPr>
    </w:lvl>
    <w:lvl w:ilvl="4" w:tplc="EBBAFF7A">
      <w:numFmt w:val="bullet"/>
      <w:lvlText w:val="•"/>
      <w:lvlJc w:val="left"/>
      <w:pPr>
        <w:ind w:left="4862" w:hanging="363"/>
      </w:pPr>
      <w:rPr>
        <w:rFonts w:hint="default"/>
        <w:lang w:val="ru-RU" w:eastAsia="en-US" w:bidi="ar-SA"/>
      </w:rPr>
    </w:lvl>
    <w:lvl w:ilvl="5" w:tplc="84B46FE0">
      <w:numFmt w:val="bullet"/>
      <w:lvlText w:val="•"/>
      <w:lvlJc w:val="left"/>
      <w:pPr>
        <w:ind w:left="5822" w:hanging="363"/>
      </w:pPr>
      <w:rPr>
        <w:rFonts w:hint="default"/>
        <w:lang w:val="ru-RU" w:eastAsia="en-US" w:bidi="ar-SA"/>
      </w:rPr>
    </w:lvl>
    <w:lvl w:ilvl="6" w:tplc="3CB8D144">
      <w:numFmt w:val="bullet"/>
      <w:lvlText w:val="•"/>
      <w:lvlJc w:val="left"/>
      <w:pPr>
        <w:ind w:left="6783" w:hanging="363"/>
      </w:pPr>
      <w:rPr>
        <w:rFonts w:hint="default"/>
        <w:lang w:val="ru-RU" w:eastAsia="en-US" w:bidi="ar-SA"/>
      </w:rPr>
    </w:lvl>
    <w:lvl w:ilvl="7" w:tplc="94809B7C">
      <w:numFmt w:val="bullet"/>
      <w:lvlText w:val="•"/>
      <w:lvlJc w:val="left"/>
      <w:pPr>
        <w:ind w:left="7743" w:hanging="363"/>
      </w:pPr>
      <w:rPr>
        <w:rFonts w:hint="default"/>
        <w:lang w:val="ru-RU" w:eastAsia="en-US" w:bidi="ar-SA"/>
      </w:rPr>
    </w:lvl>
    <w:lvl w:ilvl="8" w:tplc="8854779A">
      <w:numFmt w:val="bullet"/>
      <w:lvlText w:val="•"/>
      <w:lvlJc w:val="left"/>
      <w:pPr>
        <w:ind w:left="8704" w:hanging="363"/>
      </w:pPr>
      <w:rPr>
        <w:rFonts w:hint="default"/>
        <w:lang w:val="ru-RU" w:eastAsia="en-US" w:bidi="ar-SA"/>
      </w:rPr>
    </w:lvl>
  </w:abstractNum>
  <w:abstractNum w:abstractNumId="16" w15:restartNumberingAfterBreak="0">
    <w:nsid w:val="42160913"/>
    <w:multiLevelType w:val="hybridMultilevel"/>
    <w:tmpl w:val="B7746D40"/>
    <w:lvl w:ilvl="0" w:tplc="B5309D52">
      <w:numFmt w:val="bullet"/>
      <w:lvlText w:val="-"/>
      <w:lvlJc w:val="left"/>
      <w:pPr>
        <w:ind w:left="309" w:hanging="7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D312FA5A">
      <w:numFmt w:val="bullet"/>
      <w:lvlText w:val="•"/>
      <w:lvlJc w:val="left"/>
      <w:pPr>
        <w:ind w:left="1332" w:hanging="766"/>
      </w:pPr>
      <w:rPr>
        <w:rFonts w:hint="default"/>
        <w:lang w:val="ru-RU" w:eastAsia="en-US" w:bidi="ar-SA"/>
      </w:rPr>
    </w:lvl>
    <w:lvl w:ilvl="2" w:tplc="025CF65E">
      <w:numFmt w:val="bullet"/>
      <w:lvlText w:val="•"/>
      <w:lvlJc w:val="left"/>
      <w:pPr>
        <w:ind w:left="2365" w:hanging="766"/>
      </w:pPr>
      <w:rPr>
        <w:rFonts w:hint="default"/>
        <w:lang w:val="ru-RU" w:eastAsia="en-US" w:bidi="ar-SA"/>
      </w:rPr>
    </w:lvl>
    <w:lvl w:ilvl="3" w:tplc="20FA913C">
      <w:numFmt w:val="bullet"/>
      <w:lvlText w:val="•"/>
      <w:lvlJc w:val="left"/>
      <w:pPr>
        <w:ind w:left="3397" w:hanging="766"/>
      </w:pPr>
      <w:rPr>
        <w:rFonts w:hint="default"/>
        <w:lang w:val="ru-RU" w:eastAsia="en-US" w:bidi="ar-SA"/>
      </w:rPr>
    </w:lvl>
    <w:lvl w:ilvl="4" w:tplc="1DEA00FE">
      <w:numFmt w:val="bullet"/>
      <w:lvlText w:val="•"/>
      <w:lvlJc w:val="left"/>
      <w:pPr>
        <w:ind w:left="4430" w:hanging="766"/>
      </w:pPr>
      <w:rPr>
        <w:rFonts w:hint="default"/>
        <w:lang w:val="ru-RU" w:eastAsia="en-US" w:bidi="ar-SA"/>
      </w:rPr>
    </w:lvl>
    <w:lvl w:ilvl="5" w:tplc="75887858">
      <w:numFmt w:val="bullet"/>
      <w:lvlText w:val="•"/>
      <w:lvlJc w:val="left"/>
      <w:pPr>
        <w:ind w:left="5462" w:hanging="766"/>
      </w:pPr>
      <w:rPr>
        <w:rFonts w:hint="default"/>
        <w:lang w:val="ru-RU" w:eastAsia="en-US" w:bidi="ar-SA"/>
      </w:rPr>
    </w:lvl>
    <w:lvl w:ilvl="6" w:tplc="5BFC42FC">
      <w:numFmt w:val="bullet"/>
      <w:lvlText w:val="•"/>
      <w:lvlJc w:val="left"/>
      <w:pPr>
        <w:ind w:left="6495" w:hanging="766"/>
      </w:pPr>
      <w:rPr>
        <w:rFonts w:hint="default"/>
        <w:lang w:val="ru-RU" w:eastAsia="en-US" w:bidi="ar-SA"/>
      </w:rPr>
    </w:lvl>
    <w:lvl w:ilvl="7" w:tplc="22823F3C">
      <w:numFmt w:val="bullet"/>
      <w:lvlText w:val="•"/>
      <w:lvlJc w:val="left"/>
      <w:pPr>
        <w:ind w:left="7527" w:hanging="766"/>
      </w:pPr>
      <w:rPr>
        <w:rFonts w:hint="default"/>
        <w:lang w:val="ru-RU" w:eastAsia="en-US" w:bidi="ar-SA"/>
      </w:rPr>
    </w:lvl>
    <w:lvl w:ilvl="8" w:tplc="710EA4D2">
      <w:numFmt w:val="bullet"/>
      <w:lvlText w:val="•"/>
      <w:lvlJc w:val="left"/>
      <w:pPr>
        <w:ind w:left="8560" w:hanging="766"/>
      </w:pPr>
      <w:rPr>
        <w:rFonts w:hint="default"/>
        <w:lang w:val="ru-RU" w:eastAsia="en-US" w:bidi="ar-SA"/>
      </w:rPr>
    </w:lvl>
  </w:abstractNum>
  <w:abstractNum w:abstractNumId="17" w15:restartNumberingAfterBreak="0">
    <w:nsid w:val="44AC44BD"/>
    <w:multiLevelType w:val="multilevel"/>
    <w:tmpl w:val="43F8F416"/>
    <w:lvl w:ilvl="0">
      <w:start w:val="1"/>
      <w:numFmt w:val="decimal"/>
      <w:lvlText w:val="%1."/>
      <w:lvlJc w:val="left"/>
      <w:pPr>
        <w:ind w:left="4229" w:hanging="24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7" w:hanging="363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7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20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1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1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2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3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3" w:hanging="363"/>
      </w:pPr>
      <w:rPr>
        <w:rFonts w:hint="default"/>
        <w:lang w:val="ru-RU" w:eastAsia="en-US" w:bidi="ar-SA"/>
      </w:rPr>
    </w:lvl>
  </w:abstractNum>
  <w:abstractNum w:abstractNumId="18" w15:restartNumberingAfterBreak="0">
    <w:nsid w:val="458B2BCF"/>
    <w:multiLevelType w:val="hybridMultilevel"/>
    <w:tmpl w:val="D4903A18"/>
    <w:lvl w:ilvl="0" w:tplc="2408A9B0">
      <w:start w:val="1"/>
      <w:numFmt w:val="decimal"/>
      <w:lvlText w:val="%1."/>
      <w:lvlJc w:val="left"/>
      <w:pPr>
        <w:ind w:left="47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C892C4">
      <w:numFmt w:val="bullet"/>
      <w:lvlText w:val="•"/>
      <w:lvlJc w:val="left"/>
      <w:pPr>
        <w:ind w:left="1332" w:hanging="363"/>
      </w:pPr>
      <w:rPr>
        <w:rFonts w:hint="default"/>
        <w:lang w:val="ru-RU" w:eastAsia="en-US" w:bidi="ar-SA"/>
      </w:rPr>
    </w:lvl>
    <w:lvl w:ilvl="2" w:tplc="E114441C">
      <w:numFmt w:val="bullet"/>
      <w:lvlText w:val="•"/>
      <w:lvlJc w:val="left"/>
      <w:pPr>
        <w:ind w:left="2185" w:hanging="363"/>
      </w:pPr>
      <w:rPr>
        <w:rFonts w:hint="default"/>
        <w:lang w:val="ru-RU" w:eastAsia="en-US" w:bidi="ar-SA"/>
      </w:rPr>
    </w:lvl>
    <w:lvl w:ilvl="3" w:tplc="722688F4">
      <w:numFmt w:val="bullet"/>
      <w:lvlText w:val="•"/>
      <w:lvlJc w:val="left"/>
      <w:pPr>
        <w:ind w:left="3038" w:hanging="363"/>
      </w:pPr>
      <w:rPr>
        <w:rFonts w:hint="default"/>
        <w:lang w:val="ru-RU" w:eastAsia="en-US" w:bidi="ar-SA"/>
      </w:rPr>
    </w:lvl>
    <w:lvl w:ilvl="4" w:tplc="8D683E0E">
      <w:numFmt w:val="bullet"/>
      <w:lvlText w:val="•"/>
      <w:lvlJc w:val="left"/>
      <w:pPr>
        <w:ind w:left="3890" w:hanging="363"/>
      </w:pPr>
      <w:rPr>
        <w:rFonts w:hint="default"/>
        <w:lang w:val="ru-RU" w:eastAsia="en-US" w:bidi="ar-SA"/>
      </w:rPr>
    </w:lvl>
    <w:lvl w:ilvl="5" w:tplc="309674D4">
      <w:numFmt w:val="bullet"/>
      <w:lvlText w:val="•"/>
      <w:lvlJc w:val="left"/>
      <w:pPr>
        <w:ind w:left="4743" w:hanging="363"/>
      </w:pPr>
      <w:rPr>
        <w:rFonts w:hint="default"/>
        <w:lang w:val="ru-RU" w:eastAsia="en-US" w:bidi="ar-SA"/>
      </w:rPr>
    </w:lvl>
    <w:lvl w:ilvl="6" w:tplc="5C64D26E">
      <w:numFmt w:val="bullet"/>
      <w:lvlText w:val="•"/>
      <w:lvlJc w:val="left"/>
      <w:pPr>
        <w:ind w:left="5596" w:hanging="363"/>
      </w:pPr>
      <w:rPr>
        <w:rFonts w:hint="default"/>
        <w:lang w:val="ru-RU" w:eastAsia="en-US" w:bidi="ar-SA"/>
      </w:rPr>
    </w:lvl>
    <w:lvl w:ilvl="7" w:tplc="7F602066">
      <w:numFmt w:val="bullet"/>
      <w:lvlText w:val="•"/>
      <w:lvlJc w:val="left"/>
      <w:pPr>
        <w:ind w:left="6448" w:hanging="363"/>
      </w:pPr>
      <w:rPr>
        <w:rFonts w:hint="default"/>
        <w:lang w:val="ru-RU" w:eastAsia="en-US" w:bidi="ar-SA"/>
      </w:rPr>
    </w:lvl>
    <w:lvl w:ilvl="8" w:tplc="5E6834B6">
      <w:numFmt w:val="bullet"/>
      <w:lvlText w:val="•"/>
      <w:lvlJc w:val="left"/>
      <w:pPr>
        <w:ind w:left="7301" w:hanging="363"/>
      </w:pPr>
      <w:rPr>
        <w:rFonts w:hint="default"/>
        <w:lang w:val="ru-RU" w:eastAsia="en-US" w:bidi="ar-SA"/>
      </w:rPr>
    </w:lvl>
  </w:abstractNum>
  <w:abstractNum w:abstractNumId="19" w15:restartNumberingAfterBreak="0">
    <w:nsid w:val="46223EE3"/>
    <w:multiLevelType w:val="hybridMultilevel"/>
    <w:tmpl w:val="72884770"/>
    <w:lvl w:ilvl="0" w:tplc="18FE0D7E">
      <w:numFmt w:val="bullet"/>
      <w:lvlText w:val=""/>
      <w:lvlJc w:val="left"/>
      <w:pPr>
        <w:ind w:left="10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C857F8">
      <w:numFmt w:val="bullet"/>
      <w:lvlText w:val="•"/>
      <w:lvlJc w:val="left"/>
      <w:pPr>
        <w:ind w:left="1980" w:hanging="360"/>
      </w:pPr>
      <w:rPr>
        <w:rFonts w:hint="default"/>
        <w:lang w:val="ru-RU" w:eastAsia="en-US" w:bidi="ar-SA"/>
      </w:rPr>
    </w:lvl>
    <w:lvl w:ilvl="2" w:tplc="38B61674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B3D46874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4" w:tplc="84066638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EB44154C"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6" w:tplc="5860BC9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0B3657CA">
      <w:numFmt w:val="bullet"/>
      <w:lvlText w:val="•"/>
      <w:lvlJc w:val="left"/>
      <w:pPr>
        <w:ind w:left="7743" w:hanging="360"/>
      </w:pPr>
      <w:rPr>
        <w:rFonts w:hint="default"/>
        <w:lang w:val="ru-RU" w:eastAsia="en-US" w:bidi="ar-SA"/>
      </w:rPr>
    </w:lvl>
    <w:lvl w:ilvl="8" w:tplc="589CEFCE">
      <w:numFmt w:val="bullet"/>
      <w:lvlText w:val="•"/>
      <w:lvlJc w:val="left"/>
      <w:pPr>
        <w:ind w:left="8704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4748547C"/>
    <w:multiLevelType w:val="hybridMultilevel"/>
    <w:tmpl w:val="CA1AEE12"/>
    <w:lvl w:ilvl="0" w:tplc="CAAC9BBA">
      <w:start w:val="1"/>
      <w:numFmt w:val="decimal"/>
      <w:lvlText w:val="%1."/>
      <w:lvlJc w:val="left"/>
      <w:pPr>
        <w:ind w:left="309" w:hanging="3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F2C814">
      <w:start w:val="1"/>
      <w:numFmt w:val="decimal"/>
      <w:lvlText w:val="%2."/>
      <w:lvlJc w:val="left"/>
      <w:pPr>
        <w:ind w:left="10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1B2D362">
      <w:numFmt w:val="bullet"/>
      <w:lvlText w:val=""/>
      <w:lvlJc w:val="left"/>
      <w:pPr>
        <w:ind w:left="1747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95C7C94">
      <w:numFmt w:val="bullet"/>
      <w:lvlText w:val="•"/>
      <w:lvlJc w:val="left"/>
      <w:pPr>
        <w:ind w:left="2850" w:hanging="363"/>
      </w:pPr>
      <w:rPr>
        <w:rFonts w:hint="default"/>
        <w:lang w:val="ru-RU" w:eastAsia="en-US" w:bidi="ar-SA"/>
      </w:rPr>
    </w:lvl>
    <w:lvl w:ilvl="4" w:tplc="CF6ABA9E">
      <w:numFmt w:val="bullet"/>
      <w:lvlText w:val="•"/>
      <w:lvlJc w:val="left"/>
      <w:pPr>
        <w:ind w:left="3961" w:hanging="363"/>
      </w:pPr>
      <w:rPr>
        <w:rFonts w:hint="default"/>
        <w:lang w:val="ru-RU" w:eastAsia="en-US" w:bidi="ar-SA"/>
      </w:rPr>
    </w:lvl>
    <w:lvl w:ilvl="5" w:tplc="B43E4720">
      <w:numFmt w:val="bullet"/>
      <w:lvlText w:val="•"/>
      <w:lvlJc w:val="left"/>
      <w:pPr>
        <w:ind w:left="5071" w:hanging="363"/>
      </w:pPr>
      <w:rPr>
        <w:rFonts w:hint="default"/>
        <w:lang w:val="ru-RU" w:eastAsia="en-US" w:bidi="ar-SA"/>
      </w:rPr>
    </w:lvl>
    <w:lvl w:ilvl="6" w:tplc="E40402AE">
      <w:numFmt w:val="bullet"/>
      <w:lvlText w:val="•"/>
      <w:lvlJc w:val="left"/>
      <w:pPr>
        <w:ind w:left="6182" w:hanging="363"/>
      </w:pPr>
      <w:rPr>
        <w:rFonts w:hint="default"/>
        <w:lang w:val="ru-RU" w:eastAsia="en-US" w:bidi="ar-SA"/>
      </w:rPr>
    </w:lvl>
    <w:lvl w:ilvl="7" w:tplc="22741446">
      <w:numFmt w:val="bullet"/>
      <w:lvlText w:val="•"/>
      <w:lvlJc w:val="left"/>
      <w:pPr>
        <w:ind w:left="7293" w:hanging="363"/>
      </w:pPr>
      <w:rPr>
        <w:rFonts w:hint="default"/>
        <w:lang w:val="ru-RU" w:eastAsia="en-US" w:bidi="ar-SA"/>
      </w:rPr>
    </w:lvl>
    <w:lvl w:ilvl="8" w:tplc="335EE682">
      <w:numFmt w:val="bullet"/>
      <w:lvlText w:val="•"/>
      <w:lvlJc w:val="left"/>
      <w:pPr>
        <w:ind w:left="8403" w:hanging="363"/>
      </w:pPr>
      <w:rPr>
        <w:rFonts w:hint="default"/>
        <w:lang w:val="ru-RU" w:eastAsia="en-US" w:bidi="ar-SA"/>
      </w:rPr>
    </w:lvl>
  </w:abstractNum>
  <w:abstractNum w:abstractNumId="21" w15:restartNumberingAfterBreak="0">
    <w:nsid w:val="50592084"/>
    <w:multiLevelType w:val="hybridMultilevel"/>
    <w:tmpl w:val="423A33AE"/>
    <w:lvl w:ilvl="0" w:tplc="EFC03BB6">
      <w:numFmt w:val="bullet"/>
      <w:lvlText w:val="-"/>
      <w:lvlJc w:val="left"/>
      <w:pPr>
        <w:ind w:left="566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4232058E">
      <w:numFmt w:val="bullet"/>
      <w:lvlText w:val="•"/>
      <w:lvlJc w:val="left"/>
      <w:pPr>
        <w:ind w:left="1566" w:hanging="394"/>
      </w:pPr>
      <w:rPr>
        <w:rFonts w:hint="default"/>
        <w:lang w:val="ru-RU" w:eastAsia="en-US" w:bidi="ar-SA"/>
      </w:rPr>
    </w:lvl>
    <w:lvl w:ilvl="2" w:tplc="59B00D28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3" w:tplc="0BDA2B32">
      <w:numFmt w:val="bullet"/>
      <w:lvlText w:val="•"/>
      <w:lvlJc w:val="left"/>
      <w:pPr>
        <w:ind w:left="3579" w:hanging="394"/>
      </w:pPr>
      <w:rPr>
        <w:rFonts w:hint="default"/>
        <w:lang w:val="ru-RU" w:eastAsia="en-US" w:bidi="ar-SA"/>
      </w:rPr>
    </w:lvl>
    <w:lvl w:ilvl="4" w:tplc="988A7752">
      <w:numFmt w:val="bullet"/>
      <w:lvlText w:val="•"/>
      <w:lvlJc w:val="left"/>
      <w:pPr>
        <w:ind w:left="4586" w:hanging="394"/>
      </w:pPr>
      <w:rPr>
        <w:rFonts w:hint="default"/>
        <w:lang w:val="ru-RU" w:eastAsia="en-US" w:bidi="ar-SA"/>
      </w:rPr>
    </w:lvl>
    <w:lvl w:ilvl="5" w:tplc="0A8CF4D4">
      <w:numFmt w:val="bullet"/>
      <w:lvlText w:val="•"/>
      <w:lvlJc w:val="left"/>
      <w:pPr>
        <w:ind w:left="5592" w:hanging="394"/>
      </w:pPr>
      <w:rPr>
        <w:rFonts w:hint="default"/>
        <w:lang w:val="ru-RU" w:eastAsia="en-US" w:bidi="ar-SA"/>
      </w:rPr>
    </w:lvl>
    <w:lvl w:ilvl="6" w:tplc="FD4CD39A">
      <w:numFmt w:val="bullet"/>
      <w:lvlText w:val="•"/>
      <w:lvlJc w:val="left"/>
      <w:pPr>
        <w:ind w:left="6599" w:hanging="394"/>
      </w:pPr>
      <w:rPr>
        <w:rFonts w:hint="default"/>
        <w:lang w:val="ru-RU" w:eastAsia="en-US" w:bidi="ar-SA"/>
      </w:rPr>
    </w:lvl>
    <w:lvl w:ilvl="7" w:tplc="545CCA5E">
      <w:numFmt w:val="bullet"/>
      <w:lvlText w:val="•"/>
      <w:lvlJc w:val="left"/>
      <w:pPr>
        <w:ind w:left="7605" w:hanging="394"/>
      </w:pPr>
      <w:rPr>
        <w:rFonts w:hint="default"/>
        <w:lang w:val="ru-RU" w:eastAsia="en-US" w:bidi="ar-SA"/>
      </w:rPr>
    </w:lvl>
    <w:lvl w:ilvl="8" w:tplc="07C0CBD0">
      <w:numFmt w:val="bullet"/>
      <w:lvlText w:val="•"/>
      <w:lvlJc w:val="left"/>
      <w:pPr>
        <w:ind w:left="8612" w:hanging="394"/>
      </w:pPr>
      <w:rPr>
        <w:rFonts w:hint="default"/>
        <w:lang w:val="ru-RU" w:eastAsia="en-US" w:bidi="ar-SA"/>
      </w:rPr>
    </w:lvl>
  </w:abstractNum>
  <w:abstractNum w:abstractNumId="22" w15:restartNumberingAfterBreak="0">
    <w:nsid w:val="512C42DA"/>
    <w:multiLevelType w:val="hybridMultilevel"/>
    <w:tmpl w:val="BBD46560"/>
    <w:lvl w:ilvl="0" w:tplc="A2A07AA6">
      <w:start w:val="1"/>
      <w:numFmt w:val="decimal"/>
      <w:lvlText w:val="%1)"/>
      <w:lvlJc w:val="left"/>
      <w:pPr>
        <w:ind w:left="7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C59C79BE">
      <w:numFmt w:val="bullet"/>
      <w:lvlText w:val="•"/>
      <w:lvlJc w:val="left"/>
      <w:pPr>
        <w:ind w:left="1728" w:hanging="360"/>
      </w:pPr>
      <w:rPr>
        <w:rFonts w:hint="default"/>
        <w:lang w:val="ru-RU" w:eastAsia="en-US" w:bidi="ar-SA"/>
      </w:rPr>
    </w:lvl>
    <w:lvl w:ilvl="2" w:tplc="0F209652">
      <w:numFmt w:val="bullet"/>
      <w:lvlText w:val="•"/>
      <w:lvlJc w:val="left"/>
      <w:pPr>
        <w:ind w:left="2717" w:hanging="360"/>
      </w:pPr>
      <w:rPr>
        <w:rFonts w:hint="default"/>
        <w:lang w:val="ru-RU" w:eastAsia="en-US" w:bidi="ar-SA"/>
      </w:rPr>
    </w:lvl>
    <w:lvl w:ilvl="3" w:tplc="54361FAC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4" w:tplc="6C9E455C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5" w:tplc="66C2ACDA">
      <w:numFmt w:val="bullet"/>
      <w:lvlText w:val="•"/>
      <w:lvlJc w:val="left"/>
      <w:pPr>
        <w:ind w:left="5682" w:hanging="360"/>
      </w:pPr>
      <w:rPr>
        <w:rFonts w:hint="default"/>
        <w:lang w:val="ru-RU" w:eastAsia="en-US" w:bidi="ar-SA"/>
      </w:rPr>
    </w:lvl>
    <w:lvl w:ilvl="6" w:tplc="A13E60D2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7" w:tplc="D370038A">
      <w:numFmt w:val="bullet"/>
      <w:lvlText w:val="•"/>
      <w:lvlJc w:val="left"/>
      <w:pPr>
        <w:ind w:left="7659" w:hanging="360"/>
      </w:pPr>
      <w:rPr>
        <w:rFonts w:hint="default"/>
        <w:lang w:val="ru-RU" w:eastAsia="en-US" w:bidi="ar-SA"/>
      </w:rPr>
    </w:lvl>
    <w:lvl w:ilvl="8" w:tplc="1A7A30F4">
      <w:numFmt w:val="bullet"/>
      <w:lvlText w:val="•"/>
      <w:lvlJc w:val="left"/>
      <w:pPr>
        <w:ind w:left="8648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51D92BA4"/>
    <w:multiLevelType w:val="hybridMultilevel"/>
    <w:tmpl w:val="D3D409EC"/>
    <w:lvl w:ilvl="0" w:tplc="FCEEF2E4">
      <w:numFmt w:val="bullet"/>
      <w:lvlText w:val=""/>
      <w:lvlJc w:val="left"/>
      <w:pPr>
        <w:ind w:left="1015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D80DD8">
      <w:numFmt w:val="bullet"/>
      <w:lvlText w:val="•"/>
      <w:lvlJc w:val="left"/>
      <w:pPr>
        <w:ind w:left="1980" w:hanging="425"/>
      </w:pPr>
      <w:rPr>
        <w:rFonts w:hint="default"/>
        <w:lang w:val="ru-RU" w:eastAsia="en-US" w:bidi="ar-SA"/>
      </w:rPr>
    </w:lvl>
    <w:lvl w:ilvl="2" w:tplc="592ECD42">
      <w:numFmt w:val="bullet"/>
      <w:lvlText w:val="•"/>
      <w:lvlJc w:val="left"/>
      <w:pPr>
        <w:ind w:left="2941" w:hanging="425"/>
      </w:pPr>
      <w:rPr>
        <w:rFonts w:hint="default"/>
        <w:lang w:val="ru-RU" w:eastAsia="en-US" w:bidi="ar-SA"/>
      </w:rPr>
    </w:lvl>
    <w:lvl w:ilvl="3" w:tplc="F7505F8C">
      <w:numFmt w:val="bullet"/>
      <w:lvlText w:val="•"/>
      <w:lvlJc w:val="left"/>
      <w:pPr>
        <w:ind w:left="3901" w:hanging="425"/>
      </w:pPr>
      <w:rPr>
        <w:rFonts w:hint="default"/>
        <w:lang w:val="ru-RU" w:eastAsia="en-US" w:bidi="ar-SA"/>
      </w:rPr>
    </w:lvl>
    <w:lvl w:ilvl="4" w:tplc="FA54F79C">
      <w:numFmt w:val="bullet"/>
      <w:lvlText w:val="•"/>
      <w:lvlJc w:val="left"/>
      <w:pPr>
        <w:ind w:left="4862" w:hanging="425"/>
      </w:pPr>
      <w:rPr>
        <w:rFonts w:hint="default"/>
        <w:lang w:val="ru-RU" w:eastAsia="en-US" w:bidi="ar-SA"/>
      </w:rPr>
    </w:lvl>
    <w:lvl w:ilvl="5" w:tplc="CA4A3286">
      <w:numFmt w:val="bullet"/>
      <w:lvlText w:val="•"/>
      <w:lvlJc w:val="left"/>
      <w:pPr>
        <w:ind w:left="5822" w:hanging="425"/>
      </w:pPr>
      <w:rPr>
        <w:rFonts w:hint="default"/>
        <w:lang w:val="ru-RU" w:eastAsia="en-US" w:bidi="ar-SA"/>
      </w:rPr>
    </w:lvl>
    <w:lvl w:ilvl="6" w:tplc="BDAE5CEE">
      <w:numFmt w:val="bullet"/>
      <w:lvlText w:val="•"/>
      <w:lvlJc w:val="left"/>
      <w:pPr>
        <w:ind w:left="6783" w:hanging="425"/>
      </w:pPr>
      <w:rPr>
        <w:rFonts w:hint="default"/>
        <w:lang w:val="ru-RU" w:eastAsia="en-US" w:bidi="ar-SA"/>
      </w:rPr>
    </w:lvl>
    <w:lvl w:ilvl="7" w:tplc="78D61638">
      <w:numFmt w:val="bullet"/>
      <w:lvlText w:val="•"/>
      <w:lvlJc w:val="left"/>
      <w:pPr>
        <w:ind w:left="7743" w:hanging="425"/>
      </w:pPr>
      <w:rPr>
        <w:rFonts w:hint="default"/>
        <w:lang w:val="ru-RU" w:eastAsia="en-US" w:bidi="ar-SA"/>
      </w:rPr>
    </w:lvl>
    <w:lvl w:ilvl="8" w:tplc="C292F018">
      <w:numFmt w:val="bullet"/>
      <w:lvlText w:val="•"/>
      <w:lvlJc w:val="left"/>
      <w:pPr>
        <w:ind w:left="8704" w:hanging="425"/>
      </w:pPr>
      <w:rPr>
        <w:rFonts w:hint="default"/>
        <w:lang w:val="ru-RU" w:eastAsia="en-US" w:bidi="ar-SA"/>
      </w:rPr>
    </w:lvl>
  </w:abstractNum>
  <w:abstractNum w:abstractNumId="24" w15:restartNumberingAfterBreak="0">
    <w:nsid w:val="566E063D"/>
    <w:multiLevelType w:val="hybridMultilevel"/>
    <w:tmpl w:val="08865F7C"/>
    <w:lvl w:ilvl="0" w:tplc="A5205376">
      <w:numFmt w:val="bullet"/>
      <w:lvlText w:val="-"/>
      <w:lvlJc w:val="left"/>
      <w:pPr>
        <w:ind w:left="309" w:hanging="7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7026C4CC">
      <w:numFmt w:val="bullet"/>
      <w:lvlText w:val="•"/>
      <w:lvlJc w:val="left"/>
      <w:pPr>
        <w:ind w:left="1332" w:hanging="766"/>
      </w:pPr>
      <w:rPr>
        <w:rFonts w:hint="default"/>
        <w:lang w:val="ru-RU" w:eastAsia="en-US" w:bidi="ar-SA"/>
      </w:rPr>
    </w:lvl>
    <w:lvl w:ilvl="2" w:tplc="5F2CA2FA">
      <w:numFmt w:val="bullet"/>
      <w:lvlText w:val="•"/>
      <w:lvlJc w:val="left"/>
      <w:pPr>
        <w:ind w:left="2365" w:hanging="766"/>
      </w:pPr>
      <w:rPr>
        <w:rFonts w:hint="default"/>
        <w:lang w:val="ru-RU" w:eastAsia="en-US" w:bidi="ar-SA"/>
      </w:rPr>
    </w:lvl>
    <w:lvl w:ilvl="3" w:tplc="F726FF5E">
      <w:numFmt w:val="bullet"/>
      <w:lvlText w:val="•"/>
      <w:lvlJc w:val="left"/>
      <w:pPr>
        <w:ind w:left="3397" w:hanging="766"/>
      </w:pPr>
      <w:rPr>
        <w:rFonts w:hint="default"/>
        <w:lang w:val="ru-RU" w:eastAsia="en-US" w:bidi="ar-SA"/>
      </w:rPr>
    </w:lvl>
    <w:lvl w:ilvl="4" w:tplc="4E00DEBA">
      <w:numFmt w:val="bullet"/>
      <w:lvlText w:val="•"/>
      <w:lvlJc w:val="left"/>
      <w:pPr>
        <w:ind w:left="4430" w:hanging="766"/>
      </w:pPr>
      <w:rPr>
        <w:rFonts w:hint="default"/>
        <w:lang w:val="ru-RU" w:eastAsia="en-US" w:bidi="ar-SA"/>
      </w:rPr>
    </w:lvl>
    <w:lvl w:ilvl="5" w:tplc="129C364E">
      <w:numFmt w:val="bullet"/>
      <w:lvlText w:val="•"/>
      <w:lvlJc w:val="left"/>
      <w:pPr>
        <w:ind w:left="5462" w:hanging="766"/>
      </w:pPr>
      <w:rPr>
        <w:rFonts w:hint="default"/>
        <w:lang w:val="ru-RU" w:eastAsia="en-US" w:bidi="ar-SA"/>
      </w:rPr>
    </w:lvl>
    <w:lvl w:ilvl="6" w:tplc="B49422E8">
      <w:numFmt w:val="bullet"/>
      <w:lvlText w:val="•"/>
      <w:lvlJc w:val="left"/>
      <w:pPr>
        <w:ind w:left="6495" w:hanging="766"/>
      </w:pPr>
      <w:rPr>
        <w:rFonts w:hint="default"/>
        <w:lang w:val="ru-RU" w:eastAsia="en-US" w:bidi="ar-SA"/>
      </w:rPr>
    </w:lvl>
    <w:lvl w:ilvl="7" w:tplc="A948AC90">
      <w:numFmt w:val="bullet"/>
      <w:lvlText w:val="•"/>
      <w:lvlJc w:val="left"/>
      <w:pPr>
        <w:ind w:left="7527" w:hanging="766"/>
      </w:pPr>
      <w:rPr>
        <w:rFonts w:hint="default"/>
        <w:lang w:val="ru-RU" w:eastAsia="en-US" w:bidi="ar-SA"/>
      </w:rPr>
    </w:lvl>
    <w:lvl w:ilvl="8" w:tplc="B8ECAF2A">
      <w:numFmt w:val="bullet"/>
      <w:lvlText w:val="•"/>
      <w:lvlJc w:val="left"/>
      <w:pPr>
        <w:ind w:left="8560" w:hanging="766"/>
      </w:pPr>
      <w:rPr>
        <w:rFonts w:hint="default"/>
        <w:lang w:val="ru-RU" w:eastAsia="en-US" w:bidi="ar-SA"/>
      </w:rPr>
    </w:lvl>
  </w:abstractNum>
  <w:abstractNum w:abstractNumId="25" w15:restartNumberingAfterBreak="0">
    <w:nsid w:val="58D51E9A"/>
    <w:multiLevelType w:val="hybridMultilevel"/>
    <w:tmpl w:val="4558ACC6"/>
    <w:lvl w:ilvl="0" w:tplc="C34CEAE8">
      <w:numFmt w:val="bullet"/>
      <w:lvlText w:val=""/>
      <w:lvlJc w:val="left"/>
      <w:pPr>
        <w:ind w:left="1027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32186A">
      <w:numFmt w:val="bullet"/>
      <w:lvlText w:val="•"/>
      <w:lvlJc w:val="left"/>
      <w:pPr>
        <w:ind w:left="1980" w:hanging="363"/>
      </w:pPr>
      <w:rPr>
        <w:rFonts w:hint="default"/>
        <w:lang w:val="ru-RU" w:eastAsia="en-US" w:bidi="ar-SA"/>
      </w:rPr>
    </w:lvl>
    <w:lvl w:ilvl="2" w:tplc="07BC2326">
      <w:numFmt w:val="bullet"/>
      <w:lvlText w:val="•"/>
      <w:lvlJc w:val="left"/>
      <w:pPr>
        <w:ind w:left="2941" w:hanging="363"/>
      </w:pPr>
      <w:rPr>
        <w:rFonts w:hint="default"/>
        <w:lang w:val="ru-RU" w:eastAsia="en-US" w:bidi="ar-SA"/>
      </w:rPr>
    </w:lvl>
    <w:lvl w:ilvl="3" w:tplc="BE08AD84">
      <w:numFmt w:val="bullet"/>
      <w:lvlText w:val="•"/>
      <w:lvlJc w:val="left"/>
      <w:pPr>
        <w:ind w:left="3901" w:hanging="363"/>
      </w:pPr>
      <w:rPr>
        <w:rFonts w:hint="default"/>
        <w:lang w:val="ru-RU" w:eastAsia="en-US" w:bidi="ar-SA"/>
      </w:rPr>
    </w:lvl>
    <w:lvl w:ilvl="4" w:tplc="345E4932">
      <w:numFmt w:val="bullet"/>
      <w:lvlText w:val="•"/>
      <w:lvlJc w:val="left"/>
      <w:pPr>
        <w:ind w:left="4862" w:hanging="363"/>
      </w:pPr>
      <w:rPr>
        <w:rFonts w:hint="default"/>
        <w:lang w:val="ru-RU" w:eastAsia="en-US" w:bidi="ar-SA"/>
      </w:rPr>
    </w:lvl>
    <w:lvl w:ilvl="5" w:tplc="7D6E7924">
      <w:numFmt w:val="bullet"/>
      <w:lvlText w:val="•"/>
      <w:lvlJc w:val="left"/>
      <w:pPr>
        <w:ind w:left="5822" w:hanging="363"/>
      </w:pPr>
      <w:rPr>
        <w:rFonts w:hint="default"/>
        <w:lang w:val="ru-RU" w:eastAsia="en-US" w:bidi="ar-SA"/>
      </w:rPr>
    </w:lvl>
    <w:lvl w:ilvl="6" w:tplc="E1AC20B0">
      <w:numFmt w:val="bullet"/>
      <w:lvlText w:val="•"/>
      <w:lvlJc w:val="left"/>
      <w:pPr>
        <w:ind w:left="6783" w:hanging="363"/>
      </w:pPr>
      <w:rPr>
        <w:rFonts w:hint="default"/>
        <w:lang w:val="ru-RU" w:eastAsia="en-US" w:bidi="ar-SA"/>
      </w:rPr>
    </w:lvl>
    <w:lvl w:ilvl="7" w:tplc="87761BCC">
      <w:numFmt w:val="bullet"/>
      <w:lvlText w:val="•"/>
      <w:lvlJc w:val="left"/>
      <w:pPr>
        <w:ind w:left="7743" w:hanging="363"/>
      </w:pPr>
      <w:rPr>
        <w:rFonts w:hint="default"/>
        <w:lang w:val="ru-RU" w:eastAsia="en-US" w:bidi="ar-SA"/>
      </w:rPr>
    </w:lvl>
    <w:lvl w:ilvl="8" w:tplc="C1AEE8A0">
      <w:numFmt w:val="bullet"/>
      <w:lvlText w:val="•"/>
      <w:lvlJc w:val="left"/>
      <w:pPr>
        <w:ind w:left="8704" w:hanging="363"/>
      </w:pPr>
      <w:rPr>
        <w:rFonts w:hint="default"/>
        <w:lang w:val="ru-RU" w:eastAsia="en-US" w:bidi="ar-SA"/>
      </w:rPr>
    </w:lvl>
  </w:abstractNum>
  <w:abstractNum w:abstractNumId="26" w15:restartNumberingAfterBreak="0">
    <w:nsid w:val="5C9D2B7F"/>
    <w:multiLevelType w:val="hybridMultilevel"/>
    <w:tmpl w:val="C0A86EEE"/>
    <w:lvl w:ilvl="0" w:tplc="FD22B526">
      <w:numFmt w:val="bullet"/>
      <w:lvlText w:val="-"/>
      <w:lvlJc w:val="left"/>
      <w:pPr>
        <w:ind w:left="33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2920087E">
      <w:numFmt w:val="bullet"/>
      <w:lvlText w:val=""/>
      <w:lvlJc w:val="left"/>
      <w:pPr>
        <w:ind w:left="10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B769792">
      <w:numFmt w:val="bullet"/>
      <w:lvlText w:val="•"/>
      <w:lvlJc w:val="left"/>
      <w:pPr>
        <w:ind w:left="2087" w:hanging="360"/>
      </w:pPr>
      <w:rPr>
        <w:rFonts w:hint="default"/>
        <w:lang w:val="ru-RU" w:eastAsia="en-US" w:bidi="ar-SA"/>
      </w:rPr>
    </w:lvl>
    <w:lvl w:ilvl="3" w:tplc="593E1A62">
      <w:numFmt w:val="bullet"/>
      <w:lvlText w:val="•"/>
      <w:lvlJc w:val="left"/>
      <w:pPr>
        <w:ind w:left="3154" w:hanging="360"/>
      </w:pPr>
      <w:rPr>
        <w:rFonts w:hint="default"/>
        <w:lang w:val="ru-RU" w:eastAsia="en-US" w:bidi="ar-SA"/>
      </w:rPr>
    </w:lvl>
    <w:lvl w:ilvl="4" w:tplc="730067A8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 w:tplc="FB4065A8">
      <w:numFmt w:val="bullet"/>
      <w:lvlText w:val="•"/>
      <w:lvlJc w:val="left"/>
      <w:pPr>
        <w:ind w:left="5288" w:hanging="360"/>
      </w:pPr>
      <w:rPr>
        <w:rFonts w:hint="default"/>
        <w:lang w:val="ru-RU" w:eastAsia="en-US" w:bidi="ar-SA"/>
      </w:rPr>
    </w:lvl>
    <w:lvl w:ilvl="6" w:tplc="7D4E96DC">
      <w:numFmt w:val="bullet"/>
      <w:lvlText w:val="•"/>
      <w:lvlJc w:val="left"/>
      <w:pPr>
        <w:ind w:left="6356" w:hanging="360"/>
      </w:pPr>
      <w:rPr>
        <w:rFonts w:hint="default"/>
        <w:lang w:val="ru-RU" w:eastAsia="en-US" w:bidi="ar-SA"/>
      </w:rPr>
    </w:lvl>
    <w:lvl w:ilvl="7" w:tplc="04CC7144">
      <w:numFmt w:val="bullet"/>
      <w:lvlText w:val="•"/>
      <w:lvlJc w:val="left"/>
      <w:pPr>
        <w:ind w:left="7423" w:hanging="360"/>
      </w:pPr>
      <w:rPr>
        <w:rFonts w:hint="default"/>
        <w:lang w:val="ru-RU" w:eastAsia="en-US" w:bidi="ar-SA"/>
      </w:rPr>
    </w:lvl>
    <w:lvl w:ilvl="8" w:tplc="CEAC2F60">
      <w:numFmt w:val="bullet"/>
      <w:lvlText w:val="•"/>
      <w:lvlJc w:val="left"/>
      <w:pPr>
        <w:ind w:left="8490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5CCD77F4"/>
    <w:multiLevelType w:val="hybridMultilevel"/>
    <w:tmpl w:val="46EAFA30"/>
    <w:lvl w:ilvl="0" w:tplc="C7827C54">
      <w:start w:val="1"/>
      <w:numFmt w:val="decimal"/>
      <w:lvlText w:val="%1."/>
      <w:lvlJc w:val="left"/>
      <w:pPr>
        <w:ind w:left="47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DCC0FE">
      <w:numFmt w:val="bullet"/>
      <w:lvlText w:val="•"/>
      <w:lvlJc w:val="left"/>
      <w:pPr>
        <w:ind w:left="1332" w:hanging="363"/>
      </w:pPr>
      <w:rPr>
        <w:rFonts w:hint="default"/>
        <w:lang w:val="ru-RU" w:eastAsia="en-US" w:bidi="ar-SA"/>
      </w:rPr>
    </w:lvl>
    <w:lvl w:ilvl="2" w:tplc="48A2D756">
      <w:numFmt w:val="bullet"/>
      <w:lvlText w:val="•"/>
      <w:lvlJc w:val="left"/>
      <w:pPr>
        <w:ind w:left="2185" w:hanging="363"/>
      </w:pPr>
      <w:rPr>
        <w:rFonts w:hint="default"/>
        <w:lang w:val="ru-RU" w:eastAsia="en-US" w:bidi="ar-SA"/>
      </w:rPr>
    </w:lvl>
    <w:lvl w:ilvl="3" w:tplc="B5D8B5E8">
      <w:numFmt w:val="bullet"/>
      <w:lvlText w:val="•"/>
      <w:lvlJc w:val="left"/>
      <w:pPr>
        <w:ind w:left="3038" w:hanging="363"/>
      </w:pPr>
      <w:rPr>
        <w:rFonts w:hint="default"/>
        <w:lang w:val="ru-RU" w:eastAsia="en-US" w:bidi="ar-SA"/>
      </w:rPr>
    </w:lvl>
    <w:lvl w:ilvl="4" w:tplc="2C60D416">
      <w:numFmt w:val="bullet"/>
      <w:lvlText w:val="•"/>
      <w:lvlJc w:val="left"/>
      <w:pPr>
        <w:ind w:left="3890" w:hanging="363"/>
      </w:pPr>
      <w:rPr>
        <w:rFonts w:hint="default"/>
        <w:lang w:val="ru-RU" w:eastAsia="en-US" w:bidi="ar-SA"/>
      </w:rPr>
    </w:lvl>
    <w:lvl w:ilvl="5" w:tplc="0C2EB0D4">
      <w:numFmt w:val="bullet"/>
      <w:lvlText w:val="•"/>
      <w:lvlJc w:val="left"/>
      <w:pPr>
        <w:ind w:left="4743" w:hanging="363"/>
      </w:pPr>
      <w:rPr>
        <w:rFonts w:hint="default"/>
        <w:lang w:val="ru-RU" w:eastAsia="en-US" w:bidi="ar-SA"/>
      </w:rPr>
    </w:lvl>
    <w:lvl w:ilvl="6" w:tplc="58726324">
      <w:numFmt w:val="bullet"/>
      <w:lvlText w:val="•"/>
      <w:lvlJc w:val="left"/>
      <w:pPr>
        <w:ind w:left="5596" w:hanging="363"/>
      </w:pPr>
      <w:rPr>
        <w:rFonts w:hint="default"/>
        <w:lang w:val="ru-RU" w:eastAsia="en-US" w:bidi="ar-SA"/>
      </w:rPr>
    </w:lvl>
    <w:lvl w:ilvl="7" w:tplc="B48AA8F4">
      <w:numFmt w:val="bullet"/>
      <w:lvlText w:val="•"/>
      <w:lvlJc w:val="left"/>
      <w:pPr>
        <w:ind w:left="6448" w:hanging="363"/>
      </w:pPr>
      <w:rPr>
        <w:rFonts w:hint="default"/>
        <w:lang w:val="ru-RU" w:eastAsia="en-US" w:bidi="ar-SA"/>
      </w:rPr>
    </w:lvl>
    <w:lvl w:ilvl="8" w:tplc="38F8D6F8">
      <w:numFmt w:val="bullet"/>
      <w:lvlText w:val="•"/>
      <w:lvlJc w:val="left"/>
      <w:pPr>
        <w:ind w:left="7301" w:hanging="363"/>
      </w:pPr>
      <w:rPr>
        <w:rFonts w:hint="default"/>
        <w:lang w:val="ru-RU" w:eastAsia="en-US" w:bidi="ar-SA"/>
      </w:rPr>
    </w:lvl>
  </w:abstractNum>
  <w:abstractNum w:abstractNumId="28" w15:restartNumberingAfterBreak="0">
    <w:nsid w:val="5E3135A4"/>
    <w:multiLevelType w:val="hybridMultilevel"/>
    <w:tmpl w:val="3F367CF4"/>
    <w:lvl w:ilvl="0" w:tplc="43C66D6A">
      <w:start w:val="1"/>
      <w:numFmt w:val="decimal"/>
      <w:lvlText w:val="%1."/>
      <w:lvlJc w:val="left"/>
      <w:pPr>
        <w:ind w:left="47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EEDF7C">
      <w:numFmt w:val="bullet"/>
      <w:lvlText w:val="•"/>
      <w:lvlJc w:val="left"/>
      <w:pPr>
        <w:ind w:left="1332" w:hanging="363"/>
      </w:pPr>
      <w:rPr>
        <w:rFonts w:hint="default"/>
        <w:lang w:val="ru-RU" w:eastAsia="en-US" w:bidi="ar-SA"/>
      </w:rPr>
    </w:lvl>
    <w:lvl w:ilvl="2" w:tplc="4BF0B552">
      <w:numFmt w:val="bullet"/>
      <w:lvlText w:val="•"/>
      <w:lvlJc w:val="left"/>
      <w:pPr>
        <w:ind w:left="2185" w:hanging="363"/>
      </w:pPr>
      <w:rPr>
        <w:rFonts w:hint="default"/>
        <w:lang w:val="ru-RU" w:eastAsia="en-US" w:bidi="ar-SA"/>
      </w:rPr>
    </w:lvl>
    <w:lvl w:ilvl="3" w:tplc="9E744394">
      <w:numFmt w:val="bullet"/>
      <w:lvlText w:val="•"/>
      <w:lvlJc w:val="left"/>
      <w:pPr>
        <w:ind w:left="3038" w:hanging="363"/>
      </w:pPr>
      <w:rPr>
        <w:rFonts w:hint="default"/>
        <w:lang w:val="ru-RU" w:eastAsia="en-US" w:bidi="ar-SA"/>
      </w:rPr>
    </w:lvl>
    <w:lvl w:ilvl="4" w:tplc="13B8BBE2">
      <w:numFmt w:val="bullet"/>
      <w:lvlText w:val="•"/>
      <w:lvlJc w:val="left"/>
      <w:pPr>
        <w:ind w:left="3890" w:hanging="363"/>
      </w:pPr>
      <w:rPr>
        <w:rFonts w:hint="default"/>
        <w:lang w:val="ru-RU" w:eastAsia="en-US" w:bidi="ar-SA"/>
      </w:rPr>
    </w:lvl>
    <w:lvl w:ilvl="5" w:tplc="4DF661A4">
      <w:numFmt w:val="bullet"/>
      <w:lvlText w:val="•"/>
      <w:lvlJc w:val="left"/>
      <w:pPr>
        <w:ind w:left="4743" w:hanging="363"/>
      </w:pPr>
      <w:rPr>
        <w:rFonts w:hint="default"/>
        <w:lang w:val="ru-RU" w:eastAsia="en-US" w:bidi="ar-SA"/>
      </w:rPr>
    </w:lvl>
    <w:lvl w:ilvl="6" w:tplc="41F49BA0">
      <w:numFmt w:val="bullet"/>
      <w:lvlText w:val="•"/>
      <w:lvlJc w:val="left"/>
      <w:pPr>
        <w:ind w:left="5596" w:hanging="363"/>
      </w:pPr>
      <w:rPr>
        <w:rFonts w:hint="default"/>
        <w:lang w:val="ru-RU" w:eastAsia="en-US" w:bidi="ar-SA"/>
      </w:rPr>
    </w:lvl>
    <w:lvl w:ilvl="7" w:tplc="D3EE0722">
      <w:numFmt w:val="bullet"/>
      <w:lvlText w:val="•"/>
      <w:lvlJc w:val="left"/>
      <w:pPr>
        <w:ind w:left="6448" w:hanging="363"/>
      </w:pPr>
      <w:rPr>
        <w:rFonts w:hint="default"/>
        <w:lang w:val="ru-RU" w:eastAsia="en-US" w:bidi="ar-SA"/>
      </w:rPr>
    </w:lvl>
    <w:lvl w:ilvl="8" w:tplc="E32EFAA2">
      <w:numFmt w:val="bullet"/>
      <w:lvlText w:val="•"/>
      <w:lvlJc w:val="left"/>
      <w:pPr>
        <w:ind w:left="7301" w:hanging="363"/>
      </w:pPr>
      <w:rPr>
        <w:rFonts w:hint="default"/>
        <w:lang w:val="ru-RU" w:eastAsia="en-US" w:bidi="ar-SA"/>
      </w:rPr>
    </w:lvl>
  </w:abstractNum>
  <w:abstractNum w:abstractNumId="29" w15:restartNumberingAfterBreak="0">
    <w:nsid w:val="5F2847A1"/>
    <w:multiLevelType w:val="hybridMultilevel"/>
    <w:tmpl w:val="4CC2119A"/>
    <w:lvl w:ilvl="0" w:tplc="C4B04344">
      <w:numFmt w:val="bullet"/>
      <w:lvlText w:val="—"/>
      <w:lvlJc w:val="left"/>
      <w:pPr>
        <w:ind w:left="1015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10578E">
      <w:numFmt w:val="bullet"/>
      <w:lvlText w:val="•"/>
      <w:lvlJc w:val="left"/>
      <w:pPr>
        <w:ind w:left="1980" w:hanging="466"/>
      </w:pPr>
      <w:rPr>
        <w:rFonts w:hint="default"/>
        <w:lang w:val="ru-RU" w:eastAsia="en-US" w:bidi="ar-SA"/>
      </w:rPr>
    </w:lvl>
    <w:lvl w:ilvl="2" w:tplc="35C0879C">
      <w:numFmt w:val="bullet"/>
      <w:lvlText w:val="•"/>
      <w:lvlJc w:val="left"/>
      <w:pPr>
        <w:ind w:left="2941" w:hanging="466"/>
      </w:pPr>
      <w:rPr>
        <w:rFonts w:hint="default"/>
        <w:lang w:val="ru-RU" w:eastAsia="en-US" w:bidi="ar-SA"/>
      </w:rPr>
    </w:lvl>
    <w:lvl w:ilvl="3" w:tplc="00062188">
      <w:numFmt w:val="bullet"/>
      <w:lvlText w:val="•"/>
      <w:lvlJc w:val="left"/>
      <w:pPr>
        <w:ind w:left="3901" w:hanging="466"/>
      </w:pPr>
      <w:rPr>
        <w:rFonts w:hint="default"/>
        <w:lang w:val="ru-RU" w:eastAsia="en-US" w:bidi="ar-SA"/>
      </w:rPr>
    </w:lvl>
    <w:lvl w:ilvl="4" w:tplc="D4BA9A1C">
      <w:numFmt w:val="bullet"/>
      <w:lvlText w:val="•"/>
      <w:lvlJc w:val="left"/>
      <w:pPr>
        <w:ind w:left="4862" w:hanging="466"/>
      </w:pPr>
      <w:rPr>
        <w:rFonts w:hint="default"/>
        <w:lang w:val="ru-RU" w:eastAsia="en-US" w:bidi="ar-SA"/>
      </w:rPr>
    </w:lvl>
    <w:lvl w:ilvl="5" w:tplc="D4B6D164">
      <w:numFmt w:val="bullet"/>
      <w:lvlText w:val="•"/>
      <w:lvlJc w:val="left"/>
      <w:pPr>
        <w:ind w:left="5822" w:hanging="466"/>
      </w:pPr>
      <w:rPr>
        <w:rFonts w:hint="default"/>
        <w:lang w:val="ru-RU" w:eastAsia="en-US" w:bidi="ar-SA"/>
      </w:rPr>
    </w:lvl>
    <w:lvl w:ilvl="6" w:tplc="88021E26">
      <w:numFmt w:val="bullet"/>
      <w:lvlText w:val="•"/>
      <w:lvlJc w:val="left"/>
      <w:pPr>
        <w:ind w:left="6783" w:hanging="466"/>
      </w:pPr>
      <w:rPr>
        <w:rFonts w:hint="default"/>
        <w:lang w:val="ru-RU" w:eastAsia="en-US" w:bidi="ar-SA"/>
      </w:rPr>
    </w:lvl>
    <w:lvl w:ilvl="7" w:tplc="ED5C6C4C">
      <w:numFmt w:val="bullet"/>
      <w:lvlText w:val="•"/>
      <w:lvlJc w:val="left"/>
      <w:pPr>
        <w:ind w:left="7743" w:hanging="466"/>
      </w:pPr>
      <w:rPr>
        <w:rFonts w:hint="default"/>
        <w:lang w:val="ru-RU" w:eastAsia="en-US" w:bidi="ar-SA"/>
      </w:rPr>
    </w:lvl>
    <w:lvl w:ilvl="8" w:tplc="0EF40162">
      <w:numFmt w:val="bullet"/>
      <w:lvlText w:val="•"/>
      <w:lvlJc w:val="left"/>
      <w:pPr>
        <w:ind w:left="8704" w:hanging="466"/>
      </w:pPr>
      <w:rPr>
        <w:rFonts w:hint="default"/>
        <w:lang w:val="ru-RU" w:eastAsia="en-US" w:bidi="ar-SA"/>
      </w:rPr>
    </w:lvl>
  </w:abstractNum>
  <w:abstractNum w:abstractNumId="30" w15:restartNumberingAfterBreak="0">
    <w:nsid w:val="62F4689E"/>
    <w:multiLevelType w:val="hybridMultilevel"/>
    <w:tmpl w:val="78F828B8"/>
    <w:lvl w:ilvl="0" w:tplc="80F84022">
      <w:numFmt w:val="bullet"/>
      <w:lvlText w:val=""/>
      <w:lvlJc w:val="left"/>
      <w:pPr>
        <w:ind w:left="10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DC588C">
      <w:numFmt w:val="bullet"/>
      <w:lvlText w:val="•"/>
      <w:lvlJc w:val="left"/>
      <w:pPr>
        <w:ind w:left="1980" w:hanging="360"/>
      </w:pPr>
      <w:rPr>
        <w:rFonts w:hint="default"/>
        <w:lang w:val="ru-RU" w:eastAsia="en-US" w:bidi="ar-SA"/>
      </w:rPr>
    </w:lvl>
    <w:lvl w:ilvl="2" w:tplc="6CE649FE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00587CEE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4" w:tplc="40FA05FA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B59EDB92"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6" w:tplc="19788EFC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DA0218F8">
      <w:numFmt w:val="bullet"/>
      <w:lvlText w:val="•"/>
      <w:lvlJc w:val="left"/>
      <w:pPr>
        <w:ind w:left="7743" w:hanging="360"/>
      </w:pPr>
      <w:rPr>
        <w:rFonts w:hint="default"/>
        <w:lang w:val="ru-RU" w:eastAsia="en-US" w:bidi="ar-SA"/>
      </w:rPr>
    </w:lvl>
    <w:lvl w:ilvl="8" w:tplc="61F8E1E4">
      <w:numFmt w:val="bullet"/>
      <w:lvlText w:val="•"/>
      <w:lvlJc w:val="left"/>
      <w:pPr>
        <w:ind w:left="8704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66244E40"/>
    <w:multiLevelType w:val="hybridMultilevel"/>
    <w:tmpl w:val="500403DC"/>
    <w:lvl w:ilvl="0" w:tplc="4656DE42">
      <w:numFmt w:val="bullet"/>
      <w:lvlText w:val=""/>
      <w:lvlJc w:val="left"/>
      <w:pPr>
        <w:ind w:left="1027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2C3D5A">
      <w:numFmt w:val="bullet"/>
      <w:lvlText w:val="•"/>
      <w:lvlJc w:val="left"/>
      <w:pPr>
        <w:ind w:left="1980" w:hanging="363"/>
      </w:pPr>
      <w:rPr>
        <w:rFonts w:hint="default"/>
        <w:lang w:val="ru-RU" w:eastAsia="en-US" w:bidi="ar-SA"/>
      </w:rPr>
    </w:lvl>
    <w:lvl w:ilvl="2" w:tplc="F5DA6984">
      <w:numFmt w:val="bullet"/>
      <w:lvlText w:val="•"/>
      <w:lvlJc w:val="left"/>
      <w:pPr>
        <w:ind w:left="2941" w:hanging="363"/>
      </w:pPr>
      <w:rPr>
        <w:rFonts w:hint="default"/>
        <w:lang w:val="ru-RU" w:eastAsia="en-US" w:bidi="ar-SA"/>
      </w:rPr>
    </w:lvl>
    <w:lvl w:ilvl="3" w:tplc="5CB64B1E">
      <w:numFmt w:val="bullet"/>
      <w:lvlText w:val="•"/>
      <w:lvlJc w:val="left"/>
      <w:pPr>
        <w:ind w:left="3901" w:hanging="363"/>
      </w:pPr>
      <w:rPr>
        <w:rFonts w:hint="default"/>
        <w:lang w:val="ru-RU" w:eastAsia="en-US" w:bidi="ar-SA"/>
      </w:rPr>
    </w:lvl>
    <w:lvl w:ilvl="4" w:tplc="1DA00052">
      <w:numFmt w:val="bullet"/>
      <w:lvlText w:val="•"/>
      <w:lvlJc w:val="left"/>
      <w:pPr>
        <w:ind w:left="4862" w:hanging="363"/>
      </w:pPr>
      <w:rPr>
        <w:rFonts w:hint="default"/>
        <w:lang w:val="ru-RU" w:eastAsia="en-US" w:bidi="ar-SA"/>
      </w:rPr>
    </w:lvl>
    <w:lvl w:ilvl="5" w:tplc="B28E8AB4">
      <w:numFmt w:val="bullet"/>
      <w:lvlText w:val="•"/>
      <w:lvlJc w:val="left"/>
      <w:pPr>
        <w:ind w:left="5822" w:hanging="363"/>
      </w:pPr>
      <w:rPr>
        <w:rFonts w:hint="default"/>
        <w:lang w:val="ru-RU" w:eastAsia="en-US" w:bidi="ar-SA"/>
      </w:rPr>
    </w:lvl>
    <w:lvl w:ilvl="6" w:tplc="8F4E30CE">
      <w:numFmt w:val="bullet"/>
      <w:lvlText w:val="•"/>
      <w:lvlJc w:val="left"/>
      <w:pPr>
        <w:ind w:left="6783" w:hanging="363"/>
      </w:pPr>
      <w:rPr>
        <w:rFonts w:hint="default"/>
        <w:lang w:val="ru-RU" w:eastAsia="en-US" w:bidi="ar-SA"/>
      </w:rPr>
    </w:lvl>
    <w:lvl w:ilvl="7" w:tplc="C408FDE2">
      <w:numFmt w:val="bullet"/>
      <w:lvlText w:val="•"/>
      <w:lvlJc w:val="left"/>
      <w:pPr>
        <w:ind w:left="7743" w:hanging="363"/>
      </w:pPr>
      <w:rPr>
        <w:rFonts w:hint="default"/>
        <w:lang w:val="ru-RU" w:eastAsia="en-US" w:bidi="ar-SA"/>
      </w:rPr>
    </w:lvl>
    <w:lvl w:ilvl="8" w:tplc="60947688">
      <w:numFmt w:val="bullet"/>
      <w:lvlText w:val="•"/>
      <w:lvlJc w:val="left"/>
      <w:pPr>
        <w:ind w:left="8704" w:hanging="363"/>
      </w:pPr>
      <w:rPr>
        <w:rFonts w:hint="default"/>
        <w:lang w:val="ru-RU" w:eastAsia="en-US" w:bidi="ar-SA"/>
      </w:rPr>
    </w:lvl>
  </w:abstractNum>
  <w:abstractNum w:abstractNumId="32" w15:restartNumberingAfterBreak="0">
    <w:nsid w:val="69053DD6"/>
    <w:multiLevelType w:val="hybridMultilevel"/>
    <w:tmpl w:val="D4766F7E"/>
    <w:lvl w:ilvl="0" w:tplc="BBBEE1A8">
      <w:numFmt w:val="bullet"/>
      <w:lvlText w:val=""/>
      <w:lvlJc w:val="left"/>
      <w:pPr>
        <w:ind w:left="10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54F35E">
      <w:numFmt w:val="bullet"/>
      <w:lvlText w:val="•"/>
      <w:lvlJc w:val="left"/>
      <w:pPr>
        <w:ind w:left="1980" w:hanging="360"/>
      </w:pPr>
      <w:rPr>
        <w:rFonts w:hint="default"/>
        <w:lang w:val="ru-RU" w:eastAsia="en-US" w:bidi="ar-SA"/>
      </w:rPr>
    </w:lvl>
    <w:lvl w:ilvl="2" w:tplc="27962100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691CBF8E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4" w:tplc="44804786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450C4AD2"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6" w:tplc="EE0A938E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16483776">
      <w:numFmt w:val="bullet"/>
      <w:lvlText w:val="•"/>
      <w:lvlJc w:val="left"/>
      <w:pPr>
        <w:ind w:left="7743" w:hanging="360"/>
      </w:pPr>
      <w:rPr>
        <w:rFonts w:hint="default"/>
        <w:lang w:val="ru-RU" w:eastAsia="en-US" w:bidi="ar-SA"/>
      </w:rPr>
    </w:lvl>
    <w:lvl w:ilvl="8" w:tplc="3C9EF5C2">
      <w:numFmt w:val="bullet"/>
      <w:lvlText w:val="•"/>
      <w:lvlJc w:val="left"/>
      <w:pPr>
        <w:ind w:left="8704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6B3353C7"/>
    <w:multiLevelType w:val="multilevel"/>
    <w:tmpl w:val="A4E43FF4"/>
    <w:lvl w:ilvl="0">
      <w:start w:val="2"/>
      <w:numFmt w:val="decimal"/>
      <w:lvlText w:val="%1"/>
      <w:lvlJc w:val="left"/>
      <w:pPr>
        <w:ind w:left="307" w:hanging="36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07" w:hanging="361"/>
        <w:jc w:val="left"/>
      </w:pPr>
      <w:rPr>
        <w:rFonts w:hint="default"/>
        <w:spacing w:val="-1"/>
        <w:w w:val="94"/>
        <w:lang w:val="ru-RU" w:eastAsia="en-US" w:bidi="ar-SA"/>
      </w:rPr>
    </w:lvl>
    <w:lvl w:ilvl="2">
      <w:numFmt w:val="bullet"/>
      <w:lvlText w:val="•"/>
      <w:lvlJc w:val="left"/>
      <w:pPr>
        <w:ind w:left="236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0" w:hanging="361"/>
      </w:pPr>
      <w:rPr>
        <w:rFonts w:hint="default"/>
        <w:lang w:val="ru-RU" w:eastAsia="en-US" w:bidi="ar-SA"/>
      </w:rPr>
    </w:lvl>
  </w:abstractNum>
  <w:abstractNum w:abstractNumId="34" w15:restartNumberingAfterBreak="0">
    <w:nsid w:val="6B9D30C8"/>
    <w:multiLevelType w:val="hybridMultilevel"/>
    <w:tmpl w:val="65EA4B4E"/>
    <w:lvl w:ilvl="0" w:tplc="539E369A">
      <w:numFmt w:val="bullet"/>
      <w:lvlText w:val=""/>
      <w:lvlJc w:val="left"/>
      <w:pPr>
        <w:ind w:left="10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5C8E22">
      <w:numFmt w:val="bullet"/>
      <w:lvlText w:val="•"/>
      <w:lvlJc w:val="left"/>
      <w:pPr>
        <w:ind w:left="1980" w:hanging="360"/>
      </w:pPr>
      <w:rPr>
        <w:rFonts w:hint="default"/>
        <w:lang w:val="ru-RU" w:eastAsia="en-US" w:bidi="ar-SA"/>
      </w:rPr>
    </w:lvl>
    <w:lvl w:ilvl="2" w:tplc="208CE1B8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02FAAD22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4" w:tplc="5D82BD98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21AADE38"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6" w:tplc="9F725C2C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9AFC3B66">
      <w:numFmt w:val="bullet"/>
      <w:lvlText w:val="•"/>
      <w:lvlJc w:val="left"/>
      <w:pPr>
        <w:ind w:left="7743" w:hanging="360"/>
      </w:pPr>
      <w:rPr>
        <w:rFonts w:hint="default"/>
        <w:lang w:val="ru-RU" w:eastAsia="en-US" w:bidi="ar-SA"/>
      </w:rPr>
    </w:lvl>
    <w:lvl w:ilvl="8" w:tplc="3508E802">
      <w:numFmt w:val="bullet"/>
      <w:lvlText w:val="•"/>
      <w:lvlJc w:val="left"/>
      <w:pPr>
        <w:ind w:left="8704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6"/>
  </w:num>
  <w:num w:numId="3">
    <w:abstractNumId w:val="20"/>
  </w:num>
  <w:num w:numId="4">
    <w:abstractNumId w:val="27"/>
  </w:num>
  <w:num w:numId="5">
    <w:abstractNumId w:val="13"/>
  </w:num>
  <w:num w:numId="6">
    <w:abstractNumId w:val="18"/>
  </w:num>
  <w:num w:numId="7">
    <w:abstractNumId w:val="28"/>
  </w:num>
  <w:num w:numId="8">
    <w:abstractNumId w:val="33"/>
  </w:num>
  <w:num w:numId="9">
    <w:abstractNumId w:val="11"/>
  </w:num>
  <w:num w:numId="10">
    <w:abstractNumId w:val="5"/>
  </w:num>
  <w:num w:numId="11">
    <w:abstractNumId w:val="14"/>
  </w:num>
  <w:num w:numId="12">
    <w:abstractNumId w:val="3"/>
  </w:num>
  <w:num w:numId="13">
    <w:abstractNumId w:val="22"/>
  </w:num>
  <w:num w:numId="14">
    <w:abstractNumId w:val="15"/>
  </w:num>
  <w:num w:numId="15">
    <w:abstractNumId w:val="24"/>
  </w:num>
  <w:num w:numId="16">
    <w:abstractNumId w:val="8"/>
  </w:num>
  <w:num w:numId="17">
    <w:abstractNumId w:val="0"/>
  </w:num>
  <w:num w:numId="18">
    <w:abstractNumId w:val="1"/>
  </w:num>
  <w:num w:numId="19">
    <w:abstractNumId w:val="2"/>
  </w:num>
  <w:num w:numId="20">
    <w:abstractNumId w:val="26"/>
  </w:num>
  <w:num w:numId="21">
    <w:abstractNumId w:val="34"/>
  </w:num>
  <w:num w:numId="22">
    <w:abstractNumId w:val="6"/>
  </w:num>
  <w:num w:numId="23">
    <w:abstractNumId w:val="12"/>
  </w:num>
  <w:num w:numId="24">
    <w:abstractNumId w:val="19"/>
  </w:num>
  <w:num w:numId="25">
    <w:abstractNumId w:val="10"/>
  </w:num>
  <w:num w:numId="26">
    <w:abstractNumId w:val="25"/>
  </w:num>
  <w:num w:numId="27">
    <w:abstractNumId w:val="32"/>
  </w:num>
  <w:num w:numId="28">
    <w:abstractNumId w:val="31"/>
  </w:num>
  <w:num w:numId="29">
    <w:abstractNumId w:val="21"/>
  </w:num>
  <w:num w:numId="30">
    <w:abstractNumId w:val="9"/>
  </w:num>
  <w:num w:numId="31">
    <w:abstractNumId w:val="30"/>
  </w:num>
  <w:num w:numId="32">
    <w:abstractNumId w:val="23"/>
  </w:num>
  <w:num w:numId="33">
    <w:abstractNumId w:val="7"/>
  </w:num>
  <w:num w:numId="34">
    <w:abstractNumId w:val="29"/>
  </w:num>
  <w:num w:numId="35">
    <w:abstractNumId w:val="17"/>
  </w:num>
  <w:num w:numId="25069">
    <w:abstractNumId w:val="25069"/>
  </w:num>
  <w:num w:numId="25070">
    <w:abstractNumId w:val="2507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945"/>
    <w:rsid w:val="003B2945"/>
    <w:rsid w:val="0075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42211-3459-48ED-BEE2-2453F05F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224" w:hanging="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74721613" Type="http://schemas.openxmlformats.org/officeDocument/2006/relationships/footnotes" Target="footnotes.xml"/><Relationship Id="rId246634708" Type="http://schemas.openxmlformats.org/officeDocument/2006/relationships/endnotes" Target="endnotes.xml"/><Relationship Id="rId895468112" Type="http://schemas.openxmlformats.org/officeDocument/2006/relationships/comments" Target="comments.xml"/><Relationship Id="rId928929213" Type="http://schemas.microsoft.com/office/2011/relationships/commentsExtended" Target="commentsExtended.xml"/><Relationship Id="rId597974270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f4vwi7tQcb+NTO8V+MqA6KtbgKE=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</SignatureValue>
  <KeyInfo>
    <X509Data>
      <X509Certificate>MIIF3zCCA8cCFFsg4IfoYK/js8CtGcfS7pTuc4P2MA0GCSqGSIb3DQEBCwUAMIGQ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74721613"/>
            <mdssi:RelationshipReference SourceId="rId246634708"/>
            <mdssi:RelationshipReference SourceId="rId895468112"/>
            <mdssi:RelationshipReference SourceId="rId928929213"/>
            <mdssi:RelationshipReference SourceId="rId597974270"/>
          </Transform>
          <Transform Algorithm="http://www.w3.org/TR/2001/REC-xml-c14n-20010315"/>
        </Transforms>
        <DigestMethod Algorithm="http://www.w3.org/2000/09/xmldsig#sha1"/>
        <DigestValue>ibj7q3djNIxdz2uzcxoj2hm3jTo=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M6I3ytlw9wbcp3oRXIlvfggxlq4=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tITexbnBzEyFzHkI6NFynOrr5UQ=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jpeg?ContentType=image/jpeg">
        <DigestMethod Algorithm="http://www.w3.org/2000/09/xmldsig#sha1"/>
        <DigestValue>4dkmkNhx1hAmSrIdXv46x8JYg70=</DigestValue>
      </Reference>
      <Reference URI="/word/numbering.xml?ContentType=application/vnd.openxmlformats-officedocument.wordprocessingml.numbering+xml">
        <DigestMethod Algorithm="http://www.w3.org/2000/09/xmldsig#sha1"/>
        <DigestValue>AQmko7MKZAU9eqdz2DpuPdUvdn4=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/UZfsEeAvPaSrxfuYSW96F0kCLs=</DigestValue>
      </Reference>
      <Reference URI="/word/styles.xml?ContentType=application/vnd.openxmlformats-officedocument.wordprocessingml.styles+xml">
        <DigestMethod Algorithm="http://www.w3.org/2000/09/xmldsig#sha1"/>
        <DigestValue>23A1swIOBdh6bLwSKmBZ/gBJ6zM=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S3lEPIhJ72UNcnJm0GWhMNR2jPU=</DigestValue>
      </Reference>
    </Manifest>
    <SignatureProperties>
      <SignatureProperty Id="idSignatureTime" Target="#idPackageSignature">
        <mdssi:SignatureTime>
          <mdssi:Format>YYYY-MM-DDThh:mm:ssTZD</mdssi:Format>
          <mdssi:Value>2025-11-17T23:18:07Z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14394</Words>
  <Characters>82048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Гравитон 7</dc:creator>
  <cp:lastModifiedBy>Гравитон 7</cp:lastModifiedBy>
  <cp:revision>2</cp:revision>
  <dcterms:created xsi:type="dcterms:W3CDTF">2025-11-17T00:35:00Z</dcterms:created>
  <dcterms:modified xsi:type="dcterms:W3CDTF">2025-11-17T00:35:00Z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LastSaved">
    <vt:filetime>2025-11-17T00:00:00Z</vt:filetime>
  </property>
  <property fmtid="{D5CDD505-2E9C-101B-9397-08002B2CF9AE}" pid="4" name="Producer">
    <vt:lpwstr>phpdocx</vt:lpwstr>
  </property>
</Properties>
</file>